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2DDC" w:rsidRDefault="00022DDC" w:rsidP="00022DDC">
      <w:pPr>
        <w:pStyle w:val="a3"/>
        <w:jc w:val="both"/>
        <w:rPr>
          <w:rFonts w:ascii="Arial" w:hAnsi="Arial" w:cs="Arial"/>
          <w:sz w:val="24"/>
          <w:szCs w:val="24"/>
        </w:rPr>
      </w:pPr>
      <w:r w:rsidRPr="00487ECA"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57216" behindDoc="1" locked="0" layoutInCell="1" allowOverlap="1" wp14:anchorId="73C7FFE9" wp14:editId="5AB17173">
            <wp:simplePos x="0" y="0"/>
            <wp:positionH relativeFrom="column">
              <wp:posOffset>2712085</wp:posOffset>
            </wp:positionH>
            <wp:positionV relativeFrom="paragraph">
              <wp:posOffset>-22860</wp:posOffset>
            </wp:positionV>
            <wp:extent cx="571500" cy="685800"/>
            <wp:effectExtent l="0" t="0" r="0" b="0"/>
            <wp:wrapThrough wrapText="bothSides">
              <wp:wrapPolygon edited="0">
                <wp:start x="0" y="0"/>
                <wp:lineTo x="0" y="21000"/>
                <wp:lineTo x="20880" y="21000"/>
                <wp:lineTo x="20880" y="0"/>
                <wp:lineTo x="0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12000"/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22DDC" w:rsidRDefault="00022DDC" w:rsidP="00022DDC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022DDC" w:rsidRDefault="00022DDC" w:rsidP="00022DDC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022DDC" w:rsidRPr="00301B6D" w:rsidRDefault="00022DDC" w:rsidP="00022DDC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022DDC" w:rsidRPr="00301B6D" w:rsidRDefault="00022DDC" w:rsidP="00022DDC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022DDC" w:rsidRDefault="00022DDC" w:rsidP="00022DDC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301B6D">
        <w:rPr>
          <w:rFonts w:ascii="Arial" w:hAnsi="Arial" w:cs="Arial"/>
          <w:b/>
          <w:sz w:val="24"/>
          <w:szCs w:val="24"/>
        </w:rPr>
        <w:t>СОБРАНИЕ</w:t>
      </w:r>
    </w:p>
    <w:p w:rsidR="00022DDC" w:rsidRDefault="00022DDC" w:rsidP="00022DDC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301B6D">
        <w:rPr>
          <w:rFonts w:ascii="Arial" w:hAnsi="Arial" w:cs="Arial"/>
          <w:b/>
          <w:sz w:val="24"/>
          <w:szCs w:val="24"/>
        </w:rPr>
        <w:t>ХОЛМСК</w:t>
      </w:r>
      <w:r>
        <w:rPr>
          <w:rFonts w:ascii="Arial" w:hAnsi="Arial" w:cs="Arial"/>
          <w:b/>
          <w:sz w:val="24"/>
          <w:szCs w:val="24"/>
        </w:rPr>
        <w:t>ОГО</w:t>
      </w:r>
      <w:r w:rsidRPr="00301B6D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МУНИЦИПАЛЬНОГО ОКРУГА</w:t>
      </w:r>
    </w:p>
    <w:p w:rsidR="00022DDC" w:rsidRPr="00301B6D" w:rsidRDefault="00022DDC" w:rsidP="00022DDC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САХАЛИНСКОЙ ОБЛАСТИ</w:t>
      </w:r>
    </w:p>
    <w:p w:rsidR="00022DDC" w:rsidRPr="00301B6D" w:rsidRDefault="00022DDC" w:rsidP="00022DDC">
      <w:pPr>
        <w:pStyle w:val="a3"/>
        <w:jc w:val="both"/>
        <w:rPr>
          <w:rFonts w:ascii="Arial" w:hAnsi="Arial" w:cs="Arial"/>
          <w:b/>
          <w:sz w:val="24"/>
          <w:szCs w:val="24"/>
        </w:rPr>
      </w:pPr>
    </w:p>
    <w:p w:rsidR="00022DDC" w:rsidRPr="00301B6D" w:rsidRDefault="00022DDC" w:rsidP="00022DDC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301B6D">
        <w:rPr>
          <w:rFonts w:ascii="Arial" w:hAnsi="Arial" w:cs="Arial"/>
          <w:b/>
          <w:sz w:val="24"/>
          <w:szCs w:val="24"/>
        </w:rPr>
        <w:t>РЕШЕНИЕ</w:t>
      </w:r>
    </w:p>
    <w:p w:rsidR="005C33F9" w:rsidRPr="00B2162C" w:rsidRDefault="005C33F9" w:rsidP="00022DD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B2162C">
        <w:rPr>
          <w:rFonts w:ascii="Arial" w:hAnsi="Arial" w:cs="Arial"/>
          <w:sz w:val="24"/>
          <w:szCs w:val="24"/>
        </w:rPr>
        <w:t xml:space="preserve">          </w:t>
      </w:r>
    </w:p>
    <w:p w:rsidR="00125745" w:rsidRDefault="00125745" w:rsidP="005C33F9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</w:t>
      </w:r>
    </w:p>
    <w:p w:rsidR="005C33F9" w:rsidRPr="00B2162C" w:rsidRDefault="005C33F9" w:rsidP="005C33F9">
      <w:pPr>
        <w:spacing w:after="0" w:line="240" w:lineRule="auto"/>
        <w:rPr>
          <w:rFonts w:ascii="Arial" w:hAnsi="Arial" w:cs="Arial"/>
          <w:sz w:val="24"/>
          <w:szCs w:val="24"/>
          <w:u w:val="single"/>
        </w:rPr>
      </w:pPr>
      <w:r w:rsidRPr="00B2162C">
        <w:rPr>
          <w:rFonts w:ascii="Arial" w:hAnsi="Arial" w:cs="Arial"/>
          <w:sz w:val="24"/>
          <w:szCs w:val="24"/>
        </w:rPr>
        <w:t>от ______________ № ____________</w:t>
      </w:r>
    </w:p>
    <w:p w:rsidR="005C33F9" w:rsidRDefault="005C33F9" w:rsidP="005C33F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C33F9" w:rsidRDefault="005C33F9" w:rsidP="000A5552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B2162C">
        <w:rPr>
          <w:color w:val="000000"/>
          <w:spacing w:val="-1"/>
          <w:sz w:val="24"/>
          <w:szCs w:val="24"/>
        </w:rPr>
        <w:t xml:space="preserve">О внесении изменений в решение Собрания муниципального образования «Холмский городской округ» от </w:t>
      </w:r>
      <w:r w:rsidR="000A5552">
        <w:rPr>
          <w:color w:val="000000"/>
          <w:spacing w:val="-1"/>
          <w:sz w:val="24"/>
          <w:szCs w:val="24"/>
        </w:rPr>
        <w:t>12.12.2024</w:t>
      </w:r>
      <w:r w:rsidRPr="00B2162C">
        <w:rPr>
          <w:color w:val="000000"/>
          <w:spacing w:val="-1"/>
          <w:sz w:val="24"/>
          <w:szCs w:val="24"/>
        </w:rPr>
        <w:t xml:space="preserve"> № </w:t>
      </w:r>
      <w:r w:rsidR="000A5552" w:rsidRPr="00074F5C">
        <w:rPr>
          <w:sz w:val="24"/>
          <w:szCs w:val="24"/>
        </w:rPr>
        <w:t>22/7-155</w:t>
      </w:r>
      <w:r w:rsidRPr="00B2162C">
        <w:rPr>
          <w:color w:val="000000"/>
          <w:spacing w:val="-1"/>
          <w:sz w:val="24"/>
          <w:szCs w:val="24"/>
        </w:rPr>
        <w:t xml:space="preserve"> «</w:t>
      </w:r>
      <w:r w:rsidR="000A5552">
        <w:rPr>
          <w:bCs/>
          <w:sz w:val="24"/>
          <w:szCs w:val="24"/>
        </w:rPr>
        <w:t>О бюджете Холмского муниципального округа Сахалинской области на 2025 год и плановый период 2026 и 2027 годов</w:t>
      </w:r>
      <w:r w:rsidRPr="00B2162C">
        <w:rPr>
          <w:color w:val="000000"/>
          <w:spacing w:val="1"/>
          <w:sz w:val="24"/>
          <w:szCs w:val="24"/>
        </w:rPr>
        <w:t>»</w:t>
      </w:r>
    </w:p>
    <w:p w:rsidR="005C33F9" w:rsidRPr="00B2162C" w:rsidRDefault="005C33F9" w:rsidP="005C33F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C33F9" w:rsidRPr="00B2162C" w:rsidRDefault="005C33F9" w:rsidP="005C33F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2162C">
        <w:rPr>
          <w:rFonts w:ascii="Arial" w:hAnsi="Arial" w:cs="Arial"/>
          <w:sz w:val="24"/>
          <w:szCs w:val="24"/>
          <w:lang w:val="x-none" w:eastAsia="x-none"/>
        </w:rPr>
        <w:t xml:space="preserve">В соответствии с Бюджетным кодексом РФ, </w:t>
      </w:r>
      <w:r w:rsidRPr="00B2162C">
        <w:rPr>
          <w:rFonts w:ascii="Arial" w:hAnsi="Arial" w:cs="Arial"/>
          <w:sz w:val="24"/>
          <w:szCs w:val="24"/>
          <w:lang w:eastAsia="x-none"/>
        </w:rPr>
        <w:t xml:space="preserve">статьей 6 </w:t>
      </w:r>
      <w:r w:rsidRPr="00B2162C">
        <w:rPr>
          <w:rFonts w:ascii="Arial" w:hAnsi="Arial" w:cs="Arial"/>
          <w:sz w:val="24"/>
          <w:szCs w:val="24"/>
          <w:lang w:val="x-none" w:eastAsia="x-none"/>
        </w:rPr>
        <w:t>Положени</w:t>
      </w:r>
      <w:r w:rsidRPr="00B2162C">
        <w:rPr>
          <w:rFonts w:ascii="Arial" w:hAnsi="Arial" w:cs="Arial"/>
          <w:sz w:val="24"/>
          <w:szCs w:val="24"/>
          <w:lang w:eastAsia="x-none"/>
        </w:rPr>
        <w:t>я</w:t>
      </w:r>
      <w:r w:rsidRPr="00B2162C">
        <w:rPr>
          <w:rFonts w:ascii="Arial" w:hAnsi="Arial" w:cs="Arial"/>
          <w:sz w:val="24"/>
          <w:szCs w:val="24"/>
          <w:lang w:val="x-none" w:eastAsia="x-none"/>
        </w:rPr>
        <w:t xml:space="preserve"> </w:t>
      </w:r>
      <w:r w:rsidR="00946D6E">
        <w:rPr>
          <w:rFonts w:ascii="Arial" w:hAnsi="Arial" w:cs="Arial"/>
          <w:sz w:val="24"/>
          <w:szCs w:val="24"/>
          <w:lang w:eastAsia="x-none"/>
        </w:rPr>
        <w:t>о</w:t>
      </w:r>
      <w:r w:rsidRPr="00B2162C">
        <w:rPr>
          <w:rFonts w:ascii="Arial" w:hAnsi="Arial" w:cs="Arial"/>
          <w:sz w:val="24"/>
          <w:szCs w:val="24"/>
          <w:lang w:val="x-none" w:eastAsia="x-none"/>
        </w:rPr>
        <w:t xml:space="preserve"> бюджетном процессе в </w:t>
      </w:r>
      <w:r w:rsidR="00946D6E">
        <w:rPr>
          <w:rFonts w:ascii="Arial" w:hAnsi="Arial" w:cs="Arial"/>
          <w:sz w:val="24"/>
          <w:szCs w:val="24"/>
          <w:lang w:eastAsia="x-none"/>
        </w:rPr>
        <w:t>Холмском муниципальном округе Сахалинской области</w:t>
      </w:r>
      <w:r w:rsidRPr="00B2162C">
        <w:rPr>
          <w:rFonts w:ascii="Arial" w:hAnsi="Arial" w:cs="Arial"/>
          <w:sz w:val="24"/>
          <w:szCs w:val="24"/>
          <w:lang w:val="x-none" w:eastAsia="x-none"/>
        </w:rPr>
        <w:t>, утвержденн</w:t>
      </w:r>
      <w:r w:rsidRPr="00B2162C">
        <w:rPr>
          <w:rFonts w:ascii="Arial" w:hAnsi="Arial" w:cs="Arial"/>
          <w:sz w:val="24"/>
          <w:szCs w:val="24"/>
          <w:lang w:eastAsia="x-none"/>
        </w:rPr>
        <w:t>ого</w:t>
      </w:r>
      <w:r w:rsidRPr="00B2162C">
        <w:rPr>
          <w:rFonts w:ascii="Arial" w:hAnsi="Arial" w:cs="Arial"/>
          <w:sz w:val="24"/>
          <w:szCs w:val="24"/>
          <w:lang w:val="x-none" w:eastAsia="x-none"/>
        </w:rPr>
        <w:t xml:space="preserve"> решением Собрания </w:t>
      </w:r>
      <w:r w:rsidR="00946D6E">
        <w:rPr>
          <w:rFonts w:ascii="Arial" w:hAnsi="Arial" w:cs="Arial"/>
          <w:sz w:val="24"/>
          <w:szCs w:val="24"/>
          <w:lang w:eastAsia="x-none"/>
        </w:rPr>
        <w:t xml:space="preserve">Холмского муниципального округа Сахалинской области </w:t>
      </w:r>
      <w:r w:rsidRPr="00B2162C">
        <w:rPr>
          <w:rFonts w:ascii="Arial" w:hAnsi="Arial" w:cs="Arial"/>
          <w:sz w:val="24"/>
          <w:szCs w:val="24"/>
          <w:lang w:val="x-none" w:eastAsia="x-none"/>
        </w:rPr>
        <w:t xml:space="preserve">» от </w:t>
      </w:r>
      <w:r w:rsidR="00946D6E">
        <w:rPr>
          <w:rFonts w:ascii="Arial" w:hAnsi="Arial" w:cs="Arial"/>
          <w:sz w:val="24"/>
          <w:szCs w:val="24"/>
          <w:lang w:eastAsia="x-none"/>
        </w:rPr>
        <w:t>30</w:t>
      </w:r>
      <w:r w:rsidRPr="00B2162C">
        <w:rPr>
          <w:rFonts w:ascii="Arial" w:hAnsi="Arial" w:cs="Arial"/>
          <w:sz w:val="24"/>
          <w:szCs w:val="24"/>
          <w:lang w:val="x-none" w:eastAsia="x-none"/>
        </w:rPr>
        <w:t>.</w:t>
      </w:r>
      <w:r w:rsidR="00946D6E">
        <w:rPr>
          <w:rFonts w:ascii="Arial" w:hAnsi="Arial" w:cs="Arial"/>
          <w:sz w:val="24"/>
          <w:szCs w:val="24"/>
          <w:lang w:eastAsia="x-none"/>
        </w:rPr>
        <w:t>01</w:t>
      </w:r>
      <w:r w:rsidRPr="00B2162C">
        <w:rPr>
          <w:rFonts w:ascii="Arial" w:hAnsi="Arial" w:cs="Arial"/>
          <w:sz w:val="24"/>
          <w:szCs w:val="24"/>
          <w:lang w:val="x-none" w:eastAsia="x-none"/>
        </w:rPr>
        <w:t>.</w:t>
      </w:r>
      <w:r w:rsidR="00946D6E">
        <w:rPr>
          <w:rFonts w:ascii="Arial" w:hAnsi="Arial" w:cs="Arial"/>
          <w:sz w:val="24"/>
          <w:szCs w:val="24"/>
          <w:lang w:eastAsia="x-none"/>
        </w:rPr>
        <w:t>2025</w:t>
      </w:r>
      <w:r w:rsidRPr="00B2162C">
        <w:rPr>
          <w:rFonts w:ascii="Arial" w:hAnsi="Arial" w:cs="Arial"/>
          <w:sz w:val="24"/>
          <w:szCs w:val="24"/>
          <w:lang w:val="x-none" w:eastAsia="x-none"/>
        </w:rPr>
        <w:t xml:space="preserve"> № </w:t>
      </w:r>
      <w:r w:rsidR="00946D6E">
        <w:rPr>
          <w:rFonts w:ascii="Arial" w:hAnsi="Arial" w:cs="Arial"/>
          <w:sz w:val="24"/>
          <w:szCs w:val="24"/>
          <w:lang w:eastAsia="x-none"/>
        </w:rPr>
        <w:t>24/7-169</w:t>
      </w:r>
      <w:r w:rsidRPr="00B2162C">
        <w:rPr>
          <w:rFonts w:ascii="Arial" w:hAnsi="Arial" w:cs="Arial"/>
          <w:sz w:val="24"/>
          <w:szCs w:val="24"/>
          <w:lang w:val="x-none" w:eastAsia="x-none"/>
        </w:rPr>
        <w:t xml:space="preserve">, руководствуясь пунктом 2 части 1 статьи 30 Устава </w:t>
      </w:r>
      <w:r w:rsidR="00621779">
        <w:rPr>
          <w:rFonts w:ascii="Arial" w:hAnsi="Arial" w:cs="Arial"/>
          <w:sz w:val="24"/>
          <w:szCs w:val="24"/>
          <w:lang w:eastAsia="x-none"/>
        </w:rPr>
        <w:t>Холмского муниципального округа Сахалинс</w:t>
      </w:r>
      <w:r w:rsidR="00127E6C">
        <w:rPr>
          <w:rFonts w:ascii="Arial" w:hAnsi="Arial" w:cs="Arial"/>
          <w:sz w:val="24"/>
          <w:szCs w:val="24"/>
          <w:lang w:eastAsia="x-none"/>
        </w:rPr>
        <w:t>кой области</w:t>
      </w:r>
      <w:r w:rsidRPr="00B2162C">
        <w:rPr>
          <w:rFonts w:ascii="Arial" w:hAnsi="Arial" w:cs="Arial"/>
          <w:sz w:val="24"/>
          <w:szCs w:val="24"/>
          <w:lang w:val="x-none" w:eastAsia="x-none"/>
        </w:rPr>
        <w:t xml:space="preserve">, Собрание </w:t>
      </w:r>
      <w:r w:rsidR="00127E6C">
        <w:rPr>
          <w:rFonts w:ascii="Arial" w:hAnsi="Arial" w:cs="Arial"/>
          <w:sz w:val="24"/>
          <w:szCs w:val="24"/>
          <w:lang w:eastAsia="x-none"/>
        </w:rPr>
        <w:t>Холмского муниципального округа Сахалинской области</w:t>
      </w:r>
      <w:r>
        <w:rPr>
          <w:rFonts w:ascii="Arial" w:hAnsi="Arial" w:cs="Arial"/>
          <w:sz w:val="24"/>
          <w:szCs w:val="24"/>
          <w:lang w:eastAsia="x-none"/>
        </w:rPr>
        <w:t xml:space="preserve"> решило:</w:t>
      </w:r>
    </w:p>
    <w:p w:rsidR="005C33F9" w:rsidRPr="00B2162C" w:rsidRDefault="005C33F9" w:rsidP="005C33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pacing w:val="1"/>
          <w:sz w:val="24"/>
          <w:szCs w:val="24"/>
        </w:rPr>
      </w:pPr>
      <w:r w:rsidRPr="00B2162C">
        <w:rPr>
          <w:rFonts w:ascii="Arial" w:hAnsi="Arial" w:cs="Arial"/>
          <w:bCs/>
          <w:sz w:val="24"/>
          <w:szCs w:val="24"/>
        </w:rPr>
        <w:t xml:space="preserve">1. Внести в решение Собрания </w:t>
      </w:r>
      <w:r w:rsidR="00074F5C">
        <w:rPr>
          <w:rFonts w:ascii="Arial" w:hAnsi="Arial" w:cs="Arial"/>
          <w:sz w:val="24"/>
          <w:szCs w:val="24"/>
          <w:lang w:eastAsia="x-none"/>
        </w:rPr>
        <w:t>Холмского муниципального округа Сахалинской области</w:t>
      </w:r>
      <w:r w:rsidRPr="00B2162C">
        <w:rPr>
          <w:rFonts w:ascii="Arial" w:hAnsi="Arial" w:cs="Arial"/>
          <w:bCs/>
          <w:sz w:val="24"/>
          <w:szCs w:val="24"/>
        </w:rPr>
        <w:t xml:space="preserve"> от </w:t>
      </w:r>
      <w:r w:rsidR="00074F5C">
        <w:rPr>
          <w:rFonts w:ascii="Arial" w:hAnsi="Arial" w:cs="Arial"/>
          <w:color w:val="000000"/>
          <w:spacing w:val="-1"/>
          <w:sz w:val="24"/>
          <w:szCs w:val="24"/>
        </w:rPr>
        <w:t>12.12.2024</w:t>
      </w:r>
      <w:r w:rsidRPr="00B2162C">
        <w:rPr>
          <w:rFonts w:ascii="Arial" w:hAnsi="Arial" w:cs="Arial"/>
          <w:color w:val="000000"/>
          <w:spacing w:val="-1"/>
          <w:sz w:val="24"/>
          <w:szCs w:val="24"/>
        </w:rPr>
        <w:t xml:space="preserve"> № </w:t>
      </w:r>
      <w:r w:rsidR="00074F5C">
        <w:rPr>
          <w:rFonts w:ascii="Arial" w:hAnsi="Arial" w:cs="Arial"/>
          <w:sz w:val="24"/>
          <w:szCs w:val="24"/>
        </w:rPr>
        <w:t>22/7-155</w:t>
      </w:r>
      <w:r w:rsidRPr="00B2162C">
        <w:rPr>
          <w:rFonts w:ascii="Arial" w:hAnsi="Arial" w:cs="Arial"/>
          <w:color w:val="000000"/>
          <w:spacing w:val="-1"/>
          <w:sz w:val="24"/>
          <w:szCs w:val="24"/>
        </w:rPr>
        <w:t xml:space="preserve"> </w:t>
      </w:r>
      <w:r w:rsidR="00074F5C" w:rsidRPr="00074F5C">
        <w:rPr>
          <w:rFonts w:ascii="Arial" w:hAnsi="Arial" w:cs="Arial"/>
          <w:color w:val="000000"/>
          <w:spacing w:val="-1"/>
          <w:sz w:val="24"/>
          <w:szCs w:val="24"/>
        </w:rPr>
        <w:t>«</w:t>
      </w:r>
      <w:r w:rsidR="00074F5C" w:rsidRPr="00074F5C">
        <w:rPr>
          <w:rFonts w:ascii="Arial" w:hAnsi="Arial" w:cs="Arial"/>
          <w:bCs/>
          <w:sz w:val="24"/>
          <w:szCs w:val="24"/>
        </w:rPr>
        <w:t>О бюджете Холмского муниципального округа Сахалинской области на 2025 год и плановый период 2026 и 2027 годов</w:t>
      </w:r>
      <w:r w:rsidR="00074F5C" w:rsidRPr="00074F5C">
        <w:rPr>
          <w:rFonts w:ascii="Arial" w:hAnsi="Arial" w:cs="Arial"/>
          <w:color w:val="000000"/>
          <w:spacing w:val="1"/>
          <w:sz w:val="24"/>
          <w:szCs w:val="24"/>
        </w:rPr>
        <w:t>»</w:t>
      </w:r>
      <w:r w:rsidRPr="00B2162C">
        <w:rPr>
          <w:rFonts w:ascii="Arial" w:hAnsi="Arial" w:cs="Arial"/>
          <w:color w:val="000000"/>
          <w:spacing w:val="1"/>
          <w:sz w:val="24"/>
          <w:szCs w:val="24"/>
        </w:rPr>
        <w:t xml:space="preserve"> следующие изменения:</w:t>
      </w:r>
    </w:p>
    <w:p w:rsidR="005C33F9" w:rsidRPr="00B2162C" w:rsidRDefault="005C33F9" w:rsidP="005C33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2162C">
        <w:rPr>
          <w:rFonts w:ascii="Arial" w:hAnsi="Arial" w:cs="Arial"/>
          <w:sz w:val="24"/>
          <w:szCs w:val="24"/>
        </w:rPr>
        <w:t>1) Статью 1 изложить в следующей редакции:</w:t>
      </w:r>
    </w:p>
    <w:p w:rsidR="005C33F9" w:rsidRPr="00B2162C" w:rsidRDefault="005C33F9" w:rsidP="005C33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B2162C">
        <w:rPr>
          <w:rFonts w:ascii="Arial" w:hAnsi="Arial" w:cs="Arial"/>
          <w:b/>
          <w:bCs/>
          <w:sz w:val="24"/>
          <w:szCs w:val="24"/>
        </w:rPr>
        <w:t>«Статья 1. Основные характеристики бюджета муниципального образования «Холмский городской округ» на 202</w:t>
      </w:r>
      <w:r w:rsidR="002566B4">
        <w:rPr>
          <w:rFonts w:ascii="Arial" w:hAnsi="Arial" w:cs="Arial"/>
          <w:b/>
          <w:bCs/>
          <w:sz w:val="24"/>
          <w:szCs w:val="24"/>
        </w:rPr>
        <w:t>5</w:t>
      </w:r>
      <w:r w:rsidRPr="00B2162C">
        <w:rPr>
          <w:rFonts w:ascii="Arial" w:hAnsi="Arial" w:cs="Arial"/>
          <w:b/>
          <w:bCs/>
          <w:sz w:val="24"/>
          <w:szCs w:val="24"/>
        </w:rPr>
        <w:t xml:space="preserve"> год и плановый период 202</w:t>
      </w:r>
      <w:r w:rsidR="002566B4">
        <w:rPr>
          <w:rFonts w:ascii="Arial" w:hAnsi="Arial" w:cs="Arial"/>
          <w:b/>
          <w:bCs/>
          <w:sz w:val="24"/>
          <w:szCs w:val="24"/>
        </w:rPr>
        <w:t>6</w:t>
      </w:r>
      <w:r w:rsidRPr="00B2162C">
        <w:rPr>
          <w:rFonts w:ascii="Arial" w:hAnsi="Arial" w:cs="Arial"/>
          <w:b/>
          <w:bCs/>
          <w:sz w:val="24"/>
          <w:szCs w:val="24"/>
        </w:rPr>
        <w:t xml:space="preserve"> и 202</w:t>
      </w:r>
      <w:r w:rsidR="002566B4">
        <w:rPr>
          <w:rFonts w:ascii="Arial" w:hAnsi="Arial" w:cs="Arial"/>
          <w:b/>
          <w:bCs/>
          <w:sz w:val="24"/>
          <w:szCs w:val="24"/>
        </w:rPr>
        <w:t>7</w:t>
      </w:r>
      <w:r w:rsidRPr="00B2162C">
        <w:rPr>
          <w:rFonts w:ascii="Arial" w:hAnsi="Arial" w:cs="Arial"/>
          <w:b/>
          <w:bCs/>
          <w:sz w:val="24"/>
          <w:szCs w:val="24"/>
        </w:rPr>
        <w:t xml:space="preserve"> годов.</w:t>
      </w:r>
    </w:p>
    <w:p w:rsidR="005C33F9" w:rsidRPr="00B2162C" w:rsidRDefault="005C33F9" w:rsidP="005C33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2162C">
        <w:rPr>
          <w:rFonts w:ascii="Arial" w:hAnsi="Arial" w:cs="Arial"/>
          <w:sz w:val="24"/>
          <w:szCs w:val="24"/>
        </w:rPr>
        <w:t xml:space="preserve">1. Утвердить основные характеристики бюджета </w:t>
      </w:r>
      <w:r w:rsidR="002566B4">
        <w:rPr>
          <w:rFonts w:ascii="Arial" w:hAnsi="Arial" w:cs="Arial"/>
          <w:sz w:val="24"/>
          <w:szCs w:val="24"/>
        </w:rPr>
        <w:t>Холмского муниципального округа Сахалинской области</w:t>
      </w:r>
      <w:r w:rsidRPr="00B2162C">
        <w:rPr>
          <w:rFonts w:ascii="Arial" w:hAnsi="Arial" w:cs="Arial"/>
          <w:sz w:val="24"/>
          <w:szCs w:val="24"/>
        </w:rPr>
        <w:t xml:space="preserve"> (далее – муниципального бюджета) на 202</w:t>
      </w:r>
      <w:r w:rsidR="002566B4">
        <w:rPr>
          <w:rFonts w:ascii="Arial" w:hAnsi="Arial" w:cs="Arial"/>
          <w:sz w:val="24"/>
          <w:szCs w:val="24"/>
        </w:rPr>
        <w:t>5</w:t>
      </w:r>
      <w:r w:rsidRPr="00B2162C">
        <w:rPr>
          <w:rFonts w:ascii="Arial" w:hAnsi="Arial" w:cs="Arial"/>
          <w:sz w:val="24"/>
          <w:szCs w:val="24"/>
        </w:rPr>
        <w:t xml:space="preserve"> год:</w:t>
      </w:r>
    </w:p>
    <w:p w:rsidR="005C33F9" w:rsidRPr="00B2162C" w:rsidRDefault="005C33F9" w:rsidP="005C33F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B2162C">
        <w:rPr>
          <w:rFonts w:ascii="Arial" w:hAnsi="Arial" w:cs="Arial"/>
          <w:sz w:val="24"/>
          <w:szCs w:val="24"/>
        </w:rPr>
        <w:t xml:space="preserve">1) прогнозируемый общий объем доходов муниципального бюджета в сумме </w:t>
      </w:r>
      <w:r w:rsidR="0051399A">
        <w:rPr>
          <w:rFonts w:ascii="Arial" w:hAnsi="Arial" w:cs="Arial"/>
          <w:sz w:val="24"/>
          <w:szCs w:val="24"/>
        </w:rPr>
        <w:t>6 453 540,9</w:t>
      </w:r>
      <w:r w:rsidRPr="00B2162C">
        <w:rPr>
          <w:rFonts w:ascii="Arial" w:hAnsi="Arial" w:cs="Arial"/>
          <w:sz w:val="24"/>
          <w:szCs w:val="24"/>
        </w:rPr>
        <w:t xml:space="preserve"> тыс. рублей;</w:t>
      </w:r>
    </w:p>
    <w:p w:rsidR="005C33F9" w:rsidRPr="00B2162C" w:rsidRDefault="005C33F9" w:rsidP="005C33F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B2162C">
        <w:rPr>
          <w:rFonts w:ascii="Arial" w:hAnsi="Arial" w:cs="Arial"/>
          <w:sz w:val="24"/>
          <w:szCs w:val="24"/>
        </w:rPr>
        <w:t xml:space="preserve">2) общий объем расходов муниципального бюджета в сумме </w:t>
      </w:r>
      <w:r w:rsidR="000E156B">
        <w:rPr>
          <w:rFonts w:ascii="Arial" w:hAnsi="Arial" w:cs="Arial"/>
          <w:sz w:val="24"/>
          <w:szCs w:val="24"/>
        </w:rPr>
        <w:t>6 622 343,7</w:t>
      </w:r>
      <w:r w:rsidRPr="00B2162C">
        <w:rPr>
          <w:rFonts w:ascii="Arial" w:hAnsi="Arial" w:cs="Arial"/>
          <w:sz w:val="24"/>
          <w:szCs w:val="24"/>
        </w:rPr>
        <w:t xml:space="preserve"> тыс. рублей;</w:t>
      </w:r>
    </w:p>
    <w:p w:rsidR="005C33F9" w:rsidRPr="00B2162C" w:rsidRDefault="005C33F9" w:rsidP="005C33F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B2162C">
        <w:rPr>
          <w:rFonts w:ascii="Arial" w:hAnsi="Arial" w:cs="Arial"/>
          <w:sz w:val="24"/>
          <w:szCs w:val="24"/>
        </w:rPr>
        <w:t xml:space="preserve">3) дефицит муниципального бюджета в сумме </w:t>
      </w:r>
      <w:r w:rsidR="000E156B">
        <w:rPr>
          <w:rFonts w:ascii="Arial" w:hAnsi="Arial" w:cs="Arial"/>
          <w:sz w:val="24"/>
          <w:szCs w:val="24"/>
        </w:rPr>
        <w:t>168 802,8</w:t>
      </w:r>
      <w:r w:rsidRPr="00B2162C">
        <w:rPr>
          <w:rFonts w:ascii="Arial" w:hAnsi="Arial" w:cs="Arial"/>
          <w:sz w:val="24"/>
          <w:szCs w:val="24"/>
        </w:rPr>
        <w:t xml:space="preserve"> тыс. рублей, с учетом остатков средств, сложившихся по состоянию на 1 января 202</w:t>
      </w:r>
      <w:r w:rsidR="00831B3B">
        <w:rPr>
          <w:rFonts w:ascii="Arial" w:hAnsi="Arial" w:cs="Arial"/>
          <w:sz w:val="24"/>
          <w:szCs w:val="24"/>
        </w:rPr>
        <w:t>5</w:t>
      </w:r>
      <w:r w:rsidRPr="00B2162C">
        <w:rPr>
          <w:rFonts w:ascii="Arial" w:hAnsi="Arial" w:cs="Arial"/>
          <w:sz w:val="24"/>
          <w:szCs w:val="24"/>
        </w:rPr>
        <w:t xml:space="preserve"> года.</w:t>
      </w:r>
    </w:p>
    <w:p w:rsidR="005C33F9" w:rsidRPr="00B2162C" w:rsidRDefault="005C33F9" w:rsidP="005C33F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B2162C">
        <w:rPr>
          <w:rFonts w:ascii="Arial" w:hAnsi="Arial" w:cs="Arial"/>
          <w:sz w:val="24"/>
          <w:szCs w:val="24"/>
        </w:rPr>
        <w:t>2. Утвердить основные характеристики муниципального бюджета на плановый период:</w:t>
      </w:r>
    </w:p>
    <w:p w:rsidR="005C33F9" w:rsidRPr="00B2162C" w:rsidRDefault="005C33F9" w:rsidP="005C33F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B2162C">
        <w:rPr>
          <w:rFonts w:ascii="Arial" w:hAnsi="Arial" w:cs="Arial"/>
          <w:sz w:val="24"/>
          <w:szCs w:val="24"/>
        </w:rPr>
        <w:t>1) прогнозируемый общий объем доходов муниципального бюджета на 202</w:t>
      </w:r>
      <w:r w:rsidR="00421F96">
        <w:rPr>
          <w:rFonts w:ascii="Arial" w:hAnsi="Arial" w:cs="Arial"/>
          <w:sz w:val="24"/>
          <w:szCs w:val="24"/>
        </w:rPr>
        <w:t xml:space="preserve">6 </w:t>
      </w:r>
      <w:r w:rsidRPr="00B2162C">
        <w:rPr>
          <w:rFonts w:ascii="Arial" w:hAnsi="Arial" w:cs="Arial"/>
          <w:sz w:val="24"/>
          <w:szCs w:val="24"/>
        </w:rPr>
        <w:t xml:space="preserve">год в сумме </w:t>
      </w:r>
      <w:r w:rsidR="005B73F1">
        <w:rPr>
          <w:rFonts w:ascii="Arial" w:hAnsi="Arial" w:cs="Arial"/>
          <w:sz w:val="24"/>
          <w:szCs w:val="24"/>
        </w:rPr>
        <w:t>4 424 932,1</w:t>
      </w:r>
      <w:r w:rsidR="00421F96">
        <w:rPr>
          <w:rFonts w:ascii="Arial" w:hAnsi="Arial" w:cs="Arial"/>
          <w:sz w:val="24"/>
          <w:szCs w:val="24"/>
        </w:rPr>
        <w:t xml:space="preserve"> </w:t>
      </w:r>
      <w:r w:rsidRPr="00B2162C">
        <w:rPr>
          <w:rFonts w:ascii="Arial" w:hAnsi="Arial" w:cs="Arial"/>
          <w:sz w:val="24"/>
          <w:szCs w:val="24"/>
        </w:rPr>
        <w:t>тыс. рублей и на 202</w:t>
      </w:r>
      <w:r w:rsidR="00421F96">
        <w:rPr>
          <w:rFonts w:ascii="Arial" w:hAnsi="Arial" w:cs="Arial"/>
          <w:sz w:val="24"/>
          <w:szCs w:val="24"/>
        </w:rPr>
        <w:t>7</w:t>
      </w:r>
      <w:r w:rsidRPr="00B2162C">
        <w:rPr>
          <w:rFonts w:ascii="Arial" w:hAnsi="Arial" w:cs="Arial"/>
          <w:sz w:val="24"/>
          <w:szCs w:val="24"/>
        </w:rPr>
        <w:t xml:space="preserve"> год в сумме </w:t>
      </w:r>
      <w:r w:rsidR="00421F96">
        <w:rPr>
          <w:rFonts w:ascii="Arial" w:hAnsi="Arial" w:cs="Arial"/>
          <w:sz w:val="24"/>
          <w:szCs w:val="24"/>
        </w:rPr>
        <w:t>4 849 109,9</w:t>
      </w:r>
      <w:r w:rsidR="005A06B6">
        <w:rPr>
          <w:rFonts w:ascii="Arial" w:hAnsi="Arial" w:cs="Arial"/>
          <w:sz w:val="24"/>
          <w:szCs w:val="24"/>
        </w:rPr>
        <w:t xml:space="preserve"> </w:t>
      </w:r>
      <w:r w:rsidRPr="00B2162C">
        <w:rPr>
          <w:rFonts w:ascii="Arial" w:hAnsi="Arial" w:cs="Arial"/>
          <w:sz w:val="24"/>
          <w:szCs w:val="24"/>
        </w:rPr>
        <w:t>тыс. рублей;</w:t>
      </w:r>
    </w:p>
    <w:p w:rsidR="005C33F9" w:rsidRPr="00B2162C" w:rsidRDefault="005C33F9" w:rsidP="005C33F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B2162C">
        <w:rPr>
          <w:rFonts w:ascii="Arial" w:hAnsi="Arial" w:cs="Arial"/>
          <w:sz w:val="24"/>
          <w:szCs w:val="24"/>
        </w:rPr>
        <w:t>2) общий объем расходов муниципального бюджета на 202</w:t>
      </w:r>
      <w:r w:rsidR="00421F96">
        <w:rPr>
          <w:rFonts w:ascii="Arial" w:hAnsi="Arial" w:cs="Arial"/>
          <w:sz w:val="24"/>
          <w:szCs w:val="24"/>
        </w:rPr>
        <w:t>6</w:t>
      </w:r>
      <w:r w:rsidR="005A06B6">
        <w:rPr>
          <w:rFonts w:ascii="Arial" w:hAnsi="Arial" w:cs="Arial"/>
          <w:sz w:val="24"/>
          <w:szCs w:val="24"/>
        </w:rPr>
        <w:t xml:space="preserve"> год в сумме           4 487 233,7</w:t>
      </w:r>
      <w:r w:rsidRPr="00B2162C">
        <w:rPr>
          <w:rFonts w:ascii="Arial" w:hAnsi="Arial" w:cs="Arial"/>
          <w:sz w:val="24"/>
          <w:szCs w:val="24"/>
        </w:rPr>
        <w:t xml:space="preserve"> тыс. рублей, в том числе условно утвержденные расходы </w:t>
      </w:r>
      <w:r w:rsidR="00A03141">
        <w:rPr>
          <w:rFonts w:ascii="Arial" w:hAnsi="Arial" w:cs="Arial"/>
          <w:sz w:val="24"/>
          <w:szCs w:val="24"/>
        </w:rPr>
        <w:t>44 747,3</w:t>
      </w:r>
      <w:r w:rsidRPr="00B2162C">
        <w:rPr>
          <w:rFonts w:ascii="Arial" w:hAnsi="Arial" w:cs="Arial"/>
          <w:sz w:val="24"/>
          <w:szCs w:val="24"/>
        </w:rPr>
        <w:t xml:space="preserve"> тыс. рублей и на 202</w:t>
      </w:r>
      <w:r w:rsidR="00A03141">
        <w:rPr>
          <w:rFonts w:ascii="Arial" w:hAnsi="Arial" w:cs="Arial"/>
          <w:sz w:val="24"/>
          <w:szCs w:val="24"/>
        </w:rPr>
        <w:t>7</w:t>
      </w:r>
      <w:r w:rsidRPr="00B2162C">
        <w:rPr>
          <w:rFonts w:ascii="Arial" w:hAnsi="Arial" w:cs="Arial"/>
          <w:sz w:val="24"/>
          <w:szCs w:val="24"/>
        </w:rPr>
        <w:t xml:space="preserve"> год в сумме </w:t>
      </w:r>
      <w:r w:rsidR="00A03141">
        <w:rPr>
          <w:rFonts w:ascii="Arial" w:hAnsi="Arial" w:cs="Arial"/>
          <w:sz w:val="24"/>
          <w:szCs w:val="24"/>
        </w:rPr>
        <w:t>4 913 664,3</w:t>
      </w:r>
      <w:r w:rsidRPr="00B2162C">
        <w:rPr>
          <w:rFonts w:ascii="Arial" w:hAnsi="Arial" w:cs="Arial"/>
          <w:sz w:val="24"/>
          <w:szCs w:val="24"/>
        </w:rPr>
        <w:t xml:space="preserve"> тыс. рублей, в том числе условно утвержденные расходы </w:t>
      </w:r>
      <w:r w:rsidR="00A03141">
        <w:rPr>
          <w:rFonts w:ascii="Arial" w:hAnsi="Arial" w:cs="Arial"/>
          <w:sz w:val="24"/>
          <w:szCs w:val="24"/>
        </w:rPr>
        <w:t>82 723,7</w:t>
      </w:r>
      <w:r>
        <w:rPr>
          <w:rFonts w:ascii="Arial" w:hAnsi="Arial" w:cs="Arial"/>
          <w:sz w:val="24"/>
          <w:szCs w:val="24"/>
        </w:rPr>
        <w:t xml:space="preserve"> </w:t>
      </w:r>
      <w:r w:rsidRPr="00B2162C">
        <w:rPr>
          <w:rFonts w:ascii="Arial" w:hAnsi="Arial" w:cs="Arial"/>
          <w:sz w:val="24"/>
          <w:szCs w:val="24"/>
        </w:rPr>
        <w:t>тыс. рублей.</w:t>
      </w:r>
    </w:p>
    <w:p w:rsidR="005C33F9" w:rsidRDefault="005C33F9" w:rsidP="005C33F9">
      <w:pPr>
        <w:pStyle w:val="ConsPlusNormal"/>
        <w:widowControl/>
        <w:jc w:val="both"/>
        <w:rPr>
          <w:sz w:val="24"/>
          <w:szCs w:val="24"/>
        </w:rPr>
      </w:pPr>
      <w:r w:rsidRPr="00B2162C">
        <w:rPr>
          <w:sz w:val="24"/>
          <w:szCs w:val="24"/>
        </w:rPr>
        <w:t xml:space="preserve">3) </w:t>
      </w:r>
      <w:r w:rsidRPr="00CF582F">
        <w:rPr>
          <w:sz w:val="24"/>
          <w:szCs w:val="24"/>
        </w:rPr>
        <w:t>дефицит муниципального бюджета на 202</w:t>
      </w:r>
      <w:r w:rsidR="001C3006">
        <w:rPr>
          <w:sz w:val="24"/>
          <w:szCs w:val="24"/>
        </w:rPr>
        <w:t>6</w:t>
      </w:r>
      <w:r w:rsidRPr="00CF582F">
        <w:rPr>
          <w:sz w:val="24"/>
          <w:szCs w:val="24"/>
        </w:rPr>
        <w:t xml:space="preserve"> год в сумме </w:t>
      </w:r>
      <w:r w:rsidR="001C3006">
        <w:rPr>
          <w:sz w:val="24"/>
          <w:szCs w:val="24"/>
        </w:rPr>
        <w:t>62 301,6</w:t>
      </w:r>
      <w:r w:rsidRPr="00CF582F">
        <w:rPr>
          <w:sz w:val="24"/>
          <w:szCs w:val="24"/>
        </w:rPr>
        <w:t xml:space="preserve"> тыс. рублей, на 202</w:t>
      </w:r>
      <w:r w:rsidR="001C3006">
        <w:rPr>
          <w:sz w:val="24"/>
          <w:szCs w:val="24"/>
        </w:rPr>
        <w:t>7</w:t>
      </w:r>
      <w:r w:rsidRPr="00CF582F">
        <w:rPr>
          <w:sz w:val="24"/>
          <w:szCs w:val="24"/>
        </w:rPr>
        <w:t xml:space="preserve"> год в сумме </w:t>
      </w:r>
      <w:r w:rsidR="001C3006">
        <w:rPr>
          <w:sz w:val="24"/>
          <w:szCs w:val="24"/>
        </w:rPr>
        <w:t>64 554,4</w:t>
      </w:r>
      <w:r w:rsidRPr="00CF582F">
        <w:rPr>
          <w:sz w:val="24"/>
          <w:szCs w:val="24"/>
        </w:rPr>
        <w:t xml:space="preserve"> тыс. рублей.».</w:t>
      </w:r>
    </w:p>
    <w:p w:rsidR="00125745" w:rsidRDefault="00125745" w:rsidP="005C33F9">
      <w:pPr>
        <w:pStyle w:val="ConsPlusNormal"/>
        <w:widowControl/>
        <w:jc w:val="both"/>
        <w:rPr>
          <w:sz w:val="24"/>
          <w:szCs w:val="24"/>
        </w:rPr>
      </w:pPr>
    </w:p>
    <w:p w:rsidR="005C33F9" w:rsidRPr="00B2162C" w:rsidRDefault="005C33F9" w:rsidP="005C33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2162C">
        <w:rPr>
          <w:rFonts w:ascii="Arial" w:hAnsi="Arial" w:cs="Arial"/>
          <w:sz w:val="24"/>
          <w:szCs w:val="24"/>
        </w:rPr>
        <w:lastRenderedPageBreak/>
        <w:t>2) Статью 2 изложить в следующей редакции:</w:t>
      </w:r>
    </w:p>
    <w:p w:rsidR="005C33F9" w:rsidRPr="00B2162C" w:rsidRDefault="005C33F9" w:rsidP="005C33F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sz w:val="24"/>
          <w:szCs w:val="24"/>
        </w:rPr>
      </w:pPr>
      <w:r w:rsidRPr="00B2162C">
        <w:rPr>
          <w:rFonts w:ascii="Arial" w:hAnsi="Arial" w:cs="Arial"/>
          <w:b/>
          <w:sz w:val="24"/>
          <w:szCs w:val="24"/>
        </w:rPr>
        <w:t>«Статья 2. Объем межбюджетных трансфертов, получаемых из других бюджетов бюджетной системы Российской Федерации.</w:t>
      </w:r>
    </w:p>
    <w:p w:rsidR="005C33F9" w:rsidRPr="00B2162C" w:rsidRDefault="005C33F9" w:rsidP="005C33F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B2162C">
        <w:rPr>
          <w:rFonts w:ascii="Arial" w:hAnsi="Arial" w:cs="Arial"/>
          <w:sz w:val="24"/>
          <w:szCs w:val="24"/>
        </w:rPr>
        <w:t xml:space="preserve">1. Установить объем межбюджетных трансфертов, получаемых из других бюджетов: </w:t>
      </w:r>
    </w:p>
    <w:p w:rsidR="005C33F9" w:rsidRPr="00B2162C" w:rsidRDefault="005C33F9" w:rsidP="005C33F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B2162C">
        <w:rPr>
          <w:rFonts w:ascii="Arial" w:hAnsi="Arial" w:cs="Arial"/>
          <w:sz w:val="24"/>
          <w:szCs w:val="24"/>
        </w:rPr>
        <w:t>1) на 202</w:t>
      </w:r>
      <w:r w:rsidR="001C3006">
        <w:rPr>
          <w:rFonts w:ascii="Arial" w:hAnsi="Arial" w:cs="Arial"/>
          <w:sz w:val="24"/>
          <w:szCs w:val="24"/>
        </w:rPr>
        <w:t>5</w:t>
      </w:r>
      <w:r w:rsidRPr="00B2162C">
        <w:rPr>
          <w:rFonts w:ascii="Arial" w:hAnsi="Arial" w:cs="Arial"/>
          <w:sz w:val="24"/>
          <w:szCs w:val="24"/>
        </w:rPr>
        <w:t xml:space="preserve"> год в сумме </w:t>
      </w:r>
      <w:r w:rsidR="00CF7A86">
        <w:rPr>
          <w:rFonts w:ascii="Arial" w:hAnsi="Arial" w:cs="Arial"/>
          <w:sz w:val="24"/>
          <w:szCs w:val="24"/>
        </w:rPr>
        <w:t>5 168 556,1</w:t>
      </w:r>
      <w:r w:rsidRPr="00B2162C">
        <w:rPr>
          <w:rFonts w:ascii="Arial" w:hAnsi="Arial" w:cs="Arial"/>
          <w:sz w:val="24"/>
          <w:szCs w:val="24"/>
        </w:rPr>
        <w:t xml:space="preserve"> тыс. рублей;</w:t>
      </w:r>
    </w:p>
    <w:p w:rsidR="005C33F9" w:rsidRPr="00B2162C" w:rsidRDefault="005C33F9" w:rsidP="005C33F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B2162C">
        <w:rPr>
          <w:rFonts w:ascii="Arial" w:hAnsi="Arial" w:cs="Arial"/>
          <w:sz w:val="24"/>
          <w:szCs w:val="24"/>
        </w:rPr>
        <w:t>2) на плановый период 202</w:t>
      </w:r>
      <w:r w:rsidR="00705750">
        <w:rPr>
          <w:rFonts w:ascii="Arial" w:hAnsi="Arial" w:cs="Arial"/>
          <w:sz w:val="24"/>
          <w:szCs w:val="24"/>
        </w:rPr>
        <w:t>6</w:t>
      </w:r>
      <w:r w:rsidRPr="00B2162C">
        <w:rPr>
          <w:rFonts w:ascii="Arial" w:hAnsi="Arial" w:cs="Arial"/>
          <w:sz w:val="24"/>
          <w:szCs w:val="24"/>
        </w:rPr>
        <w:t xml:space="preserve"> и 202</w:t>
      </w:r>
      <w:r w:rsidR="00705750">
        <w:rPr>
          <w:rFonts w:ascii="Arial" w:hAnsi="Arial" w:cs="Arial"/>
          <w:sz w:val="24"/>
          <w:szCs w:val="24"/>
        </w:rPr>
        <w:t>7</w:t>
      </w:r>
      <w:r w:rsidRPr="00B2162C">
        <w:rPr>
          <w:rFonts w:ascii="Arial" w:hAnsi="Arial" w:cs="Arial"/>
          <w:sz w:val="24"/>
          <w:szCs w:val="24"/>
        </w:rPr>
        <w:t xml:space="preserve"> годов:</w:t>
      </w:r>
    </w:p>
    <w:p w:rsidR="005C33F9" w:rsidRPr="00B2162C" w:rsidRDefault="005C33F9" w:rsidP="005C33F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B2162C">
        <w:rPr>
          <w:rFonts w:ascii="Arial" w:hAnsi="Arial" w:cs="Arial"/>
          <w:sz w:val="24"/>
          <w:szCs w:val="24"/>
        </w:rPr>
        <w:t>а) на 202</w:t>
      </w:r>
      <w:r w:rsidR="001C3006">
        <w:rPr>
          <w:rFonts w:ascii="Arial" w:hAnsi="Arial" w:cs="Arial"/>
          <w:sz w:val="24"/>
          <w:szCs w:val="24"/>
        </w:rPr>
        <w:t>6</w:t>
      </w:r>
      <w:r w:rsidRPr="00B2162C">
        <w:rPr>
          <w:rFonts w:ascii="Arial" w:hAnsi="Arial" w:cs="Arial"/>
          <w:sz w:val="24"/>
          <w:szCs w:val="24"/>
        </w:rPr>
        <w:t xml:space="preserve"> год в сумме </w:t>
      </w:r>
      <w:r w:rsidR="00CF7A86">
        <w:rPr>
          <w:rFonts w:ascii="Arial" w:hAnsi="Arial" w:cs="Arial"/>
          <w:sz w:val="24"/>
          <w:szCs w:val="24"/>
        </w:rPr>
        <w:t>3 178 901,0</w:t>
      </w:r>
      <w:r w:rsidRPr="00B2162C">
        <w:rPr>
          <w:rFonts w:ascii="Arial" w:hAnsi="Arial" w:cs="Arial"/>
          <w:sz w:val="24"/>
          <w:szCs w:val="24"/>
        </w:rPr>
        <w:t xml:space="preserve"> тыс. рублей;</w:t>
      </w:r>
    </w:p>
    <w:p w:rsidR="005C33F9" w:rsidRDefault="005C33F9" w:rsidP="005C33F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B2162C">
        <w:rPr>
          <w:rFonts w:ascii="Arial" w:hAnsi="Arial" w:cs="Arial"/>
          <w:sz w:val="24"/>
          <w:szCs w:val="24"/>
        </w:rPr>
        <w:t>б) на 202</w:t>
      </w:r>
      <w:r w:rsidR="001C3006">
        <w:rPr>
          <w:rFonts w:ascii="Arial" w:hAnsi="Arial" w:cs="Arial"/>
          <w:sz w:val="24"/>
          <w:szCs w:val="24"/>
        </w:rPr>
        <w:t>7</w:t>
      </w:r>
      <w:r w:rsidRPr="00B2162C">
        <w:rPr>
          <w:rFonts w:ascii="Arial" w:hAnsi="Arial" w:cs="Arial"/>
          <w:sz w:val="24"/>
          <w:szCs w:val="24"/>
        </w:rPr>
        <w:t xml:space="preserve"> год в сумме </w:t>
      </w:r>
      <w:r w:rsidR="00705750">
        <w:rPr>
          <w:rFonts w:ascii="Arial" w:hAnsi="Arial" w:cs="Arial"/>
          <w:sz w:val="24"/>
          <w:szCs w:val="24"/>
        </w:rPr>
        <w:t>3 558 022,1</w:t>
      </w:r>
      <w:r w:rsidRPr="00B2162C">
        <w:rPr>
          <w:rFonts w:ascii="Arial" w:hAnsi="Arial" w:cs="Arial"/>
          <w:sz w:val="24"/>
          <w:szCs w:val="24"/>
        </w:rPr>
        <w:t xml:space="preserve"> тыс. рублей.».</w:t>
      </w:r>
    </w:p>
    <w:p w:rsidR="00004C7D" w:rsidRDefault="005C33F9" w:rsidP="005C33F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3) </w:t>
      </w:r>
      <w:proofErr w:type="gramStart"/>
      <w:r w:rsidR="0059709D">
        <w:rPr>
          <w:rFonts w:ascii="Arial" w:hAnsi="Arial" w:cs="Arial"/>
          <w:sz w:val="24"/>
          <w:szCs w:val="24"/>
        </w:rPr>
        <w:t>В</w:t>
      </w:r>
      <w:proofErr w:type="gramEnd"/>
      <w:r w:rsidR="0059709D">
        <w:rPr>
          <w:rFonts w:ascii="Arial" w:hAnsi="Arial" w:cs="Arial"/>
          <w:sz w:val="24"/>
          <w:szCs w:val="24"/>
        </w:rPr>
        <w:t xml:space="preserve"> части 1 статьи</w:t>
      </w:r>
      <w:r>
        <w:rPr>
          <w:rFonts w:ascii="Arial" w:hAnsi="Arial" w:cs="Arial"/>
          <w:sz w:val="24"/>
          <w:szCs w:val="24"/>
        </w:rPr>
        <w:t xml:space="preserve"> 4 </w:t>
      </w:r>
      <w:r w:rsidR="0059709D" w:rsidRPr="00B2162C">
        <w:rPr>
          <w:rFonts w:ascii="Arial" w:hAnsi="Arial" w:cs="Arial"/>
          <w:sz w:val="24"/>
          <w:szCs w:val="24"/>
        </w:rPr>
        <w:t xml:space="preserve">цифры </w:t>
      </w:r>
      <w:r w:rsidR="0059709D" w:rsidRPr="0059709D">
        <w:rPr>
          <w:rFonts w:ascii="Arial" w:hAnsi="Arial" w:cs="Arial"/>
          <w:sz w:val="24"/>
          <w:szCs w:val="24"/>
        </w:rPr>
        <w:t>«</w:t>
      </w:r>
      <w:r w:rsidR="00F41030">
        <w:rPr>
          <w:rFonts w:ascii="Arial" w:hAnsi="Arial" w:cs="Arial"/>
          <w:sz w:val="24"/>
          <w:szCs w:val="24"/>
        </w:rPr>
        <w:t>30 166,6</w:t>
      </w:r>
      <w:r w:rsidR="0059709D" w:rsidRPr="00B2162C">
        <w:rPr>
          <w:rFonts w:ascii="Arial" w:hAnsi="Arial" w:cs="Arial"/>
          <w:sz w:val="24"/>
          <w:szCs w:val="24"/>
        </w:rPr>
        <w:t>» заменить на цифры «</w:t>
      </w:r>
      <w:r w:rsidR="00F41030">
        <w:rPr>
          <w:rFonts w:ascii="Arial" w:hAnsi="Arial" w:cs="Arial"/>
          <w:sz w:val="24"/>
          <w:szCs w:val="24"/>
        </w:rPr>
        <w:t>46 313,9</w:t>
      </w:r>
      <w:r w:rsidR="0059709D" w:rsidRPr="00B2162C">
        <w:rPr>
          <w:rFonts w:ascii="Arial" w:hAnsi="Arial" w:cs="Arial"/>
          <w:sz w:val="24"/>
          <w:szCs w:val="24"/>
        </w:rPr>
        <w:t>»</w:t>
      </w:r>
      <w:r w:rsidR="0059709D">
        <w:rPr>
          <w:rFonts w:ascii="Arial" w:hAnsi="Arial" w:cs="Arial"/>
          <w:sz w:val="24"/>
          <w:szCs w:val="24"/>
        </w:rPr>
        <w:t>.</w:t>
      </w:r>
    </w:p>
    <w:p w:rsidR="00CF7A86" w:rsidRDefault="00CF7A86" w:rsidP="005C33F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4) </w:t>
      </w:r>
      <w:proofErr w:type="gramStart"/>
      <w:r w:rsidR="00B52867">
        <w:rPr>
          <w:rFonts w:ascii="Arial" w:hAnsi="Arial" w:cs="Arial"/>
          <w:sz w:val="24"/>
          <w:szCs w:val="24"/>
        </w:rPr>
        <w:t>В</w:t>
      </w:r>
      <w:proofErr w:type="gramEnd"/>
      <w:r w:rsidR="00B52867">
        <w:rPr>
          <w:rFonts w:ascii="Arial" w:hAnsi="Arial" w:cs="Arial"/>
          <w:sz w:val="24"/>
          <w:szCs w:val="24"/>
        </w:rPr>
        <w:t xml:space="preserve"> части 5 статьи 5 цифры «5 000,0» заменить на цифры «5 500,0».</w:t>
      </w:r>
    </w:p>
    <w:p w:rsidR="005C33F9" w:rsidRPr="00B2162C" w:rsidRDefault="00E05DE8" w:rsidP="005C33F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="005C33F9" w:rsidRPr="00B2162C">
        <w:rPr>
          <w:rFonts w:ascii="Arial" w:hAnsi="Arial" w:cs="Arial"/>
          <w:sz w:val="24"/>
          <w:szCs w:val="24"/>
        </w:rPr>
        <w:t xml:space="preserve">) Часть </w:t>
      </w:r>
      <w:r w:rsidR="005C33F9">
        <w:rPr>
          <w:rFonts w:ascii="Arial" w:hAnsi="Arial" w:cs="Arial"/>
          <w:sz w:val="24"/>
          <w:szCs w:val="24"/>
        </w:rPr>
        <w:t>6</w:t>
      </w:r>
      <w:r w:rsidR="005C33F9" w:rsidRPr="00B2162C">
        <w:rPr>
          <w:rFonts w:ascii="Arial" w:hAnsi="Arial" w:cs="Arial"/>
          <w:sz w:val="24"/>
          <w:szCs w:val="24"/>
        </w:rPr>
        <w:t xml:space="preserve"> статьи 4 изложить в следующей редакции:</w:t>
      </w:r>
    </w:p>
    <w:p w:rsidR="005C33F9" w:rsidRPr="004A34A0" w:rsidRDefault="005C33F9" w:rsidP="005C33F9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A34A0">
        <w:rPr>
          <w:rFonts w:ascii="Arial" w:hAnsi="Arial" w:cs="Arial"/>
          <w:sz w:val="24"/>
          <w:szCs w:val="24"/>
        </w:rPr>
        <w:t xml:space="preserve">«6. Утвердить объем бюджетных ассигнований дорожного фонда </w:t>
      </w:r>
      <w:r w:rsidR="004E6FC8">
        <w:rPr>
          <w:rFonts w:ascii="Arial" w:hAnsi="Arial" w:cs="Arial"/>
          <w:sz w:val="24"/>
          <w:szCs w:val="24"/>
        </w:rPr>
        <w:t>Холмского муниципального округа Сахалинской области</w:t>
      </w:r>
      <w:r w:rsidRPr="004A34A0">
        <w:rPr>
          <w:rFonts w:ascii="Arial" w:hAnsi="Arial" w:cs="Arial"/>
          <w:sz w:val="24"/>
          <w:szCs w:val="24"/>
        </w:rPr>
        <w:t>:</w:t>
      </w:r>
    </w:p>
    <w:p w:rsidR="005C33F9" w:rsidRPr="004A34A0" w:rsidRDefault="005C33F9" w:rsidP="005C33F9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A34A0">
        <w:rPr>
          <w:rFonts w:ascii="Arial" w:hAnsi="Arial" w:cs="Arial"/>
          <w:sz w:val="24"/>
          <w:szCs w:val="24"/>
        </w:rPr>
        <w:t>1) на 202</w:t>
      </w:r>
      <w:r w:rsidR="00C60939">
        <w:rPr>
          <w:rFonts w:ascii="Arial" w:hAnsi="Arial" w:cs="Arial"/>
          <w:sz w:val="24"/>
          <w:szCs w:val="24"/>
        </w:rPr>
        <w:t>5</w:t>
      </w:r>
      <w:r w:rsidRPr="004A34A0">
        <w:rPr>
          <w:rFonts w:ascii="Arial" w:hAnsi="Arial" w:cs="Arial"/>
          <w:sz w:val="24"/>
          <w:szCs w:val="24"/>
        </w:rPr>
        <w:t xml:space="preserve"> год в сумме </w:t>
      </w:r>
      <w:r w:rsidR="00A94195">
        <w:rPr>
          <w:rFonts w:ascii="Arial" w:hAnsi="Arial" w:cs="Arial"/>
          <w:sz w:val="24"/>
          <w:szCs w:val="24"/>
        </w:rPr>
        <w:t xml:space="preserve">402 639,3 </w:t>
      </w:r>
      <w:r w:rsidRPr="004A34A0">
        <w:rPr>
          <w:rFonts w:ascii="Arial" w:hAnsi="Arial" w:cs="Arial"/>
          <w:sz w:val="24"/>
          <w:szCs w:val="24"/>
        </w:rPr>
        <w:t>тыс. рублей;</w:t>
      </w:r>
    </w:p>
    <w:p w:rsidR="005C33F9" w:rsidRPr="004A34A0" w:rsidRDefault="005C33F9" w:rsidP="005C33F9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A34A0">
        <w:rPr>
          <w:rFonts w:ascii="Arial" w:hAnsi="Arial" w:cs="Arial"/>
          <w:sz w:val="24"/>
          <w:szCs w:val="24"/>
        </w:rPr>
        <w:t>2) на плановый период 202</w:t>
      </w:r>
      <w:r w:rsidR="00C60939">
        <w:rPr>
          <w:rFonts w:ascii="Arial" w:hAnsi="Arial" w:cs="Arial"/>
          <w:sz w:val="24"/>
          <w:szCs w:val="24"/>
        </w:rPr>
        <w:t>6</w:t>
      </w:r>
      <w:r w:rsidRPr="004A34A0">
        <w:rPr>
          <w:rFonts w:ascii="Arial" w:hAnsi="Arial" w:cs="Arial"/>
          <w:sz w:val="24"/>
          <w:szCs w:val="24"/>
        </w:rPr>
        <w:t xml:space="preserve"> и 202</w:t>
      </w:r>
      <w:r w:rsidR="00C60939">
        <w:rPr>
          <w:rFonts w:ascii="Arial" w:hAnsi="Arial" w:cs="Arial"/>
          <w:sz w:val="24"/>
          <w:szCs w:val="24"/>
        </w:rPr>
        <w:t>7</w:t>
      </w:r>
      <w:r w:rsidRPr="004A34A0">
        <w:rPr>
          <w:rFonts w:ascii="Arial" w:hAnsi="Arial" w:cs="Arial"/>
          <w:sz w:val="24"/>
          <w:szCs w:val="24"/>
        </w:rPr>
        <w:t xml:space="preserve"> годов:</w:t>
      </w:r>
    </w:p>
    <w:p w:rsidR="005C33F9" w:rsidRPr="004A34A0" w:rsidRDefault="005C33F9" w:rsidP="005C33F9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A34A0">
        <w:rPr>
          <w:rFonts w:ascii="Arial" w:hAnsi="Arial" w:cs="Arial"/>
          <w:sz w:val="24"/>
          <w:szCs w:val="24"/>
        </w:rPr>
        <w:t>а) на 202</w:t>
      </w:r>
      <w:r w:rsidR="00C60939">
        <w:rPr>
          <w:rFonts w:ascii="Arial" w:hAnsi="Arial" w:cs="Arial"/>
          <w:sz w:val="24"/>
          <w:szCs w:val="24"/>
        </w:rPr>
        <w:t>6</w:t>
      </w:r>
      <w:r w:rsidRPr="004A34A0">
        <w:rPr>
          <w:rFonts w:ascii="Arial" w:hAnsi="Arial" w:cs="Arial"/>
          <w:sz w:val="24"/>
          <w:szCs w:val="24"/>
        </w:rPr>
        <w:t xml:space="preserve"> год в сумме </w:t>
      </w:r>
      <w:r w:rsidR="00C60939">
        <w:rPr>
          <w:rFonts w:ascii="Arial" w:hAnsi="Arial" w:cs="Arial"/>
          <w:sz w:val="24"/>
          <w:szCs w:val="24"/>
        </w:rPr>
        <w:t>550 918,8</w:t>
      </w:r>
      <w:r w:rsidRPr="004A34A0">
        <w:rPr>
          <w:rFonts w:ascii="Arial" w:hAnsi="Arial" w:cs="Arial"/>
          <w:sz w:val="24"/>
          <w:szCs w:val="24"/>
        </w:rPr>
        <w:t xml:space="preserve"> тыс. рублей;</w:t>
      </w:r>
    </w:p>
    <w:p w:rsidR="005C33F9" w:rsidRPr="004A34A0" w:rsidRDefault="005C33F9" w:rsidP="005C33F9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A34A0">
        <w:rPr>
          <w:rFonts w:ascii="Arial" w:hAnsi="Arial" w:cs="Arial"/>
          <w:sz w:val="24"/>
          <w:szCs w:val="24"/>
        </w:rPr>
        <w:t>б) на 202</w:t>
      </w:r>
      <w:r w:rsidR="00C60939">
        <w:rPr>
          <w:rFonts w:ascii="Arial" w:hAnsi="Arial" w:cs="Arial"/>
          <w:sz w:val="24"/>
          <w:szCs w:val="24"/>
        </w:rPr>
        <w:t>7</w:t>
      </w:r>
      <w:r w:rsidRPr="004A34A0">
        <w:rPr>
          <w:rFonts w:ascii="Arial" w:hAnsi="Arial" w:cs="Arial"/>
          <w:sz w:val="24"/>
          <w:szCs w:val="24"/>
        </w:rPr>
        <w:t xml:space="preserve"> год в сумме </w:t>
      </w:r>
      <w:r w:rsidR="00A94195">
        <w:rPr>
          <w:rFonts w:ascii="Arial" w:hAnsi="Arial" w:cs="Arial"/>
          <w:sz w:val="24"/>
          <w:szCs w:val="24"/>
        </w:rPr>
        <w:t>317 562,1</w:t>
      </w:r>
      <w:r w:rsidRPr="004A34A0">
        <w:rPr>
          <w:rFonts w:ascii="Arial" w:hAnsi="Arial" w:cs="Arial"/>
          <w:sz w:val="24"/>
          <w:szCs w:val="24"/>
        </w:rPr>
        <w:t xml:space="preserve"> тыс. рублей.». </w:t>
      </w:r>
    </w:p>
    <w:p w:rsidR="005C33F9" w:rsidRPr="004A34A0" w:rsidRDefault="00E05DE8" w:rsidP="005C33F9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</w:t>
      </w:r>
      <w:r w:rsidR="005C33F9" w:rsidRPr="004A34A0">
        <w:rPr>
          <w:rFonts w:ascii="Arial" w:hAnsi="Arial" w:cs="Arial"/>
          <w:sz w:val="24"/>
          <w:szCs w:val="24"/>
        </w:rPr>
        <w:t xml:space="preserve">) </w:t>
      </w:r>
      <w:r w:rsidR="00A94195">
        <w:rPr>
          <w:rFonts w:ascii="Arial" w:hAnsi="Arial" w:cs="Arial"/>
          <w:sz w:val="24"/>
          <w:szCs w:val="24"/>
        </w:rPr>
        <w:t>Часть 7 с</w:t>
      </w:r>
      <w:r w:rsidR="005C33F9" w:rsidRPr="004A34A0">
        <w:rPr>
          <w:rFonts w:ascii="Arial" w:hAnsi="Arial" w:cs="Arial"/>
          <w:sz w:val="24"/>
          <w:szCs w:val="24"/>
        </w:rPr>
        <w:t xml:space="preserve">татью 4 </w:t>
      </w:r>
      <w:r w:rsidR="002635AE">
        <w:rPr>
          <w:rFonts w:ascii="Arial" w:hAnsi="Arial" w:cs="Arial"/>
          <w:sz w:val="24"/>
          <w:szCs w:val="24"/>
        </w:rPr>
        <w:t>изложить в следующей редакции:</w:t>
      </w:r>
    </w:p>
    <w:p w:rsidR="00580D12" w:rsidRDefault="005C33F9" w:rsidP="00580D12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A34A0">
        <w:rPr>
          <w:rFonts w:ascii="Arial" w:hAnsi="Arial" w:cs="Arial"/>
          <w:sz w:val="24"/>
          <w:szCs w:val="24"/>
        </w:rPr>
        <w:t xml:space="preserve">«7. Установить, что в соответствии с пунктом 7 части 2 статьи 2 Порядка формирования и использования муниципального дорожного фонда </w:t>
      </w:r>
      <w:r w:rsidR="002A78A0">
        <w:rPr>
          <w:rFonts w:ascii="Arial" w:hAnsi="Arial" w:cs="Arial"/>
          <w:sz w:val="24"/>
          <w:szCs w:val="24"/>
        </w:rPr>
        <w:t>Холмского муниципального округа Сахалинской области</w:t>
      </w:r>
      <w:r w:rsidRPr="004A34A0">
        <w:rPr>
          <w:rFonts w:ascii="Arial" w:hAnsi="Arial" w:cs="Arial"/>
          <w:sz w:val="24"/>
          <w:szCs w:val="24"/>
        </w:rPr>
        <w:t xml:space="preserve">, утвержденного решением Собрания </w:t>
      </w:r>
      <w:r w:rsidR="002A78A0">
        <w:rPr>
          <w:rFonts w:ascii="Arial" w:hAnsi="Arial" w:cs="Arial"/>
          <w:sz w:val="24"/>
          <w:szCs w:val="24"/>
        </w:rPr>
        <w:t>Холмского муниципального округа Сахалинской области</w:t>
      </w:r>
      <w:r w:rsidRPr="004A34A0">
        <w:rPr>
          <w:rFonts w:ascii="Arial" w:hAnsi="Arial" w:cs="Arial"/>
          <w:sz w:val="24"/>
          <w:szCs w:val="24"/>
        </w:rPr>
        <w:t xml:space="preserve"> от </w:t>
      </w:r>
      <w:r w:rsidR="002A78A0">
        <w:rPr>
          <w:rFonts w:ascii="Arial" w:hAnsi="Arial" w:cs="Arial"/>
          <w:sz w:val="24"/>
          <w:szCs w:val="24"/>
        </w:rPr>
        <w:t>30.01.2025</w:t>
      </w:r>
      <w:r w:rsidRPr="004A34A0">
        <w:rPr>
          <w:rFonts w:ascii="Arial" w:hAnsi="Arial" w:cs="Arial"/>
          <w:sz w:val="24"/>
          <w:szCs w:val="24"/>
        </w:rPr>
        <w:t xml:space="preserve"> № </w:t>
      </w:r>
      <w:r w:rsidR="0027506B">
        <w:rPr>
          <w:rFonts w:ascii="Arial" w:hAnsi="Arial" w:cs="Arial"/>
          <w:sz w:val="24"/>
          <w:szCs w:val="24"/>
        </w:rPr>
        <w:t>24/7-171</w:t>
      </w:r>
      <w:r w:rsidRPr="004A34A0">
        <w:rPr>
          <w:rFonts w:ascii="Arial" w:hAnsi="Arial" w:cs="Arial"/>
          <w:sz w:val="24"/>
          <w:szCs w:val="24"/>
        </w:rPr>
        <w:t xml:space="preserve"> источником формирования дорожного фонда </w:t>
      </w:r>
      <w:r w:rsidR="0027506B">
        <w:rPr>
          <w:rFonts w:ascii="Arial" w:hAnsi="Arial" w:cs="Arial"/>
          <w:sz w:val="24"/>
          <w:szCs w:val="24"/>
        </w:rPr>
        <w:t>Холмского муниципального округа Сахалинской области</w:t>
      </w:r>
      <w:r w:rsidRPr="004A34A0">
        <w:rPr>
          <w:rFonts w:ascii="Arial" w:hAnsi="Arial" w:cs="Arial"/>
          <w:sz w:val="24"/>
          <w:szCs w:val="24"/>
        </w:rPr>
        <w:t xml:space="preserve"> </w:t>
      </w:r>
      <w:r w:rsidR="009F1869" w:rsidRPr="009F1869">
        <w:rPr>
          <w:rFonts w:ascii="Arial" w:hAnsi="Arial" w:cs="Arial"/>
          <w:sz w:val="24"/>
          <w:szCs w:val="24"/>
        </w:rPr>
        <w:t>является часть общих доходов муниципального бюджета</w:t>
      </w:r>
      <w:r w:rsidR="00457628">
        <w:rPr>
          <w:rFonts w:ascii="Arial" w:hAnsi="Arial" w:cs="Arial"/>
          <w:sz w:val="24"/>
          <w:szCs w:val="24"/>
        </w:rPr>
        <w:t xml:space="preserve"> </w:t>
      </w:r>
      <w:r w:rsidR="00580D12">
        <w:rPr>
          <w:rFonts w:ascii="Arial" w:hAnsi="Arial" w:cs="Arial"/>
          <w:sz w:val="24"/>
          <w:szCs w:val="24"/>
        </w:rPr>
        <w:t>на плановый период 2026 и 2027 годов:</w:t>
      </w:r>
    </w:p>
    <w:p w:rsidR="00580D12" w:rsidRDefault="00580D12" w:rsidP="00580D12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а) на 202</w:t>
      </w:r>
      <w:r w:rsidR="00457628">
        <w:rPr>
          <w:rFonts w:ascii="Arial" w:hAnsi="Arial" w:cs="Arial"/>
          <w:sz w:val="24"/>
          <w:szCs w:val="24"/>
        </w:rPr>
        <w:t>6</w:t>
      </w:r>
      <w:r>
        <w:rPr>
          <w:rFonts w:ascii="Arial" w:hAnsi="Arial" w:cs="Arial"/>
          <w:sz w:val="24"/>
          <w:szCs w:val="24"/>
        </w:rPr>
        <w:t xml:space="preserve"> год в сумме </w:t>
      </w:r>
      <w:r w:rsidR="00457628">
        <w:rPr>
          <w:rFonts w:ascii="Arial" w:hAnsi="Arial" w:cs="Arial"/>
          <w:sz w:val="24"/>
          <w:szCs w:val="24"/>
        </w:rPr>
        <w:t>272 687,2</w:t>
      </w:r>
      <w:r>
        <w:rPr>
          <w:rFonts w:ascii="Arial" w:hAnsi="Arial" w:cs="Arial"/>
          <w:sz w:val="24"/>
          <w:szCs w:val="24"/>
        </w:rPr>
        <w:t xml:space="preserve"> тыс. рублей;</w:t>
      </w:r>
    </w:p>
    <w:p w:rsidR="00580D12" w:rsidRDefault="00580D12" w:rsidP="00580D12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б) на 202</w:t>
      </w:r>
      <w:r w:rsidR="00457628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 xml:space="preserve"> год в сумме </w:t>
      </w:r>
      <w:r w:rsidR="00457628">
        <w:rPr>
          <w:rFonts w:ascii="Arial" w:hAnsi="Arial" w:cs="Arial"/>
          <w:sz w:val="24"/>
          <w:szCs w:val="24"/>
        </w:rPr>
        <w:t>24 800,0</w:t>
      </w:r>
      <w:r>
        <w:rPr>
          <w:rFonts w:ascii="Arial" w:hAnsi="Arial" w:cs="Arial"/>
          <w:sz w:val="24"/>
          <w:szCs w:val="24"/>
        </w:rPr>
        <w:t xml:space="preserve"> тыс. рублей.».</w:t>
      </w:r>
    </w:p>
    <w:p w:rsidR="00B92CB9" w:rsidRDefault="00E05DE8" w:rsidP="00B92CB9">
      <w:pPr>
        <w:pStyle w:val="ConsPlusNormal"/>
        <w:widowControl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7)</w:t>
      </w:r>
      <w:r w:rsidR="00B92CB9">
        <w:rPr>
          <w:sz w:val="24"/>
          <w:szCs w:val="24"/>
        </w:rPr>
        <w:t xml:space="preserve"> Статью 12 изложить в новой редакции:</w:t>
      </w:r>
    </w:p>
    <w:p w:rsidR="00B92CB9" w:rsidRPr="009B3097" w:rsidRDefault="00B92CB9" w:rsidP="00B92CB9">
      <w:pPr>
        <w:pStyle w:val="ConsPlusNormal"/>
        <w:widowControl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«</w:t>
      </w:r>
      <w:r w:rsidRPr="009B3097">
        <w:rPr>
          <w:b/>
          <w:sz w:val="24"/>
          <w:szCs w:val="24"/>
        </w:rPr>
        <w:t>Статья 12. Верхний предел муниципального внутреннего долга, предельный объем расходов на обслуживание муниципального долга Холмского муниципального округа Сахалинской области.</w:t>
      </w:r>
    </w:p>
    <w:p w:rsidR="00B92CB9" w:rsidRPr="009B3097" w:rsidRDefault="00B92CB9" w:rsidP="00B92CB9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9B3097">
        <w:rPr>
          <w:sz w:val="24"/>
          <w:szCs w:val="24"/>
        </w:rPr>
        <w:t>1. Утвердить верхний предел муниципального внутреннего долга Холмского муниципального округа Сахалинской области:</w:t>
      </w:r>
    </w:p>
    <w:p w:rsidR="009A3147" w:rsidRDefault="009A3147" w:rsidP="009A3147">
      <w:pPr>
        <w:pStyle w:val="ConsPlusNormal"/>
        <w:widowControl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1) на 1 января 2026 года в сумме 178 802,8 тыс. рублей,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в том числе по выданным муниципальным гарантиям Холмского муниципального округа Сахалинской области 0,0 рублей;</w:t>
      </w:r>
    </w:p>
    <w:p w:rsidR="009A3147" w:rsidRDefault="009A3147" w:rsidP="009A3147">
      <w:pPr>
        <w:pStyle w:val="ConsPlusNormal"/>
        <w:widowControl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2)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на 1 января 2027 года в сумме 241 104,4 тыс. рублей,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в том числе по выданным муниципальным гарантиям Холмского муниципального округа Сахалинской области 0,0 рублей;</w:t>
      </w:r>
    </w:p>
    <w:p w:rsidR="009A3147" w:rsidRDefault="009A3147" w:rsidP="009A3147">
      <w:pPr>
        <w:pStyle w:val="ConsPlusNormal"/>
        <w:widowControl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3)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на 1 января 2028 года в сумме 305 658,8 тыс. рублей,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в том числе по выданным муниципальным гарантиям Холмского муниципального округа Сахалинской области 0,0 рублей.</w:t>
      </w:r>
    </w:p>
    <w:p w:rsidR="00B92CB9" w:rsidRPr="009B3097" w:rsidRDefault="00B92CB9" w:rsidP="00B92CB9">
      <w:pPr>
        <w:pStyle w:val="ConsPlusNormal"/>
        <w:widowControl/>
        <w:ind w:firstLine="709"/>
        <w:jc w:val="both"/>
        <w:rPr>
          <w:b/>
          <w:sz w:val="24"/>
          <w:szCs w:val="24"/>
        </w:rPr>
      </w:pPr>
      <w:r w:rsidRPr="009B3097">
        <w:rPr>
          <w:sz w:val="24"/>
          <w:szCs w:val="24"/>
        </w:rPr>
        <w:t>2. Утвердить предельный объем расходов на обслуживание муниципального долга Холмского муниципального округа Сахалинской области на 2025 год в сумме 50,0 тыс. рублей, на 2026 год в сумме 50,0 тыс. рублей, на 2027 год в сумме 50,0 тыс. рублей.</w:t>
      </w:r>
      <w:r w:rsidR="00AF4E84">
        <w:rPr>
          <w:sz w:val="24"/>
          <w:szCs w:val="24"/>
        </w:rPr>
        <w:t>».</w:t>
      </w:r>
    </w:p>
    <w:p w:rsidR="005C33F9" w:rsidRPr="00B2162C" w:rsidRDefault="0015723F" w:rsidP="005C33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A0AAE">
        <w:rPr>
          <w:rFonts w:ascii="Arial" w:hAnsi="Arial" w:cs="Arial"/>
          <w:sz w:val="24"/>
          <w:szCs w:val="24"/>
        </w:rPr>
        <w:t>8</w:t>
      </w:r>
      <w:r w:rsidR="005C33F9" w:rsidRPr="002A0AAE">
        <w:rPr>
          <w:rFonts w:ascii="Arial" w:hAnsi="Arial" w:cs="Arial"/>
          <w:sz w:val="24"/>
          <w:szCs w:val="24"/>
        </w:rPr>
        <w:t xml:space="preserve">) Приложения 3, 4, 5, 6, </w:t>
      </w:r>
      <w:r w:rsidR="00AF4E84" w:rsidRPr="002A0AAE">
        <w:rPr>
          <w:rFonts w:ascii="Arial" w:hAnsi="Arial" w:cs="Arial"/>
          <w:sz w:val="24"/>
          <w:szCs w:val="24"/>
        </w:rPr>
        <w:t xml:space="preserve">7, </w:t>
      </w:r>
      <w:r w:rsidR="005C33F9" w:rsidRPr="002A0AAE">
        <w:rPr>
          <w:rFonts w:ascii="Arial" w:hAnsi="Arial" w:cs="Arial"/>
          <w:sz w:val="24"/>
          <w:szCs w:val="24"/>
        </w:rPr>
        <w:t>8 изложить в новой редакции (прилагаются).</w:t>
      </w:r>
    </w:p>
    <w:p w:rsidR="00B32C67" w:rsidRPr="003670D1" w:rsidRDefault="005C33F9" w:rsidP="00B32C67">
      <w:pPr>
        <w:pStyle w:val="ConsPlusNormal"/>
        <w:ind w:firstLine="709"/>
        <w:jc w:val="both"/>
        <w:rPr>
          <w:sz w:val="24"/>
          <w:szCs w:val="24"/>
        </w:rPr>
      </w:pPr>
      <w:r w:rsidRPr="00B2162C">
        <w:rPr>
          <w:sz w:val="24"/>
          <w:szCs w:val="24"/>
        </w:rPr>
        <w:t xml:space="preserve">2. </w:t>
      </w:r>
      <w:r w:rsidR="00B32C67" w:rsidRPr="003670D1">
        <w:rPr>
          <w:sz w:val="24"/>
          <w:szCs w:val="24"/>
        </w:rPr>
        <w:t xml:space="preserve">Опубликовать настоящее решение в </w:t>
      </w:r>
      <w:r w:rsidR="00B32C67">
        <w:rPr>
          <w:sz w:val="24"/>
          <w:szCs w:val="24"/>
        </w:rPr>
        <w:t xml:space="preserve">сетевом издании – </w:t>
      </w:r>
      <w:proofErr w:type="spellStart"/>
      <w:r w:rsidR="00B32C67">
        <w:rPr>
          <w:sz w:val="24"/>
          <w:szCs w:val="24"/>
          <w:lang w:val="en-US"/>
        </w:rPr>
        <w:t>kholmsk</w:t>
      </w:r>
      <w:proofErr w:type="spellEnd"/>
      <w:r w:rsidR="00B32C67" w:rsidRPr="006770F1">
        <w:rPr>
          <w:sz w:val="24"/>
          <w:szCs w:val="24"/>
        </w:rPr>
        <w:t>-</w:t>
      </w:r>
      <w:proofErr w:type="spellStart"/>
      <w:r w:rsidR="00B32C67">
        <w:rPr>
          <w:sz w:val="24"/>
          <w:szCs w:val="24"/>
          <w:lang w:val="en-US"/>
        </w:rPr>
        <w:t>pravo</w:t>
      </w:r>
      <w:proofErr w:type="spellEnd"/>
      <w:r w:rsidR="00B32C67" w:rsidRPr="00D61242">
        <w:rPr>
          <w:sz w:val="24"/>
          <w:szCs w:val="24"/>
        </w:rPr>
        <w:t>.</w:t>
      </w:r>
      <w:proofErr w:type="spellStart"/>
      <w:r w:rsidR="00B32C67">
        <w:rPr>
          <w:sz w:val="24"/>
          <w:szCs w:val="24"/>
          <w:lang w:val="en-US"/>
        </w:rPr>
        <w:t>ru</w:t>
      </w:r>
      <w:proofErr w:type="spellEnd"/>
      <w:r w:rsidR="00B32C67">
        <w:rPr>
          <w:sz w:val="24"/>
          <w:szCs w:val="24"/>
        </w:rPr>
        <w:t>,</w:t>
      </w:r>
      <w:r w:rsidR="00B32C67" w:rsidRPr="00D61242">
        <w:rPr>
          <w:sz w:val="24"/>
          <w:szCs w:val="24"/>
        </w:rPr>
        <w:t xml:space="preserve"> </w:t>
      </w:r>
      <w:r w:rsidR="00B32C67">
        <w:rPr>
          <w:sz w:val="24"/>
          <w:szCs w:val="24"/>
        </w:rPr>
        <w:t>г</w:t>
      </w:r>
      <w:r w:rsidR="00B32C67" w:rsidRPr="003670D1">
        <w:rPr>
          <w:sz w:val="24"/>
          <w:szCs w:val="24"/>
        </w:rPr>
        <w:t>азете «Холмская панорама»</w:t>
      </w:r>
      <w:r w:rsidR="00B32C67">
        <w:rPr>
          <w:sz w:val="24"/>
          <w:szCs w:val="24"/>
        </w:rPr>
        <w:t>, разместить на официальном сайте администрации Холмского муниципального округа Сахалинской области</w:t>
      </w:r>
      <w:r w:rsidR="00B32C67" w:rsidRPr="003670D1">
        <w:rPr>
          <w:sz w:val="24"/>
          <w:szCs w:val="24"/>
        </w:rPr>
        <w:t>.</w:t>
      </w:r>
    </w:p>
    <w:p w:rsidR="00664F06" w:rsidRPr="00664F06" w:rsidRDefault="00664F06" w:rsidP="00377061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5C33F9" w:rsidRPr="00B2162C">
        <w:rPr>
          <w:sz w:val="24"/>
          <w:szCs w:val="24"/>
        </w:rPr>
        <w:t xml:space="preserve">. </w:t>
      </w:r>
      <w:r w:rsidRPr="00664F06">
        <w:rPr>
          <w:sz w:val="24"/>
          <w:szCs w:val="24"/>
        </w:rPr>
        <w:t xml:space="preserve">Контроль за исполнением настоящего решения возложить на </w:t>
      </w:r>
      <w:r w:rsidRPr="00664F06">
        <w:rPr>
          <w:sz w:val="24"/>
          <w:szCs w:val="24"/>
        </w:rPr>
        <w:lastRenderedPageBreak/>
        <w:t xml:space="preserve">председателя постоянной комиссии по экономике и бюджету Собрания Холмского муниципального округа Сахалинской области (А.П. Прокопенко), директора Департамента финансов </w:t>
      </w:r>
      <w:r w:rsidR="00E0418F">
        <w:rPr>
          <w:sz w:val="24"/>
          <w:szCs w:val="24"/>
        </w:rPr>
        <w:t xml:space="preserve">администрации </w:t>
      </w:r>
      <w:r w:rsidRPr="00664F06">
        <w:rPr>
          <w:sz w:val="24"/>
          <w:szCs w:val="24"/>
        </w:rPr>
        <w:t>Холмского муниципального округа Сахалинской области (</w:t>
      </w:r>
      <w:proofErr w:type="spellStart"/>
      <w:r w:rsidRPr="00664F06">
        <w:rPr>
          <w:sz w:val="24"/>
          <w:szCs w:val="24"/>
        </w:rPr>
        <w:t>Е.В.Судникович</w:t>
      </w:r>
      <w:proofErr w:type="spellEnd"/>
      <w:r w:rsidRPr="00664F06">
        <w:rPr>
          <w:sz w:val="24"/>
          <w:szCs w:val="24"/>
        </w:rPr>
        <w:t>).</w:t>
      </w:r>
    </w:p>
    <w:p w:rsidR="00664F06" w:rsidRDefault="00664F06" w:rsidP="00664F06">
      <w:pPr>
        <w:pStyle w:val="ConsPlusNormal"/>
        <w:ind w:firstLine="540"/>
        <w:jc w:val="both"/>
      </w:pPr>
    </w:p>
    <w:p w:rsidR="005C33F9" w:rsidRPr="00B2162C" w:rsidRDefault="005C33F9" w:rsidP="00664F0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5C33F9" w:rsidRPr="00B2162C" w:rsidRDefault="005C33F9" w:rsidP="005C33F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6276A" w:rsidRDefault="00D17305" w:rsidP="005C33F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Мэр </w:t>
      </w:r>
      <w:r w:rsidR="009073CE">
        <w:rPr>
          <w:rFonts w:ascii="Arial" w:hAnsi="Arial" w:cs="Arial"/>
          <w:sz w:val="24"/>
          <w:szCs w:val="24"/>
        </w:rPr>
        <w:t>Холмского муниципального</w:t>
      </w:r>
      <w:r w:rsidR="0036276A">
        <w:rPr>
          <w:rFonts w:ascii="Arial" w:hAnsi="Arial" w:cs="Arial"/>
          <w:sz w:val="24"/>
          <w:szCs w:val="24"/>
        </w:rPr>
        <w:t xml:space="preserve"> округа</w:t>
      </w:r>
      <w:r w:rsidR="005C33F9" w:rsidRPr="00B2162C">
        <w:rPr>
          <w:rFonts w:ascii="Arial" w:hAnsi="Arial" w:cs="Arial"/>
          <w:sz w:val="24"/>
          <w:szCs w:val="24"/>
        </w:rPr>
        <w:t xml:space="preserve"> </w:t>
      </w:r>
    </w:p>
    <w:p w:rsidR="00D82576" w:rsidRDefault="0036276A" w:rsidP="00861AE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Сахалинской области                     </w:t>
      </w:r>
      <w:r w:rsidR="005C33F9" w:rsidRPr="00B2162C">
        <w:rPr>
          <w:rFonts w:ascii="Arial" w:hAnsi="Arial" w:cs="Arial"/>
          <w:sz w:val="24"/>
          <w:szCs w:val="24"/>
        </w:rPr>
        <w:t xml:space="preserve">                                                              </w:t>
      </w:r>
      <w:r>
        <w:rPr>
          <w:rFonts w:ascii="Arial" w:hAnsi="Arial" w:cs="Arial"/>
          <w:sz w:val="24"/>
          <w:szCs w:val="24"/>
        </w:rPr>
        <w:t xml:space="preserve">Д.Г. </w:t>
      </w:r>
      <w:proofErr w:type="spellStart"/>
      <w:r>
        <w:rPr>
          <w:rFonts w:ascii="Arial" w:hAnsi="Arial" w:cs="Arial"/>
          <w:sz w:val="24"/>
          <w:szCs w:val="24"/>
        </w:rPr>
        <w:t>Любчинов</w:t>
      </w:r>
      <w:proofErr w:type="spellEnd"/>
    </w:p>
    <w:p w:rsidR="00D82576" w:rsidRDefault="00D82576">
      <w:pPr>
        <w:spacing w:after="16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473103" w:rsidRDefault="00473103" w:rsidP="00861AE8">
      <w:pPr>
        <w:spacing w:after="0" w:line="240" w:lineRule="auto"/>
        <w:jc w:val="both"/>
        <w:sectPr w:rsidR="0047310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4175" w:type="dxa"/>
        <w:tblInd w:w="675" w:type="dxa"/>
        <w:tblLook w:val="0000" w:firstRow="0" w:lastRow="0" w:firstColumn="0" w:lastColumn="0" w:noHBand="0" w:noVBand="0"/>
      </w:tblPr>
      <w:tblGrid>
        <w:gridCol w:w="5146"/>
        <w:gridCol w:w="3120"/>
        <w:gridCol w:w="1920"/>
        <w:gridCol w:w="1920"/>
        <w:gridCol w:w="2069"/>
      </w:tblGrid>
      <w:tr w:rsidR="00473103" w:rsidRPr="00473103" w:rsidTr="0039214B">
        <w:trPr>
          <w:trHeight w:val="315"/>
        </w:trPr>
        <w:tc>
          <w:tcPr>
            <w:tcW w:w="5146" w:type="dxa"/>
            <w:vAlign w:val="bottom"/>
          </w:tcPr>
          <w:p w:rsidR="00473103" w:rsidRPr="00473103" w:rsidRDefault="00473103" w:rsidP="0047310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0" w:type="dxa"/>
            <w:vAlign w:val="bottom"/>
          </w:tcPr>
          <w:p w:rsidR="00473103" w:rsidRPr="00473103" w:rsidRDefault="00473103" w:rsidP="0047310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9" w:type="dxa"/>
            <w:gridSpan w:val="3"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73103">
              <w:rPr>
                <w:rFonts w:ascii="Arial" w:hAnsi="Arial" w:cs="Arial"/>
                <w:sz w:val="24"/>
                <w:szCs w:val="24"/>
              </w:rPr>
              <w:t xml:space="preserve">                               Приложение №3</w:t>
            </w:r>
            <w:r w:rsidRPr="00473103">
              <w:rPr>
                <w:rFonts w:ascii="Arial" w:hAnsi="Arial" w:cs="Arial"/>
                <w:sz w:val="24"/>
                <w:szCs w:val="24"/>
                <w:lang w:val="en-US"/>
              </w:rPr>
              <w:t xml:space="preserve"> к </w:t>
            </w:r>
            <w:proofErr w:type="spellStart"/>
            <w:r w:rsidRPr="00473103">
              <w:rPr>
                <w:rFonts w:ascii="Arial" w:hAnsi="Arial" w:cs="Arial"/>
                <w:sz w:val="24"/>
                <w:szCs w:val="24"/>
                <w:lang w:val="en-US"/>
              </w:rPr>
              <w:t>решению</w:t>
            </w:r>
            <w:proofErr w:type="spellEnd"/>
          </w:p>
        </w:tc>
      </w:tr>
      <w:tr w:rsidR="00473103" w:rsidRPr="00473103" w:rsidTr="0039214B">
        <w:trPr>
          <w:trHeight w:val="315"/>
        </w:trPr>
        <w:tc>
          <w:tcPr>
            <w:tcW w:w="14175" w:type="dxa"/>
            <w:gridSpan w:val="5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73103">
              <w:rPr>
                <w:rFonts w:ascii="Arial" w:hAnsi="Arial" w:cs="Arial"/>
                <w:sz w:val="24"/>
                <w:szCs w:val="24"/>
              </w:rPr>
              <w:t xml:space="preserve"> Собрания Холмского муниципального округа </w:t>
            </w:r>
          </w:p>
        </w:tc>
      </w:tr>
      <w:tr w:rsidR="00473103" w:rsidRPr="00473103" w:rsidTr="0039214B">
        <w:trPr>
          <w:trHeight w:val="315"/>
        </w:trPr>
        <w:tc>
          <w:tcPr>
            <w:tcW w:w="14175" w:type="dxa"/>
            <w:gridSpan w:val="5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73103">
              <w:rPr>
                <w:rFonts w:ascii="Arial" w:hAnsi="Arial" w:cs="Arial"/>
                <w:sz w:val="24"/>
                <w:szCs w:val="24"/>
              </w:rPr>
              <w:t>Сахалинской области</w:t>
            </w:r>
          </w:p>
        </w:tc>
      </w:tr>
      <w:tr w:rsidR="00473103" w:rsidRPr="00473103" w:rsidTr="0039214B">
        <w:trPr>
          <w:trHeight w:val="315"/>
        </w:trPr>
        <w:tc>
          <w:tcPr>
            <w:tcW w:w="14175" w:type="dxa"/>
            <w:gridSpan w:val="5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73103">
              <w:rPr>
                <w:rFonts w:ascii="Arial" w:hAnsi="Arial" w:cs="Arial"/>
                <w:sz w:val="24"/>
                <w:szCs w:val="24"/>
              </w:rPr>
              <w:t xml:space="preserve">  от __________ № ________</w:t>
            </w:r>
          </w:p>
        </w:tc>
      </w:tr>
      <w:tr w:rsidR="00473103" w:rsidRPr="00473103" w:rsidTr="0039214B">
        <w:trPr>
          <w:trHeight w:val="840"/>
        </w:trPr>
        <w:tc>
          <w:tcPr>
            <w:tcW w:w="14175" w:type="dxa"/>
            <w:gridSpan w:val="5"/>
          </w:tcPr>
          <w:p w:rsidR="00473103" w:rsidRPr="00473103" w:rsidRDefault="00473103" w:rsidP="0047310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73103" w:rsidRPr="00473103" w:rsidRDefault="00473103" w:rsidP="00473103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73103">
              <w:rPr>
                <w:rFonts w:ascii="Arial" w:hAnsi="Arial" w:cs="Arial"/>
                <w:b/>
                <w:sz w:val="24"/>
                <w:szCs w:val="24"/>
              </w:rPr>
              <w:t xml:space="preserve">Поступление доходов по группам, подгруппам и статьям классификации доходов </w:t>
            </w:r>
            <w:r w:rsidRPr="00473103">
              <w:rPr>
                <w:rFonts w:ascii="Arial" w:hAnsi="Arial" w:cs="Arial"/>
                <w:b/>
                <w:sz w:val="24"/>
                <w:szCs w:val="24"/>
              </w:rPr>
              <w:br/>
              <w:t>бюджетов бюджетной системы Российской Федерации на 2025 год и на плановый период 2026 и 2027 годов</w:t>
            </w:r>
          </w:p>
        </w:tc>
      </w:tr>
      <w:tr w:rsidR="00473103" w:rsidRPr="00473103" w:rsidTr="0039214B">
        <w:trPr>
          <w:trHeight w:val="315"/>
        </w:trPr>
        <w:tc>
          <w:tcPr>
            <w:tcW w:w="5146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:rsidR="00473103" w:rsidRPr="00473103" w:rsidRDefault="00473103" w:rsidP="0047310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120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:rsidR="00473103" w:rsidRPr="00473103" w:rsidRDefault="00473103" w:rsidP="0047310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20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:rsidR="00473103" w:rsidRPr="00473103" w:rsidRDefault="00473103" w:rsidP="0047310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20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:rsidR="00473103" w:rsidRPr="00473103" w:rsidRDefault="00473103" w:rsidP="0047310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9" w:type="dxa"/>
            <w:tcBorders>
              <w:left w:val="nil"/>
              <w:bottom w:val="single" w:sz="4" w:space="0" w:color="000000"/>
              <w:right w:val="nil"/>
            </w:tcBorders>
          </w:tcPr>
          <w:p w:rsidR="00473103" w:rsidRPr="00473103" w:rsidRDefault="00473103" w:rsidP="0047310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73103">
              <w:rPr>
                <w:rFonts w:ascii="Arial" w:hAnsi="Arial" w:cs="Arial"/>
                <w:sz w:val="24"/>
                <w:szCs w:val="24"/>
              </w:rPr>
              <w:t xml:space="preserve">      (</w:t>
            </w:r>
            <w:proofErr w:type="spellStart"/>
            <w:r w:rsidRPr="00473103">
              <w:rPr>
                <w:rFonts w:ascii="Arial" w:hAnsi="Arial" w:cs="Arial"/>
                <w:sz w:val="24"/>
                <w:szCs w:val="24"/>
              </w:rPr>
              <w:t>тыс.рублей</w:t>
            </w:r>
            <w:proofErr w:type="spellEnd"/>
            <w:r w:rsidRPr="00473103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473103" w:rsidRPr="00473103" w:rsidTr="0039214B">
        <w:trPr>
          <w:trHeight w:val="315"/>
        </w:trPr>
        <w:tc>
          <w:tcPr>
            <w:tcW w:w="51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3103" w:rsidRPr="00473103" w:rsidRDefault="00473103" w:rsidP="0047310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3103">
              <w:rPr>
                <w:rFonts w:ascii="Arial" w:hAnsi="Arial" w:cs="Arial"/>
                <w:sz w:val="24"/>
                <w:szCs w:val="24"/>
              </w:rPr>
              <w:t>Наименование</w:t>
            </w:r>
          </w:p>
        </w:tc>
        <w:tc>
          <w:tcPr>
            <w:tcW w:w="31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103" w:rsidRPr="00473103" w:rsidRDefault="00473103" w:rsidP="0047310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3103">
              <w:rPr>
                <w:rFonts w:ascii="Arial" w:hAnsi="Arial" w:cs="Arial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59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3103" w:rsidRPr="00473103" w:rsidRDefault="00473103" w:rsidP="0047310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3103">
              <w:rPr>
                <w:rFonts w:ascii="Arial" w:hAnsi="Arial" w:cs="Arial"/>
                <w:sz w:val="24"/>
                <w:szCs w:val="24"/>
              </w:rPr>
              <w:t>Прогноз поступления доходов</w:t>
            </w:r>
          </w:p>
        </w:tc>
      </w:tr>
      <w:tr w:rsidR="00473103" w:rsidRPr="00473103" w:rsidTr="0039214B">
        <w:trPr>
          <w:trHeight w:val="315"/>
        </w:trPr>
        <w:tc>
          <w:tcPr>
            <w:tcW w:w="51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3103" w:rsidRPr="00473103" w:rsidRDefault="00473103" w:rsidP="0047310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3103" w:rsidRPr="00473103" w:rsidRDefault="00473103" w:rsidP="0047310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73103" w:rsidRPr="00473103" w:rsidRDefault="00473103" w:rsidP="00473103">
            <w:pPr>
              <w:spacing w:after="0" w:line="240" w:lineRule="auto"/>
              <w:ind w:firstLineChars="113" w:firstLine="271"/>
              <w:rPr>
                <w:rFonts w:ascii="Arial" w:hAnsi="Arial" w:cs="Arial"/>
                <w:sz w:val="24"/>
                <w:szCs w:val="24"/>
              </w:rPr>
            </w:pPr>
            <w:r w:rsidRPr="00473103">
              <w:rPr>
                <w:rFonts w:ascii="Arial" w:hAnsi="Arial" w:cs="Arial"/>
                <w:sz w:val="24"/>
                <w:szCs w:val="24"/>
              </w:rPr>
              <w:t>2025 год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73103" w:rsidRPr="00473103" w:rsidRDefault="00473103" w:rsidP="00473103">
            <w:pPr>
              <w:spacing w:after="0" w:line="240" w:lineRule="auto"/>
              <w:ind w:firstLineChars="142" w:firstLine="341"/>
              <w:rPr>
                <w:rFonts w:ascii="Arial" w:hAnsi="Arial" w:cs="Arial"/>
                <w:sz w:val="24"/>
                <w:szCs w:val="24"/>
              </w:rPr>
            </w:pPr>
            <w:r w:rsidRPr="00473103">
              <w:rPr>
                <w:rFonts w:ascii="Arial" w:hAnsi="Arial" w:cs="Arial"/>
                <w:sz w:val="24"/>
                <w:szCs w:val="24"/>
              </w:rPr>
              <w:t>2026 год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73103" w:rsidRPr="00473103" w:rsidRDefault="00473103" w:rsidP="0047310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3103">
              <w:rPr>
                <w:rFonts w:ascii="Arial" w:hAnsi="Arial" w:cs="Arial"/>
                <w:sz w:val="24"/>
                <w:szCs w:val="24"/>
              </w:rPr>
              <w:t>2027 год</w:t>
            </w:r>
          </w:p>
        </w:tc>
      </w:tr>
      <w:tr w:rsidR="00473103" w:rsidRPr="00473103" w:rsidTr="0039214B">
        <w:trPr>
          <w:trHeight w:val="315"/>
        </w:trPr>
        <w:tc>
          <w:tcPr>
            <w:tcW w:w="5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103" w:rsidRPr="00473103" w:rsidRDefault="00473103" w:rsidP="0047310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473103" w:rsidRPr="00473103" w:rsidRDefault="00473103" w:rsidP="0047310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473103" w:rsidRPr="00473103" w:rsidRDefault="00473103" w:rsidP="0047310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473103" w:rsidRPr="00473103" w:rsidRDefault="00473103" w:rsidP="0047310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473103" w:rsidRPr="00473103" w:rsidRDefault="00473103" w:rsidP="0047310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</w:tr>
      <w:tr w:rsidR="00473103" w:rsidRPr="00473103" w:rsidTr="0039214B">
        <w:trPr>
          <w:trHeight w:val="315"/>
        </w:trPr>
        <w:tc>
          <w:tcPr>
            <w:tcW w:w="5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103" w:rsidRPr="00473103" w:rsidRDefault="00473103" w:rsidP="00473103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73103">
              <w:rPr>
                <w:rFonts w:ascii="Arial" w:hAnsi="Arial" w:cs="Arial"/>
                <w:b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73103" w:rsidRPr="00473103" w:rsidRDefault="00473103" w:rsidP="0047310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73103">
              <w:rPr>
                <w:rFonts w:ascii="Arial" w:hAnsi="Arial" w:cs="Arial"/>
                <w:b/>
                <w:bCs/>
                <w:sz w:val="24"/>
                <w:szCs w:val="24"/>
              </w:rPr>
              <w:t>1 00 00000 00 0000 000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1 284 897,8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1 246 031,1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1 291 087,8</w:t>
            </w:r>
          </w:p>
        </w:tc>
      </w:tr>
      <w:tr w:rsidR="00473103" w:rsidRPr="00473103" w:rsidTr="0039214B">
        <w:trPr>
          <w:trHeight w:val="315"/>
        </w:trPr>
        <w:tc>
          <w:tcPr>
            <w:tcW w:w="5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103" w:rsidRPr="00473103" w:rsidRDefault="00473103" w:rsidP="00473103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73103">
              <w:rPr>
                <w:rFonts w:ascii="Arial" w:hAnsi="Arial" w:cs="Arial"/>
                <w:b/>
                <w:bCs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73103" w:rsidRPr="00473103" w:rsidRDefault="00473103" w:rsidP="0047310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73103">
              <w:rPr>
                <w:rFonts w:ascii="Arial" w:hAnsi="Arial" w:cs="Arial"/>
                <w:b/>
                <w:bCs/>
                <w:sz w:val="24"/>
                <w:szCs w:val="24"/>
              </w:rPr>
              <w:t>1 01 00000 00 0000 000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593 966,7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619 989,2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647 152,3</w:t>
            </w:r>
          </w:p>
        </w:tc>
      </w:tr>
      <w:tr w:rsidR="00473103" w:rsidRPr="00473103" w:rsidTr="0039214B">
        <w:trPr>
          <w:trHeight w:val="315"/>
        </w:trPr>
        <w:tc>
          <w:tcPr>
            <w:tcW w:w="5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103" w:rsidRPr="00473103" w:rsidRDefault="00473103" w:rsidP="0047310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73103">
              <w:rPr>
                <w:rFonts w:ascii="Arial" w:hAnsi="Arial" w:cs="Arial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73103" w:rsidRPr="00473103" w:rsidRDefault="00473103" w:rsidP="0047310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3103">
              <w:rPr>
                <w:rFonts w:ascii="Arial" w:hAnsi="Arial" w:cs="Arial"/>
                <w:sz w:val="24"/>
                <w:szCs w:val="24"/>
              </w:rPr>
              <w:t>1 01 02000 01 0000 110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color w:val="000000"/>
                <w:sz w:val="24"/>
                <w:szCs w:val="24"/>
              </w:rPr>
              <w:t>593 966,7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color w:val="000000"/>
                <w:sz w:val="24"/>
                <w:szCs w:val="24"/>
              </w:rPr>
              <w:t>619 989,2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color w:val="000000"/>
                <w:sz w:val="24"/>
                <w:szCs w:val="24"/>
              </w:rPr>
              <w:t>647 152,3</w:t>
            </w:r>
          </w:p>
        </w:tc>
      </w:tr>
      <w:tr w:rsidR="00473103" w:rsidRPr="00473103" w:rsidTr="0039214B">
        <w:trPr>
          <w:trHeight w:val="945"/>
        </w:trPr>
        <w:tc>
          <w:tcPr>
            <w:tcW w:w="5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103" w:rsidRPr="00473103" w:rsidRDefault="00473103" w:rsidP="00473103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b/>
                <w:bCs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73103" w:rsidRPr="00473103" w:rsidRDefault="00473103" w:rsidP="0047310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73103">
              <w:rPr>
                <w:rFonts w:ascii="Arial" w:hAnsi="Arial" w:cs="Arial"/>
                <w:b/>
                <w:bCs/>
                <w:sz w:val="24"/>
                <w:szCs w:val="24"/>
              </w:rPr>
              <w:t>1 03 00000 00 0000 000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27 680,0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27 745,4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35 764,4</w:t>
            </w:r>
          </w:p>
        </w:tc>
      </w:tr>
      <w:tr w:rsidR="00473103" w:rsidRPr="00473103" w:rsidTr="0039214B">
        <w:trPr>
          <w:trHeight w:val="630"/>
        </w:trPr>
        <w:tc>
          <w:tcPr>
            <w:tcW w:w="5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103" w:rsidRPr="00473103" w:rsidRDefault="00473103" w:rsidP="0047310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73103" w:rsidRPr="00473103" w:rsidRDefault="00473103" w:rsidP="0047310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3103">
              <w:rPr>
                <w:rFonts w:ascii="Arial" w:hAnsi="Arial" w:cs="Arial"/>
                <w:sz w:val="24"/>
                <w:szCs w:val="24"/>
              </w:rPr>
              <w:t>1 03 02000 01 0000 110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color w:val="000000"/>
                <w:sz w:val="24"/>
                <w:szCs w:val="24"/>
              </w:rPr>
              <w:t>27 680,0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color w:val="000000"/>
                <w:sz w:val="24"/>
                <w:szCs w:val="24"/>
              </w:rPr>
              <w:t>27 745,4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color w:val="000000"/>
                <w:sz w:val="24"/>
                <w:szCs w:val="24"/>
              </w:rPr>
              <w:t>35 764,4</w:t>
            </w:r>
          </w:p>
        </w:tc>
      </w:tr>
      <w:tr w:rsidR="00473103" w:rsidRPr="00473103" w:rsidTr="0039214B">
        <w:trPr>
          <w:trHeight w:val="315"/>
        </w:trPr>
        <w:tc>
          <w:tcPr>
            <w:tcW w:w="5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103" w:rsidRPr="00473103" w:rsidRDefault="00473103" w:rsidP="00473103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73103">
              <w:rPr>
                <w:rFonts w:ascii="Arial" w:hAnsi="Arial" w:cs="Arial"/>
                <w:b/>
                <w:bCs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73103" w:rsidRPr="00473103" w:rsidRDefault="00473103" w:rsidP="0047310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73103">
              <w:rPr>
                <w:rFonts w:ascii="Arial" w:hAnsi="Arial" w:cs="Arial"/>
                <w:b/>
                <w:bCs/>
                <w:sz w:val="24"/>
                <w:szCs w:val="24"/>
              </w:rPr>
              <w:t>1 05 00000 00 0000 000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367 746,3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336 883,0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349 010,0</w:t>
            </w:r>
          </w:p>
        </w:tc>
      </w:tr>
      <w:tr w:rsidR="00473103" w:rsidRPr="00473103" w:rsidTr="0039214B">
        <w:trPr>
          <w:trHeight w:val="630"/>
        </w:trPr>
        <w:tc>
          <w:tcPr>
            <w:tcW w:w="5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103" w:rsidRPr="00473103" w:rsidRDefault="00473103" w:rsidP="0047310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73103" w:rsidRPr="00473103" w:rsidRDefault="00473103" w:rsidP="0047310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3103">
              <w:rPr>
                <w:rFonts w:ascii="Arial" w:hAnsi="Arial" w:cs="Arial"/>
                <w:sz w:val="24"/>
                <w:szCs w:val="24"/>
              </w:rPr>
              <w:t>1 05 01000 00 0000 110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color w:val="000000"/>
                <w:sz w:val="24"/>
                <w:szCs w:val="24"/>
              </w:rPr>
              <w:t>337 851,0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color w:val="000000"/>
                <w:sz w:val="24"/>
                <w:szCs w:val="24"/>
              </w:rPr>
              <w:t>306 136,0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color w:val="000000"/>
                <w:sz w:val="24"/>
                <w:szCs w:val="24"/>
              </w:rPr>
              <w:t>317 157,0</w:t>
            </w:r>
          </w:p>
        </w:tc>
      </w:tr>
      <w:tr w:rsidR="00473103" w:rsidRPr="00473103" w:rsidTr="0039214B">
        <w:trPr>
          <w:trHeight w:val="315"/>
        </w:trPr>
        <w:tc>
          <w:tcPr>
            <w:tcW w:w="5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103" w:rsidRPr="00473103" w:rsidRDefault="00473103" w:rsidP="0047310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73103">
              <w:rPr>
                <w:rFonts w:ascii="Arial" w:hAnsi="Arial" w:cs="Arial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73103" w:rsidRPr="00473103" w:rsidRDefault="00473103" w:rsidP="0047310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3103">
              <w:rPr>
                <w:rFonts w:ascii="Arial" w:hAnsi="Arial" w:cs="Arial"/>
                <w:sz w:val="24"/>
                <w:szCs w:val="24"/>
              </w:rPr>
              <w:t>1 05 02 000 02 0000 110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color w:val="000000"/>
                <w:sz w:val="24"/>
                <w:szCs w:val="24"/>
              </w:rPr>
              <w:t>15,6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73103" w:rsidRPr="00473103" w:rsidTr="0039214B">
        <w:trPr>
          <w:trHeight w:val="315"/>
        </w:trPr>
        <w:tc>
          <w:tcPr>
            <w:tcW w:w="5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103" w:rsidRPr="00473103" w:rsidRDefault="00473103" w:rsidP="0047310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73103">
              <w:rPr>
                <w:rFonts w:ascii="Arial" w:hAnsi="Arial" w:cs="Arial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73103" w:rsidRPr="00473103" w:rsidRDefault="00473103" w:rsidP="0047310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3103">
              <w:rPr>
                <w:rFonts w:ascii="Arial" w:hAnsi="Arial" w:cs="Arial"/>
                <w:sz w:val="24"/>
                <w:szCs w:val="24"/>
              </w:rPr>
              <w:t>1 05 03000 01 0000 110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color w:val="000000"/>
                <w:sz w:val="24"/>
                <w:szCs w:val="24"/>
              </w:rPr>
              <w:t>593,7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color w:val="000000"/>
                <w:sz w:val="24"/>
                <w:szCs w:val="24"/>
              </w:rPr>
              <w:t>758,0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color w:val="000000"/>
                <w:sz w:val="24"/>
                <w:szCs w:val="24"/>
              </w:rPr>
              <w:t>785,0</w:t>
            </w:r>
          </w:p>
        </w:tc>
      </w:tr>
      <w:tr w:rsidR="00473103" w:rsidRPr="00473103" w:rsidTr="0039214B">
        <w:trPr>
          <w:trHeight w:val="630"/>
        </w:trPr>
        <w:tc>
          <w:tcPr>
            <w:tcW w:w="5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103" w:rsidRPr="00473103" w:rsidRDefault="00473103" w:rsidP="0047310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73103" w:rsidRPr="00473103" w:rsidRDefault="00473103" w:rsidP="0047310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3103">
              <w:rPr>
                <w:rFonts w:ascii="Arial" w:hAnsi="Arial" w:cs="Arial"/>
                <w:sz w:val="24"/>
                <w:szCs w:val="24"/>
              </w:rPr>
              <w:t>1 05 04000 02 0000 110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color w:val="000000"/>
                <w:sz w:val="24"/>
                <w:szCs w:val="24"/>
              </w:rPr>
              <w:t>29 286,0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color w:val="000000"/>
                <w:sz w:val="24"/>
                <w:szCs w:val="24"/>
              </w:rPr>
              <w:t>29 989,0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color w:val="000000"/>
                <w:sz w:val="24"/>
                <w:szCs w:val="24"/>
              </w:rPr>
              <w:t>31 068,0</w:t>
            </w:r>
          </w:p>
        </w:tc>
      </w:tr>
      <w:tr w:rsidR="00473103" w:rsidRPr="00473103" w:rsidTr="0039214B">
        <w:trPr>
          <w:trHeight w:val="315"/>
        </w:trPr>
        <w:tc>
          <w:tcPr>
            <w:tcW w:w="51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103" w:rsidRPr="00473103" w:rsidRDefault="00473103" w:rsidP="00473103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73103">
              <w:rPr>
                <w:rFonts w:ascii="Arial" w:hAnsi="Arial" w:cs="Arial"/>
                <w:b/>
                <w:bCs/>
                <w:sz w:val="24"/>
                <w:szCs w:val="24"/>
              </w:rPr>
              <w:t>НАЛОГИ НА ИМУЩЕСТВО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73103" w:rsidRPr="00473103" w:rsidRDefault="00473103" w:rsidP="0047310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73103">
              <w:rPr>
                <w:rFonts w:ascii="Arial" w:hAnsi="Arial" w:cs="Arial"/>
                <w:b/>
                <w:bCs/>
                <w:sz w:val="24"/>
                <w:szCs w:val="24"/>
              </w:rPr>
              <w:t>1 06 00000 00 0000 000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189 635,0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200 798,0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204 813,0</w:t>
            </w:r>
          </w:p>
        </w:tc>
      </w:tr>
      <w:tr w:rsidR="00473103" w:rsidRPr="00473103" w:rsidTr="0039214B">
        <w:trPr>
          <w:trHeight w:val="315"/>
        </w:trPr>
        <w:tc>
          <w:tcPr>
            <w:tcW w:w="51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73103" w:rsidRPr="00473103" w:rsidRDefault="00473103" w:rsidP="0047310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73103">
              <w:rPr>
                <w:rFonts w:ascii="Arial" w:hAnsi="Arial" w:cs="Arial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473103" w:rsidRPr="00473103" w:rsidRDefault="00473103" w:rsidP="0047310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3103">
              <w:rPr>
                <w:rFonts w:ascii="Arial" w:hAnsi="Arial" w:cs="Arial"/>
                <w:sz w:val="24"/>
                <w:szCs w:val="24"/>
              </w:rPr>
              <w:t>1 06 01000 00 0000 110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color w:val="000000"/>
                <w:sz w:val="24"/>
                <w:szCs w:val="24"/>
              </w:rPr>
              <w:t>14 539,0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color w:val="000000"/>
                <w:sz w:val="24"/>
                <w:szCs w:val="24"/>
              </w:rPr>
              <w:t>9 271,0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color w:val="000000"/>
                <w:sz w:val="24"/>
                <w:szCs w:val="24"/>
              </w:rPr>
              <w:t>9 456,0</w:t>
            </w:r>
          </w:p>
        </w:tc>
      </w:tr>
      <w:tr w:rsidR="00473103" w:rsidRPr="00473103" w:rsidTr="0039214B">
        <w:trPr>
          <w:trHeight w:val="315"/>
        </w:trPr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03" w:rsidRPr="00473103" w:rsidRDefault="00473103" w:rsidP="0047310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73103">
              <w:rPr>
                <w:rFonts w:ascii="Arial" w:hAnsi="Arial" w:cs="Arial"/>
                <w:sz w:val="24"/>
                <w:szCs w:val="24"/>
              </w:rPr>
              <w:lastRenderedPageBreak/>
              <w:t>Налог на имущество организаций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3103" w:rsidRPr="00473103" w:rsidRDefault="00473103" w:rsidP="0047310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3103">
              <w:rPr>
                <w:rFonts w:ascii="Arial" w:hAnsi="Arial" w:cs="Arial"/>
                <w:sz w:val="24"/>
                <w:szCs w:val="24"/>
              </w:rPr>
              <w:t>1 06 02000 02 0000 110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color w:val="000000"/>
                <w:sz w:val="24"/>
                <w:szCs w:val="24"/>
              </w:rPr>
              <w:t>92 714,0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color w:val="000000"/>
                <w:sz w:val="24"/>
                <w:szCs w:val="24"/>
              </w:rPr>
              <w:t>108 828,0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color w:val="000000"/>
                <w:sz w:val="24"/>
                <w:szCs w:val="24"/>
              </w:rPr>
              <w:t>111 005,0</w:t>
            </w:r>
          </w:p>
        </w:tc>
      </w:tr>
      <w:tr w:rsidR="00473103" w:rsidRPr="00473103" w:rsidTr="0039214B">
        <w:trPr>
          <w:trHeight w:val="315"/>
        </w:trPr>
        <w:tc>
          <w:tcPr>
            <w:tcW w:w="51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103" w:rsidRPr="00473103" w:rsidRDefault="00473103" w:rsidP="0047310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73103">
              <w:rPr>
                <w:rFonts w:ascii="Arial" w:hAnsi="Arial" w:cs="Arial"/>
                <w:sz w:val="24"/>
                <w:szCs w:val="24"/>
              </w:rPr>
              <w:t>Транспортный налог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73103" w:rsidRPr="00473103" w:rsidRDefault="00473103" w:rsidP="0047310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3103">
              <w:rPr>
                <w:rFonts w:ascii="Arial" w:hAnsi="Arial" w:cs="Arial"/>
                <w:sz w:val="24"/>
                <w:szCs w:val="24"/>
              </w:rPr>
              <w:t>1 06 04000 02 0000 110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color w:val="000000"/>
                <w:sz w:val="24"/>
                <w:szCs w:val="24"/>
              </w:rPr>
              <w:t>49 104,0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color w:val="000000"/>
                <w:sz w:val="24"/>
                <w:szCs w:val="24"/>
              </w:rPr>
              <w:t>50 086,0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color w:val="000000"/>
                <w:sz w:val="24"/>
                <w:szCs w:val="24"/>
              </w:rPr>
              <w:t>51 087,0</w:t>
            </w:r>
          </w:p>
        </w:tc>
      </w:tr>
      <w:tr w:rsidR="00473103" w:rsidRPr="00473103" w:rsidTr="0039214B">
        <w:trPr>
          <w:trHeight w:val="315"/>
        </w:trPr>
        <w:tc>
          <w:tcPr>
            <w:tcW w:w="5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103" w:rsidRPr="00473103" w:rsidRDefault="00473103" w:rsidP="0047310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73103">
              <w:rPr>
                <w:rFonts w:ascii="Arial" w:hAnsi="Arial" w:cs="Arial"/>
                <w:sz w:val="24"/>
                <w:szCs w:val="24"/>
              </w:rPr>
              <w:t>Земельный налог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73103" w:rsidRPr="00473103" w:rsidRDefault="00473103" w:rsidP="0047310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3103">
              <w:rPr>
                <w:rFonts w:ascii="Arial" w:hAnsi="Arial" w:cs="Arial"/>
                <w:sz w:val="24"/>
                <w:szCs w:val="24"/>
              </w:rPr>
              <w:t>1 06 06000 00 0000 110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color w:val="000000"/>
                <w:sz w:val="24"/>
                <w:szCs w:val="24"/>
              </w:rPr>
              <w:t>33 278,0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color w:val="000000"/>
                <w:sz w:val="24"/>
                <w:szCs w:val="24"/>
              </w:rPr>
              <w:t>32 613,0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color w:val="000000"/>
                <w:sz w:val="24"/>
                <w:szCs w:val="24"/>
              </w:rPr>
              <w:t>33 265,0</w:t>
            </w:r>
          </w:p>
        </w:tc>
      </w:tr>
      <w:tr w:rsidR="00473103" w:rsidRPr="00473103" w:rsidTr="0039214B">
        <w:trPr>
          <w:trHeight w:val="315"/>
        </w:trPr>
        <w:tc>
          <w:tcPr>
            <w:tcW w:w="5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103" w:rsidRPr="00473103" w:rsidRDefault="00473103" w:rsidP="00473103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73103">
              <w:rPr>
                <w:rFonts w:ascii="Arial" w:hAnsi="Arial" w:cs="Arial"/>
                <w:b/>
                <w:bCs/>
                <w:sz w:val="24"/>
                <w:szCs w:val="24"/>
              </w:rPr>
              <w:t>ГОСУДАРСТВЕННАЯ ПОШЛИНА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73103" w:rsidRPr="00473103" w:rsidRDefault="00473103" w:rsidP="0047310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73103">
              <w:rPr>
                <w:rFonts w:ascii="Arial" w:hAnsi="Arial" w:cs="Arial"/>
                <w:b/>
                <w:bCs/>
                <w:sz w:val="24"/>
                <w:szCs w:val="24"/>
              </w:rPr>
              <w:t>1 08 00000 00 0000 000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26 861,0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9 488,5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9 583,9</w:t>
            </w:r>
          </w:p>
        </w:tc>
      </w:tr>
      <w:tr w:rsidR="00473103" w:rsidRPr="00473103" w:rsidTr="0039214B">
        <w:trPr>
          <w:trHeight w:val="289"/>
        </w:trPr>
        <w:tc>
          <w:tcPr>
            <w:tcW w:w="5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103" w:rsidRPr="00473103" w:rsidRDefault="00473103" w:rsidP="0047310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73103">
              <w:rPr>
                <w:rFonts w:ascii="Arial" w:hAnsi="Arial" w:cs="Arial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3103" w:rsidRPr="00473103" w:rsidRDefault="00473103" w:rsidP="0047310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3103">
              <w:rPr>
                <w:rFonts w:ascii="Arial" w:hAnsi="Arial" w:cs="Arial"/>
                <w:sz w:val="24"/>
                <w:szCs w:val="24"/>
              </w:rPr>
              <w:t>1 08 03000 01 0000 110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color w:val="000000"/>
                <w:sz w:val="24"/>
                <w:szCs w:val="24"/>
              </w:rPr>
              <w:t>26 861,0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color w:val="000000"/>
                <w:sz w:val="24"/>
                <w:szCs w:val="24"/>
              </w:rPr>
              <w:t>9 477,0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color w:val="000000"/>
                <w:sz w:val="24"/>
                <w:szCs w:val="24"/>
              </w:rPr>
              <w:t>9 572,0</w:t>
            </w:r>
          </w:p>
        </w:tc>
      </w:tr>
      <w:tr w:rsidR="00473103" w:rsidRPr="00473103" w:rsidTr="0039214B">
        <w:trPr>
          <w:trHeight w:val="630"/>
        </w:trPr>
        <w:tc>
          <w:tcPr>
            <w:tcW w:w="5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103" w:rsidRPr="00473103" w:rsidRDefault="00473103" w:rsidP="0047310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73103">
              <w:rPr>
                <w:rFonts w:ascii="Arial" w:hAnsi="Arial" w:cs="Arial"/>
                <w:sz w:val="24"/>
                <w:szCs w:val="24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73103" w:rsidRPr="00473103" w:rsidRDefault="00473103" w:rsidP="0047310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3103">
              <w:rPr>
                <w:rFonts w:ascii="Arial" w:hAnsi="Arial" w:cs="Arial"/>
                <w:sz w:val="24"/>
                <w:szCs w:val="24"/>
              </w:rPr>
              <w:t>1 08 07000 01 0000 110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color w:val="000000"/>
                <w:sz w:val="24"/>
                <w:szCs w:val="24"/>
              </w:rPr>
              <w:t>11,5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color w:val="000000"/>
                <w:sz w:val="24"/>
                <w:szCs w:val="24"/>
              </w:rPr>
              <w:t>11,9</w:t>
            </w:r>
          </w:p>
        </w:tc>
      </w:tr>
      <w:tr w:rsidR="00473103" w:rsidRPr="00473103" w:rsidTr="0039214B">
        <w:trPr>
          <w:trHeight w:val="1036"/>
        </w:trPr>
        <w:tc>
          <w:tcPr>
            <w:tcW w:w="5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103" w:rsidRPr="00473103" w:rsidRDefault="00473103" w:rsidP="00473103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b/>
                <w:bCs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73103" w:rsidRPr="00473103" w:rsidRDefault="00473103" w:rsidP="0047310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73103">
              <w:rPr>
                <w:rFonts w:ascii="Arial" w:hAnsi="Arial" w:cs="Arial"/>
                <w:b/>
                <w:bCs/>
                <w:sz w:val="24"/>
                <w:szCs w:val="24"/>
              </w:rPr>
              <w:t>1 11 00000 00 0000 000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53 571,0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37 221,8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30 492,2</w:t>
            </w:r>
          </w:p>
        </w:tc>
      </w:tr>
      <w:tr w:rsidR="00473103" w:rsidRPr="00473103" w:rsidTr="0039214B">
        <w:trPr>
          <w:trHeight w:val="1890"/>
        </w:trPr>
        <w:tc>
          <w:tcPr>
            <w:tcW w:w="5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103" w:rsidRPr="00473103" w:rsidRDefault="00473103" w:rsidP="0047310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sz w:val="24"/>
                <w:szCs w:val="24"/>
              </w:rPr>
              <w:t>Доходы, получаемые в виде арендной либо иной платы за передачу в возмездное   пользование государственного и муниципального имущества (за  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73103" w:rsidRPr="00473103" w:rsidRDefault="00473103" w:rsidP="0047310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3103">
              <w:rPr>
                <w:rFonts w:ascii="Arial" w:hAnsi="Arial" w:cs="Arial"/>
                <w:sz w:val="24"/>
                <w:szCs w:val="24"/>
              </w:rPr>
              <w:t>1 11 05000 00 0000 120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color w:val="000000"/>
                <w:sz w:val="24"/>
                <w:szCs w:val="24"/>
              </w:rPr>
              <w:t>22 471,4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color w:val="000000"/>
                <w:sz w:val="24"/>
                <w:szCs w:val="24"/>
              </w:rPr>
              <w:t>25 197,3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color w:val="000000"/>
                <w:sz w:val="24"/>
                <w:szCs w:val="24"/>
              </w:rPr>
              <w:t>20 012,7</w:t>
            </w:r>
          </w:p>
        </w:tc>
      </w:tr>
      <w:tr w:rsidR="00473103" w:rsidRPr="00473103" w:rsidTr="0039214B">
        <w:trPr>
          <w:trHeight w:val="630"/>
        </w:trPr>
        <w:tc>
          <w:tcPr>
            <w:tcW w:w="5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103" w:rsidRPr="00473103" w:rsidRDefault="00473103" w:rsidP="0047310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sz w:val="24"/>
                <w:szCs w:val="24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73103" w:rsidRPr="00473103" w:rsidRDefault="00473103" w:rsidP="0047310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3103">
              <w:rPr>
                <w:rFonts w:ascii="Arial" w:hAnsi="Arial" w:cs="Arial"/>
                <w:sz w:val="24"/>
                <w:szCs w:val="24"/>
              </w:rPr>
              <w:t>1 11 07000 00 0000 120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color w:val="000000"/>
                <w:sz w:val="24"/>
                <w:szCs w:val="24"/>
              </w:rPr>
              <w:t>389,7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color w:val="000000"/>
                <w:sz w:val="24"/>
                <w:szCs w:val="24"/>
              </w:rPr>
              <w:t>405,3</w:t>
            </w:r>
          </w:p>
        </w:tc>
      </w:tr>
      <w:tr w:rsidR="00473103" w:rsidRPr="00473103" w:rsidTr="0039214B">
        <w:trPr>
          <w:trHeight w:val="274"/>
        </w:trPr>
        <w:tc>
          <w:tcPr>
            <w:tcW w:w="51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73103" w:rsidRPr="00473103" w:rsidRDefault="00473103" w:rsidP="0047310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sz w:val="24"/>
                <w:szCs w:val="24"/>
              </w:rPr>
              <w:t>Прочие доходы от использования   имущества и прав, находящихся в      государственной и муниципальной собственности (за исключением имущества бюджетных и автономных учреждений, а       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473103" w:rsidRPr="00473103" w:rsidRDefault="00473103" w:rsidP="0047310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3103">
              <w:rPr>
                <w:rFonts w:ascii="Arial" w:hAnsi="Arial" w:cs="Arial"/>
                <w:sz w:val="24"/>
                <w:szCs w:val="24"/>
              </w:rPr>
              <w:t>1 11 09000 00 0000 120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color w:val="000000"/>
                <w:sz w:val="24"/>
                <w:szCs w:val="24"/>
              </w:rPr>
              <w:t>31 099,6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color w:val="000000"/>
                <w:sz w:val="24"/>
                <w:szCs w:val="24"/>
              </w:rPr>
              <w:t>11 634,8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color w:val="000000"/>
                <w:sz w:val="24"/>
                <w:szCs w:val="24"/>
              </w:rPr>
              <w:t>10 074,2</w:t>
            </w:r>
          </w:p>
        </w:tc>
      </w:tr>
      <w:tr w:rsidR="00473103" w:rsidRPr="00473103" w:rsidTr="0039214B">
        <w:trPr>
          <w:trHeight w:val="546"/>
        </w:trPr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03" w:rsidRPr="00473103" w:rsidRDefault="00473103" w:rsidP="00473103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b/>
                <w:bCs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3103" w:rsidRPr="00473103" w:rsidRDefault="00473103" w:rsidP="0047310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73103">
              <w:rPr>
                <w:rFonts w:ascii="Arial" w:hAnsi="Arial" w:cs="Arial"/>
                <w:b/>
                <w:bCs/>
                <w:sz w:val="24"/>
                <w:szCs w:val="24"/>
              </w:rPr>
              <w:t>1 12 00000 00 0000 000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3 766,8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3 766,8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3 766,8</w:t>
            </w:r>
          </w:p>
        </w:tc>
      </w:tr>
      <w:tr w:rsidR="00473103" w:rsidRPr="00473103" w:rsidTr="0039214B">
        <w:trPr>
          <w:trHeight w:val="315"/>
        </w:trPr>
        <w:tc>
          <w:tcPr>
            <w:tcW w:w="51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103" w:rsidRPr="00473103" w:rsidRDefault="00473103" w:rsidP="0047310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73103">
              <w:rPr>
                <w:rFonts w:ascii="Arial" w:hAnsi="Arial" w:cs="Arial"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73103" w:rsidRPr="00473103" w:rsidRDefault="00473103" w:rsidP="0047310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3103">
              <w:rPr>
                <w:rFonts w:ascii="Arial" w:hAnsi="Arial" w:cs="Arial"/>
                <w:sz w:val="24"/>
                <w:szCs w:val="24"/>
              </w:rPr>
              <w:t>1 12 01000 01 0000 120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color w:val="000000"/>
                <w:sz w:val="24"/>
                <w:szCs w:val="24"/>
              </w:rPr>
              <w:t>3 766,8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color w:val="000000"/>
                <w:sz w:val="24"/>
                <w:szCs w:val="24"/>
              </w:rPr>
              <w:t>3 766,8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color w:val="000000"/>
                <w:sz w:val="24"/>
                <w:szCs w:val="24"/>
              </w:rPr>
              <w:t>3 766,8</w:t>
            </w:r>
          </w:p>
        </w:tc>
      </w:tr>
      <w:tr w:rsidR="00473103" w:rsidRPr="00473103" w:rsidTr="0039214B">
        <w:trPr>
          <w:trHeight w:val="841"/>
        </w:trPr>
        <w:tc>
          <w:tcPr>
            <w:tcW w:w="5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103" w:rsidRPr="00473103" w:rsidRDefault="00473103" w:rsidP="00473103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b/>
                <w:bCs/>
                <w:sz w:val="24"/>
                <w:szCs w:val="24"/>
              </w:rPr>
              <w:t>ДОХОДЫ ОТ ОКАЗАНИЯ ПЛАТНЫХ     УСЛУГ И КОМПЕНСАЦИИ ЗАТРАТ ГОСУДАРСТВА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73103" w:rsidRPr="00473103" w:rsidRDefault="00473103" w:rsidP="0047310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73103">
              <w:rPr>
                <w:rFonts w:ascii="Arial" w:hAnsi="Arial" w:cs="Arial"/>
                <w:b/>
                <w:bCs/>
                <w:sz w:val="24"/>
                <w:szCs w:val="24"/>
              </w:rPr>
              <w:t>1 13 00000 00 0000 000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11 143,3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2 124,8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2 209,8</w:t>
            </w:r>
          </w:p>
        </w:tc>
      </w:tr>
      <w:tr w:rsidR="00473103" w:rsidRPr="00473103" w:rsidTr="0039214B">
        <w:trPr>
          <w:trHeight w:val="378"/>
        </w:trPr>
        <w:tc>
          <w:tcPr>
            <w:tcW w:w="5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103" w:rsidRPr="00473103" w:rsidRDefault="00473103" w:rsidP="0047310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73103">
              <w:rPr>
                <w:rFonts w:ascii="Arial" w:hAnsi="Arial" w:cs="Arial"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3103" w:rsidRPr="00473103" w:rsidRDefault="00473103" w:rsidP="0047310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3103">
              <w:rPr>
                <w:rFonts w:ascii="Arial" w:hAnsi="Arial" w:cs="Arial"/>
                <w:sz w:val="24"/>
                <w:szCs w:val="24"/>
              </w:rPr>
              <w:t>1 13 02000 00 0000 130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color w:val="000000"/>
                <w:sz w:val="24"/>
                <w:szCs w:val="24"/>
              </w:rPr>
              <w:t>11 143,3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color w:val="000000"/>
                <w:sz w:val="24"/>
                <w:szCs w:val="24"/>
              </w:rPr>
              <w:t>2 124,8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color w:val="000000"/>
                <w:sz w:val="24"/>
                <w:szCs w:val="24"/>
              </w:rPr>
              <w:t>2 209,8</w:t>
            </w:r>
          </w:p>
        </w:tc>
      </w:tr>
      <w:tr w:rsidR="00473103" w:rsidRPr="00473103" w:rsidTr="0039214B">
        <w:trPr>
          <w:trHeight w:val="630"/>
        </w:trPr>
        <w:tc>
          <w:tcPr>
            <w:tcW w:w="5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103" w:rsidRPr="00473103" w:rsidRDefault="00473103" w:rsidP="00473103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b/>
                <w:bCs/>
                <w:sz w:val="24"/>
                <w:szCs w:val="24"/>
              </w:rPr>
              <w:t>ДОХОДЫ ОТ ПРОДАЖИ   МАТЕРИАЛЬНЫХ И НЕМАТЕРИАЛЬНЫХ АКТИВОВ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73103" w:rsidRPr="00473103" w:rsidRDefault="00473103" w:rsidP="0047310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73103">
              <w:rPr>
                <w:rFonts w:ascii="Arial" w:hAnsi="Arial" w:cs="Arial"/>
                <w:b/>
                <w:bCs/>
                <w:sz w:val="24"/>
                <w:szCs w:val="24"/>
              </w:rPr>
              <w:t>1 14 00000 00 0000 000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3 018,3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5 194,6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5 402,4</w:t>
            </w:r>
          </w:p>
        </w:tc>
      </w:tr>
      <w:tr w:rsidR="00473103" w:rsidRPr="00473103" w:rsidTr="0039214B">
        <w:trPr>
          <w:trHeight w:val="1890"/>
        </w:trPr>
        <w:tc>
          <w:tcPr>
            <w:tcW w:w="5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103" w:rsidRPr="00473103" w:rsidRDefault="00473103" w:rsidP="0047310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sz w:val="24"/>
                <w:szCs w:val="24"/>
              </w:rPr>
              <w:t>Доходы от реализации имущества, находящегося в государственной и   муниципальной собственности (за исключением движимого имущества     бюджетных и автономных учреждений, а       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73103" w:rsidRPr="00473103" w:rsidRDefault="00473103" w:rsidP="0047310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3103">
              <w:rPr>
                <w:rFonts w:ascii="Arial" w:hAnsi="Arial" w:cs="Arial"/>
                <w:sz w:val="24"/>
                <w:szCs w:val="24"/>
              </w:rPr>
              <w:t>1 14 02000 00 0000 000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color w:val="000000"/>
                <w:sz w:val="24"/>
                <w:szCs w:val="24"/>
              </w:rPr>
              <w:t>1 660,1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473103" w:rsidRPr="00473103" w:rsidTr="0039214B">
        <w:trPr>
          <w:trHeight w:val="630"/>
        </w:trPr>
        <w:tc>
          <w:tcPr>
            <w:tcW w:w="5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103" w:rsidRPr="00473103" w:rsidRDefault="00473103" w:rsidP="0047310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sz w:val="24"/>
                <w:szCs w:val="24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73103" w:rsidRPr="00473103" w:rsidRDefault="00473103" w:rsidP="0047310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3103">
              <w:rPr>
                <w:rFonts w:ascii="Arial" w:hAnsi="Arial" w:cs="Arial"/>
                <w:sz w:val="24"/>
                <w:szCs w:val="24"/>
              </w:rPr>
              <w:t>1 14 06000 00 0000 430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color w:val="000000"/>
                <w:sz w:val="24"/>
                <w:szCs w:val="24"/>
              </w:rPr>
              <w:t>1 358,2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color w:val="000000"/>
                <w:sz w:val="24"/>
                <w:szCs w:val="24"/>
              </w:rPr>
              <w:t>5 194,6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color w:val="000000"/>
                <w:sz w:val="24"/>
                <w:szCs w:val="24"/>
              </w:rPr>
              <w:t>5 402,4</w:t>
            </w:r>
          </w:p>
        </w:tc>
      </w:tr>
      <w:tr w:rsidR="00473103" w:rsidRPr="00473103" w:rsidTr="0039214B">
        <w:trPr>
          <w:trHeight w:val="315"/>
        </w:trPr>
        <w:tc>
          <w:tcPr>
            <w:tcW w:w="5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103" w:rsidRPr="00473103" w:rsidRDefault="00473103" w:rsidP="00473103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73103">
              <w:rPr>
                <w:rFonts w:ascii="Arial" w:hAnsi="Arial" w:cs="Arial"/>
                <w:b/>
                <w:bCs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73103" w:rsidRPr="00473103" w:rsidRDefault="00473103" w:rsidP="0047310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73103">
              <w:rPr>
                <w:rFonts w:ascii="Arial" w:hAnsi="Arial" w:cs="Arial"/>
                <w:b/>
                <w:bCs/>
                <w:sz w:val="24"/>
                <w:szCs w:val="24"/>
              </w:rPr>
              <w:t>1 16 00000 00 0000 000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6 136,6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2 686,1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2 754,8</w:t>
            </w:r>
          </w:p>
        </w:tc>
      </w:tr>
      <w:tr w:rsidR="00473103" w:rsidRPr="00473103" w:rsidTr="0039214B">
        <w:trPr>
          <w:trHeight w:val="789"/>
        </w:trPr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3103" w:rsidRPr="00473103" w:rsidRDefault="00473103" w:rsidP="0047310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73103">
              <w:rPr>
                <w:rFonts w:ascii="Arial" w:hAnsi="Arial" w:cs="Arial"/>
                <w:sz w:val="24"/>
                <w:szCs w:val="24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3103" w:rsidRPr="00473103" w:rsidRDefault="00473103" w:rsidP="0047310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3103">
              <w:rPr>
                <w:rFonts w:ascii="Arial" w:hAnsi="Arial" w:cs="Arial"/>
                <w:sz w:val="24"/>
                <w:szCs w:val="24"/>
              </w:rPr>
              <w:t>1 16 01000 01 0000 140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color w:val="000000"/>
                <w:sz w:val="24"/>
                <w:szCs w:val="24"/>
              </w:rPr>
              <w:t>968,7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color w:val="000000"/>
                <w:sz w:val="24"/>
                <w:szCs w:val="24"/>
              </w:rPr>
              <w:t>968,7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color w:val="000000"/>
                <w:sz w:val="24"/>
                <w:szCs w:val="24"/>
              </w:rPr>
              <w:t>968,7</w:t>
            </w:r>
          </w:p>
        </w:tc>
      </w:tr>
      <w:tr w:rsidR="00473103" w:rsidRPr="00473103" w:rsidTr="0039214B">
        <w:trPr>
          <w:trHeight w:val="2218"/>
        </w:trPr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3103" w:rsidRPr="00473103" w:rsidRDefault="00473103" w:rsidP="0047310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73103">
              <w:rPr>
                <w:rFonts w:ascii="Arial" w:hAnsi="Arial" w:cs="Arial"/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3103" w:rsidRPr="00473103" w:rsidRDefault="00473103" w:rsidP="0047310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3103">
              <w:rPr>
                <w:rFonts w:ascii="Arial" w:hAnsi="Arial" w:cs="Arial"/>
                <w:sz w:val="24"/>
                <w:szCs w:val="24"/>
              </w:rPr>
              <w:t>1 16 02000 02 0000 140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473103" w:rsidRPr="00473103" w:rsidTr="0039214B">
        <w:trPr>
          <w:trHeight w:val="2218"/>
        </w:trPr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3103" w:rsidRPr="00473103" w:rsidRDefault="00473103" w:rsidP="0047310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73103">
              <w:rPr>
                <w:rFonts w:ascii="Arial" w:hAnsi="Arial" w:cs="Arial"/>
                <w:sz w:val="24"/>
                <w:szCs w:val="24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3103" w:rsidRPr="00473103" w:rsidRDefault="00473103" w:rsidP="0047310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3103">
              <w:rPr>
                <w:rFonts w:ascii="Arial" w:hAnsi="Arial" w:cs="Arial"/>
                <w:sz w:val="24"/>
                <w:szCs w:val="24"/>
              </w:rPr>
              <w:t>1 16 07000 00 0000 140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color w:val="000000"/>
                <w:sz w:val="24"/>
                <w:szCs w:val="24"/>
              </w:rPr>
              <w:t>1 493,8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color w:val="000000"/>
                <w:sz w:val="24"/>
                <w:szCs w:val="24"/>
              </w:rPr>
              <w:t>922,1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color w:val="000000"/>
                <w:sz w:val="24"/>
                <w:szCs w:val="24"/>
              </w:rPr>
              <w:t>959,0</w:t>
            </w:r>
          </w:p>
        </w:tc>
      </w:tr>
      <w:tr w:rsidR="00473103" w:rsidRPr="00473103" w:rsidTr="0039214B">
        <w:trPr>
          <w:trHeight w:val="630"/>
        </w:trPr>
        <w:tc>
          <w:tcPr>
            <w:tcW w:w="5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3103" w:rsidRPr="00473103" w:rsidRDefault="00473103" w:rsidP="0047310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73103">
              <w:rPr>
                <w:rFonts w:ascii="Arial" w:hAnsi="Arial" w:cs="Arial"/>
                <w:sz w:val="24"/>
                <w:szCs w:val="24"/>
              </w:rPr>
              <w:t>Платежи в целях возмещения причиненного ущерба (убытков)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3103" w:rsidRPr="00473103" w:rsidRDefault="00473103" w:rsidP="0047310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3103">
              <w:rPr>
                <w:rFonts w:ascii="Arial" w:hAnsi="Arial" w:cs="Arial"/>
                <w:sz w:val="24"/>
                <w:szCs w:val="24"/>
              </w:rPr>
              <w:t>1 16 10000 00 0000 140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color w:val="000000"/>
                <w:sz w:val="24"/>
                <w:szCs w:val="24"/>
              </w:rPr>
              <w:t>557,7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color w:val="000000"/>
                <w:sz w:val="24"/>
                <w:szCs w:val="24"/>
              </w:rPr>
              <w:t>795,3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color w:val="000000"/>
                <w:sz w:val="24"/>
                <w:szCs w:val="24"/>
              </w:rPr>
              <w:t>827,1</w:t>
            </w:r>
          </w:p>
        </w:tc>
      </w:tr>
      <w:tr w:rsidR="00473103" w:rsidRPr="00473103" w:rsidTr="0039214B">
        <w:trPr>
          <w:trHeight w:val="315"/>
        </w:trPr>
        <w:tc>
          <w:tcPr>
            <w:tcW w:w="5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103" w:rsidRPr="00473103" w:rsidRDefault="00473103" w:rsidP="0047310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73103">
              <w:rPr>
                <w:rFonts w:ascii="Arial" w:hAnsi="Arial" w:cs="Arial"/>
                <w:sz w:val="24"/>
                <w:szCs w:val="24"/>
              </w:rPr>
              <w:t>Платежи, уплачиваемые в целях возмещение вреда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73103" w:rsidRPr="00473103" w:rsidRDefault="00473103" w:rsidP="0047310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3103">
              <w:rPr>
                <w:rFonts w:ascii="Arial" w:hAnsi="Arial" w:cs="Arial"/>
                <w:sz w:val="24"/>
                <w:szCs w:val="24"/>
              </w:rPr>
              <w:t>1 16 11000 01 0000 140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color w:val="000000"/>
                <w:sz w:val="24"/>
                <w:szCs w:val="24"/>
              </w:rPr>
              <w:t>3 091,4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473103" w:rsidRPr="00473103" w:rsidTr="0039214B">
        <w:trPr>
          <w:trHeight w:val="315"/>
        </w:trPr>
        <w:tc>
          <w:tcPr>
            <w:tcW w:w="5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103" w:rsidRPr="00473103" w:rsidRDefault="00473103" w:rsidP="00473103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73103">
              <w:rPr>
                <w:rFonts w:ascii="Arial" w:hAnsi="Arial" w:cs="Arial"/>
                <w:b/>
                <w:bCs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73103" w:rsidRPr="00473103" w:rsidRDefault="00473103" w:rsidP="0047310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73103">
              <w:rPr>
                <w:rFonts w:ascii="Arial" w:hAnsi="Arial" w:cs="Arial"/>
                <w:b/>
                <w:bCs/>
                <w:sz w:val="24"/>
                <w:szCs w:val="24"/>
              </w:rPr>
              <w:t>1 17 00000 00 0000 000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1 372,8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138,2</w:t>
            </w:r>
          </w:p>
        </w:tc>
      </w:tr>
      <w:tr w:rsidR="00473103" w:rsidRPr="00473103" w:rsidTr="0039214B">
        <w:trPr>
          <w:trHeight w:val="315"/>
        </w:trPr>
        <w:tc>
          <w:tcPr>
            <w:tcW w:w="5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103" w:rsidRPr="00473103" w:rsidRDefault="00473103" w:rsidP="0047310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73103">
              <w:rPr>
                <w:rFonts w:ascii="Arial" w:hAnsi="Arial" w:cs="Arial"/>
                <w:sz w:val="24"/>
                <w:szCs w:val="24"/>
              </w:rPr>
              <w:t>Инициативные платежи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73103" w:rsidRPr="00473103" w:rsidRDefault="00473103" w:rsidP="0047310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3103">
              <w:rPr>
                <w:rFonts w:ascii="Arial" w:hAnsi="Arial" w:cs="Arial"/>
                <w:sz w:val="24"/>
                <w:szCs w:val="24"/>
              </w:rPr>
              <w:t>1 17 15000 00 0000 150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color w:val="000000"/>
                <w:sz w:val="24"/>
                <w:szCs w:val="24"/>
              </w:rPr>
              <w:t>1 200,0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473103" w:rsidRPr="00473103" w:rsidTr="0039214B">
        <w:trPr>
          <w:trHeight w:val="315"/>
        </w:trPr>
        <w:tc>
          <w:tcPr>
            <w:tcW w:w="5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103" w:rsidRPr="00473103" w:rsidRDefault="00473103" w:rsidP="0047310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73103">
              <w:rPr>
                <w:rFonts w:ascii="Arial" w:hAnsi="Arial" w:cs="Arial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73103" w:rsidRPr="00473103" w:rsidRDefault="00473103" w:rsidP="0047310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3103">
              <w:rPr>
                <w:rFonts w:ascii="Arial" w:hAnsi="Arial" w:cs="Arial"/>
                <w:sz w:val="24"/>
                <w:szCs w:val="24"/>
              </w:rPr>
              <w:t>1 17 05000 00 0000 180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color w:val="000000"/>
                <w:sz w:val="24"/>
                <w:szCs w:val="24"/>
              </w:rPr>
              <w:t>172,8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color w:val="000000"/>
                <w:sz w:val="24"/>
                <w:szCs w:val="24"/>
              </w:rPr>
              <w:t>138,2</w:t>
            </w:r>
          </w:p>
        </w:tc>
      </w:tr>
      <w:tr w:rsidR="00473103" w:rsidRPr="00473103" w:rsidTr="0039214B">
        <w:trPr>
          <w:trHeight w:val="315"/>
        </w:trPr>
        <w:tc>
          <w:tcPr>
            <w:tcW w:w="5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103" w:rsidRPr="00473103" w:rsidRDefault="00473103" w:rsidP="00473103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73103">
              <w:rPr>
                <w:rFonts w:ascii="Arial" w:hAnsi="Arial" w:cs="Arial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73103" w:rsidRPr="00473103" w:rsidRDefault="00473103" w:rsidP="0047310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73103">
              <w:rPr>
                <w:rFonts w:ascii="Arial" w:hAnsi="Arial" w:cs="Arial"/>
                <w:b/>
                <w:bCs/>
                <w:sz w:val="24"/>
                <w:szCs w:val="24"/>
              </w:rPr>
              <w:t>2 00 00000 00 0000 000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5 168 643,1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3 178 901,0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3 558 022,1</w:t>
            </w:r>
          </w:p>
        </w:tc>
      </w:tr>
      <w:tr w:rsidR="00473103" w:rsidRPr="00473103" w:rsidTr="0039214B">
        <w:trPr>
          <w:trHeight w:val="810"/>
        </w:trPr>
        <w:tc>
          <w:tcPr>
            <w:tcW w:w="5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103" w:rsidRPr="00473103" w:rsidRDefault="00473103" w:rsidP="00473103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b/>
                <w:bCs/>
                <w:sz w:val="24"/>
                <w:szCs w:val="24"/>
              </w:rPr>
              <w:t>БЕЗВОЗМЕЗДНЫЕ ПОСТУПЛЕНИЯ       ОТ ДРУГИХ БЮДЖЕТОВ БЮДЖЕТНОЙ   СИСТЕМЫ РОССИЙСКОЙ ФЕДЕРАЦИИ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73103" w:rsidRPr="00473103" w:rsidRDefault="00473103" w:rsidP="0047310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73103">
              <w:rPr>
                <w:rFonts w:ascii="Arial" w:hAnsi="Arial" w:cs="Arial"/>
                <w:b/>
                <w:bCs/>
                <w:sz w:val="24"/>
                <w:szCs w:val="24"/>
              </w:rPr>
              <w:t>2 02 00000 00 0000 000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5 168 556,1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3 178 901,0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3 558 022,1</w:t>
            </w:r>
          </w:p>
        </w:tc>
      </w:tr>
      <w:tr w:rsidR="00473103" w:rsidRPr="00473103" w:rsidTr="0039214B">
        <w:trPr>
          <w:trHeight w:val="630"/>
        </w:trPr>
        <w:tc>
          <w:tcPr>
            <w:tcW w:w="5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103" w:rsidRPr="00473103" w:rsidRDefault="00473103" w:rsidP="0047310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sz w:val="24"/>
                <w:szCs w:val="24"/>
              </w:rPr>
              <w:t>Дотации бюджетам бюджетной системы     Российской Федерации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73103" w:rsidRPr="00473103" w:rsidRDefault="00473103" w:rsidP="0047310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3103">
              <w:rPr>
                <w:rFonts w:ascii="Arial" w:hAnsi="Arial" w:cs="Arial"/>
                <w:sz w:val="24"/>
                <w:szCs w:val="24"/>
              </w:rPr>
              <w:t>2 02 10000 00 0000 150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color w:val="000000"/>
                <w:sz w:val="24"/>
                <w:szCs w:val="24"/>
              </w:rPr>
              <w:t>1 267 583,8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color w:val="000000"/>
                <w:sz w:val="24"/>
                <w:szCs w:val="24"/>
              </w:rPr>
              <w:t>481 560,4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color w:val="000000"/>
                <w:sz w:val="24"/>
                <w:szCs w:val="24"/>
              </w:rPr>
              <w:t>298 831,9</w:t>
            </w:r>
          </w:p>
        </w:tc>
      </w:tr>
      <w:tr w:rsidR="00473103" w:rsidRPr="00473103" w:rsidTr="0039214B">
        <w:trPr>
          <w:trHeight w:val="630"/>
        </w:trPr>
        <w:tc>
          <w:tcPr>
            <w:tcW w:w="51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103" w:rsidRPr="00473103" w:rsidRDefault="00473103" w:rsidP="0047310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sz w:val="24"/>
                <w:szCs w:val="24"/>
              </w:rPr>
              <w:t>Субсидии бюджетам бюджетной системы    Российской Федерации (межбюджетные субсидии)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73103" w:rsidRPr="00473103" w:rsidRDefault="00473103" w:rsidP="0047310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3103">
              <w:rPr>
                <w:rFonts w:ascii="Arial" w:hAnsi="Arial" w:cs="Arial"/>
                <w:sz w:val="24"/>
                <w:szCs w:val="24"/>
              </w:rPr>
              <w:t>2 02 20000 00 0000 150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color w:val="000000"/>
                <w:sz w:val="24"/>
                <w:szCs w:val="24"/>
              </w:rPr>
              <w:t>1 983 529,2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color w:val="000000"/>
                <w:sz w:val="24"/>
                <w:szCs w:val="24"/>
              </w:rPr>
              <w:t>855 053,8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color w:val="000000"/>
                <w:sz w:val="24"/>
                <w:szCs w:val="24"/>
              </w:rPr>
              <w:t>1 426 077,5</w:t>
            </w:r>
          </w:p>
        </w:tc>
      </w:tr>
      <w:tr w:rsidR="00473103" w:rsidRPr="00473103" w:rsidTr="0039214B">
        <w:trPr>
          <w:trHeight w:val="630"/>
        </w:trPr>
        <w:tc>
          <w:tcPr>
            <w:tcW w:w="51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103" w:rsidRPr="00473103" w:rsidRDefault="00473103" w:rsidP="0047310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73103">
              <w:rPr>
                <w:rFonts w:ascii="Arial" w:hAnsi="Arial" w:cs="Arial"/>
                <w:sz w:val="24"/>
                <w:szCs w:val="24"/>
              </w:rPr>
              <w:t>Субвенции бюджетам бюджетной    системы Российской Федерации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73103" w:rsidRPr="00473103" w:rsidRDefault="00473103" w:rsidP="0047310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3103">
              <w:rPr>
                <w:rFonts w:ascii="Arial" w:hAnsi="Arial" w:cs="Arial"/>
                <w:sz w:val="24"/>
                <w:szCs w:val="24"/>
              </w:rPr>
              <w:t>2 02 30000 00 0000 150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color w:val="000000"/>
                <w:sz w:val="24"/>
                <w:szCs w:val="24"/>
              </w:rPr>
              <w:t>1 853 739,5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color w:val="000000"/>
                <w:sz w:val="24"/>
                <w:szCs w:val="24"/>
              </w:rPr>
              <w:t>1 776 976,3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color w:val="000000"/>
                <w:sz w:val="24"/>
                <w:szCs w:val="24"/>
              </w:rPr>
              <w:t>1 766 696,7</w:t>
            </w:r>
          </w:p>
        </w:tc>
      </w:tr>
      <w:tr w:rsidR="00473103" w:rsidRPr="00473103" w:rsidTr="0039214B">
        <w:trPr>
          <w:trHeight w:val="315"/>
        </w:trPr>
        <w:tc>
          <w:tcPr>
            <w:tcW w:w="5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103" w:rsidRPr="00473103" w:rsidRDefault="00473103" w:rsidP="0047310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73103">
              <w:rPr>
                <w:rFonts w:ascii="Arial" w:hAnsi="Arial" w:cs="Arial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73103" w:rsidRPr="00473103" w:rsidRDefault="00473103" w:rsidP="0047310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3103">
              <w:rPr>
                <w:rFonts w:ascii="Arial" w:hAnsi="Arial" w:cs="Arial"/>
                <w:sz w:val="24"/>
                <w:szCs w:val="24"/>
              </w:rPr>
              <w:t>2 02 40000 00 0000 150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color w:val="000000"/>
                <w:sz w:val="24"/>
                <w:szCs w:val="24"/>
              </w:rPr>
              <w:t>63 703,6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color w:val="000000"/>
                <w:sz w:val="24"/>
                <w:szCs w:val="24"/>
              </w:rPr>
              <w:t>65 310,5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color w:val="000000"/>
                <w:sz w:val="24"/>
                <w:szCs w:val="24"/>
              </w:rPr>
              <w:t>66 416,0</w:t>
            </w:r>
          </w:p>
        </w:tc>
      </w:tr>
      <w:tr w:rsidR="00473103" w:rsidRPr="00473103" w:rsidTr="0039214B">
        <w:trPr>
          <w:trHeight w:val="315"/>
        </w:trPr>
        <w:tc>
          <w:tcPr>
            <w:tcW w:w="51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103" w:rsidRPr="00473103" w:rsidRDefault="00473103" w:rsidP="00473103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73103">
              <w:rPr>
                <w:rFonts w:ascii="Arial" w:hAnsi="Arial" w:cs="Arial"/>
                <w:b/>
                <w:bCs/>
                <w:sz w:val="24"/>
                <w:szCs w:val="24"/>
              </w:rPr>
              <w:t>ПРОЧИЕ БЕЗВОЗМЕЗДНЫЕ       ПОСТУПЛЕНИЯ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73103" w:rsidRPr="00473103" w:rsidRDefault="00473103" w:rsidP="0047310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73103">
              <w:rPr>
                <w:rFonts w:ascii="Arial" w:hAnsi="Arial" w:cs="Arial"/>
                <w:b/>
                <w:bCs/>
                <w:sz w:val="24"/>
                <w:szCs w:val="24"/>
              </w:rPr>
              <w:t>2 07 00000 00 0000 000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473103" w:rsidRPr="00473103" w:rsidTr="0039214B">
        <w:trPr>
          <w:trHeight w:val="630"/>
        </w:trPr>
        <w:tc>
          <w:tcPr>
            <w:tcW w:w="51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103" w:rsidRPr="00473103" w:rsidRDefault="00473103" w:rsidP="0047310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73103">
              <w:rPr>
                <w:rFonts w:ascii="Arial" w:hAnsi="Arial" w:cs="Arial"/>
                <w:sz w:val="24"/>
                <w:szCs w:val="24"/>
              </w:rPr>
              <w:t>Прочие безвозмездные поступления в бюджеты муниципальных округов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73103" w:rsidRPr="00473103" w:rsidRDefault="00473103" w:rsidP="0047310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3103">
              <w:rPr>
                <w:rFonts w:ascii="Arial" w:hAnsi="Arial" w:cs="Arial"/>
                <w:sz w:val="24"/>
                <w:szCs w:val="24"/>
              </w:rPr>
              <w:t>2 07 04000 14 0000 150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473103" w:rsidRPr="00473103" w:rsidTr="0039214B">
        <w:trPr>
          <w:trHeight w:val="55"/>
        </w:trPr>
        <w:tc>
          <w:tcPr>
            <w:tcW w:w="5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103" w:rsidRPr="00473103" w:rsidRDefault="00473103" w:rsidP="00473103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73103">
              <w:rPr>
                <w:rFonts w:ascii="Arial" w:hAnsi="Arial" w:cs="Arial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73103" w:rsidRPr="00473103" w:rsidRDefault="00473103" w:rsidP="0047310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6 453 540,9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4 424 932,1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73103" w:rsidRPr="00473103" w:rsidRDefault="00473103" w:rsidP="0047310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73103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4 849 109,9</w:t>
            </w:r>
          </w:p>
        </w:tc>
      </w:tr>
    </w:tbl>
    <w:p w:rsidR="00473103" w:rsidRPr="00473103" w:rsidRDefault="00473103" w:rsidP="004731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561A3" w:rsidRDefault="00C561A3">
      <w:pPr>
        <w:spacing w:after="160" w:line="259" w:lineRule="auto"/>
      </w:pPr>
      <w:r>
        <w:br w:type="page"/>
      </w:r>
    </w:p>
    <w:tbl>
      <w:tblPr>
        <w:tblW w:w="14569" w:type="dxa"/>
        <w:tblInd w:w="10" w:type="dxa"/>
        <w:tblLayout w:type="fixed"/>
        <w:tblLook w:val="04A0" w:firstRow="1" w:lastRow="0" w:firstColumn="1" w:lastColumn="0" w:noHBand="0" w:noVBand="1"/>
      </w:tblPr>
      <w:tblGrid>
        <w:gridCol w:w="7408"/>
        <w:gridCol w:w="408"/>
        <w:gridCol w:w="408"/>
        <w:gridCol w:w="737"/>
        <w:gridCol w:w="875"/>
        <w:gridCol w:w="482"/>
        <w:gridCol w:w="1417"/>
        <w:gridCol w:w="1417"/>
        <w:gridCol w:w="1417"/>
      </w:tblGrid>
      <w:tr w:rsidR="0039214B" w:rsidRPr="0039214B" w:rsidTr="00C1575B">
        <w:trPr>
          <w:trHeight w:val="1534"/>
        </w:trPr>
        <w:tc>
          <w:tcPr>
            <w:tcW w:w="14569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214B" w:rsidRPr="0039214B" w:rsidRDefault="0039214B" w:rsidP="003921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39214B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Приложение № 4 к решению </w:t>
            </w:r>
          </w:p>
          <w:p w:rsidR="0039214B" w:rsidRPr="0039214B" w:rsidRDefault="0039214B" w:rsidP="003921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39214B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Собрания Холмского муниципального </w:t>
            </w:r>
          </w:p>
          <w:p w:rsidR="0039214B" w:rsidRPr="0039214B" w:rsidRDefault="0039214B" w:rsidP="003921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39214B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округа Сахалинской области</w:t>
            </w:r>
          </w:p>
          <w:p w:rsidR="0039214B" w:rsidRPr="0039214B" w:rsidRDefault="0039214B" w:rsidP="003921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39214B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от _________ № _______</w:t>
            </w:r>
          </w:p>
        </w:tc>
      </w:tr>
      <w:tr w:rsidR="0039214B" w:rsidRPr="0039214B" w:rsidTr="00C1575B">
        <w:trPr>
          <w:trHeight w:val="498"/>
        </w:trPr>
        <w:tc>
          <w:tcPr>
            <w:tcW w:w="14569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214B" w:rsidRPr="0039214B" w:rsidRDefault="0039214B" w:rsidP="003921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39214B" w:rsidRPr="0039214B" w:rsidRDefault="0039214B" w:rsidP="003921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местного бюджета на 2025 год и на плановый период 2026 и 2027 годов</w:t>
            </w:r>
          </w:p>
        </w:tc>
      </w:tr>
      <w:tr w:rsidR="0039214B" w:rsidRPr="0039214B" w:rsidTr="00C1575B">
        <w:trPr>
          <w:trHeight w:val="498"/>
        </w:trPr>
        <w:tc>
          <w:tcPr>
            <w:tcW w:w="14569" w:type="dxa"/>
            <w:gridSpan w:val="9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39214B">
              <w:rPr>
                <w:rFonts w:ascii="Arial" w:hAnsi="Arial" w:cs="Arial"/>
                <w:bCs/>
                <w:color w:val="000000"/>
                <w:sz w:val="24"/>
                <w:szCs w:val="24"/>
              </w:rPr>
              <w:t>(тыс. рублей)</w:t>
            </w:r>
          </w:p>
        </w:tc>
      </w:tr>
      <w:tr w:rsidR="0039214B" w:rsidRPr="0039214B" w:rsidTr="00C1575B">
        <w:trPr>
          <w:trHeight w:val="498"/>
        </w:trPr>
        <w:tc>
          <w:tcPr>
            <w:tcW w:w="7408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214B" w:rsidRPr="0039214B" w:rsidRDefault="0039214B" w:rsidP="0039214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408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214B" w:rsidRPr="0039214B" w:rsidRDefault="0039214B" w:rsidP="0039214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408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214B" w:rsidRPr="0039214B" w:rsidRDefault="0039214B" w:rsidP="0039214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Пр</w:t>
            </w:r>
            <w:proofErr w:type="spellEnd"/>
          </w:p>
        </w:tc>
        <w:tc>
          <w:tcPr>
            <w:tcW w:w="1612" w:type="dxa"/>
            <w:gridSpan w:val="2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214B" w:rsidRPr="0039214B" w:rsidRDefault="0039214B" w:rsidP="0039214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Цср</w:t>
            </w:r>
            <w:proofErr w:type="spellEnd"/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214B" w:rsidRPr="0039214B" w:rsidRDefault="0039214B" w:rsidP="0039214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Вр</w:t>
            </w:r>
            <w:proofErr w:type="spellEnd"/>
          </w:p>
        </w:tc>
        <w:tc>
          <w:tcPr>
            <w:tcW w:w="4251" w:type="dxa"/>
            <w:gridSpan w:val="3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214B" w:rsidRPr="0039214B" w:rsidRDefault="0039214B" w:rsidP="0039214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39214B" w:rsidRPr="0039214B" w:rsidTr="00C1575B">
        <w:trPr>
          <w:trHeight w:val="492"/>
        </w:trPr>
        <w:tc>
          <w:tcPr>
            <w:tcW w:w="74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214B" w:rsidRPr="0039214B" w:rsidRDefault="0039214B" w:rsidP="0039214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214B" w:rsidRPr="0039214B" w:rsidRDefault="0039214B" w:rsidP="0039214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214B" w:rsidRPr="0039214B" w:rsidRDefault="0039214B" w:rsidP="0039214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2027 год</w:t>
            </w:r>
          </w:p>
        </w:tc>
      </w:tr>
      <w:tr w:rsidR="0039214B" w:rsidRPr="0039214B" w:rsidTr="00C1575B">
        <w:trPr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214B" w:rsidRPr="0039214B" w:rsidRDefault="0039214B" w:rsidP="0039214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214B" w:rsidRPr="0039214B" w:rsidRDefault="0039214B" w:rsidP="0039214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214B" w:rsidRPr="0039214B" w:rsidRDefault="0039214B" w:rsidP="0039214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214B" w:rsidRPr="0039214B" w:rsidRDefault="0039214B" w:rsidP="0039214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214B" w:rsidRPr="0039214B" w:rsidRDefault="0039214B" w:rsidP="0039214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214B" w:rsidRPr="0039214B" w:rsidRDefault="0039214B" w:rsidP="0039214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214B" w:rsidRPr="0039214B" w:rsidRDefault="0039214B" w:rsidP="0039214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214B" w:rsidRPr="0039214B" w:rsidRDefault="0039214B" w:rsidP="0039214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665 190.2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379 259.7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361 285.6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16 100.4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5 769.0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5 769.0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Непрограммные расходы на обеспечение деятельности органов местного самоуправления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16 100.4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5 769.0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5 769.0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55100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16 100.4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5 769.0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5 769.0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Дотации (гранты) бюджетам субъектов Российской Федерации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55100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55490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55100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55490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55100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15 100.4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5 769.0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5 769.0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55100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15 100.4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5 769.0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5 769.0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13 451.4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9 192.0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9 122.0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Непрограммные расходы на обеспечение деятельности органов местного самоуправления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13 451.4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9 192.0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9 122.0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Представительные органы местного самоуправления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55300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13 451.4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9 192.0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9 122.0</w:t>
            </w:r>
          </w:p>
        </w:tc>
      </w:tr>
      <w:tr w:rsidR="0039214B" w:rsidRPr="0039214B" w:rsidTr="00C1575B">
        <w:trPr>
          <w:cantSplit/>
          <w:trHeight w:val="303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55301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6 735.0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4 363.0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4 363.0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55301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6 735.0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4 363.0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4 363.0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55301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6 735.0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4 363.0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4 363.0</w:t>
            </w:r>
          </w:p>
        </w:tc>
      </w:tr>
      <w:tr w:rsidR="0039214B" w:rsidRPr="0039214B" w:rsidTr="00C1575B">
        <w:trPr>
          <w:cantSplit/>
          <w:trHeight w:val="303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6 716.4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4 829.0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4 759.0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6 716.4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4 829.0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4 759.0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6 680.9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4 829.0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4 759.0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35.5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231 794.6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146 230.6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145 344.6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Непрограммные расходы на обеспечение деятельности органов местного самоуправления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231 794.6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146 230.6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145 344.6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Субвенция на реализацию Закона Сахалинской области от 30 апреля 2004 года № 500 «Об административных комиссиях в Сахалинской области»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62010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1 730.3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1 524.4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1 524.4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62010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1 584.5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1 382.0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1 382.0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62010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145.8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142.4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142.4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Субвенция на реализацию Закона Сахалинской области от 23 декабря 2005 года № 106-ЗО «О дополнительной гарантии молодежи, проживающей и работающей в Сахалинской области, в виде выплаты процентной надбавки к заработной плате (денежному содержанию) и о наделении органов местного самоуправления отдельными государственными полномочиями Сахалинской области по назначению и выплате процентной надбавки к заработной плате (денежному содержанию)»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62100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594.1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1 394.1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1 394.1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62100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594.1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1 394.1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1 394.1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74562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Субвенция на реализацию Закона Сахалинской области от 24 декабря 2012 года № 119- ЗО "О наделении органов местного самоуправления государственными полномочиями Сахалинской области по оказанию гражданам бесплатной юридической помощи"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62210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1 907.7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1 680.8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1 680.8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62210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1 584.5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1 377.7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1 377.7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62210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323.2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303.1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303.1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Субвенция на реализацию Закона Сахалинской области от 3 августа 2009 года № 80-ЗО "О наделении органов местного самоуправления государственными полномочиями Сахалинской области по опеке и попечительству"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62600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11 713.0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10 402.3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10 402.3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62600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9 050.8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7 753.8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7 753.8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62600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2 662.2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2 648.5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2 648.5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215 849.5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131 229.0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130 343.0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702.1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702.1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Дотации (гранты) бюджетам субъектов Российской Федерации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55490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1 342.7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55490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1 342.7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213 804.7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131 229.0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130 343.0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212 754.6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131 079.0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130 343.0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1 050.1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14.2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230.8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13.6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Непрограммные расходы на обеспечение деятельности органов местного самоуправления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14.2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230.8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13.6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51200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14.2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230.8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13.6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51200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14.2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230.8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13.6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57 573.0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32 843.6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27 593.0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«Управление муниципальными финансами Холмского муниципального округа Сахалинской области»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44 697.2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24 456.6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19 276.0</w:t>
            </w:r>
          </w:p>
        </w:tc>
      </w:tr>
      <w:tr w:rsidR="0039214B" w:rsidRPr="0039214B" w:rsidTr="00C1575B">
        <w:trPr>
          <w:cantSplit/>
          <w:trHeight w:val="303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деятельности и выполнение функций Департамента финансов администрации Холмского муниципального округа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44 697.2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24 456.6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19 276.0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74562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44 697.2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24 456.6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19 276.0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43 924.0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24 186.6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19 276.0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773.2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270.0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Непрограммные расходы на обеспечение деятельности органов местного самоуправления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12 875.8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8 387.0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8 317.0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Контрольно-счетная палата муниципального образования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55400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12 875.8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8 387.0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8 317.0</w:t>
            </w:r>
          </w:p>
        </w:tc>
      </w:tr>
      <w:tr w:rsidR="0039214B" w:rsidRPr="0039214B" w:rsidTr="00C1575B">
        <w:trPr>
          <w:cantSplit/>
          <w:trHeight w:val="303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 xml:space="preserve">Председатель контрольно-счетной палаты муниципального образования 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55401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5 683.0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3 722.0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3 722.0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55401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5 683.0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3 722.0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3 722.0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55401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5 683.0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3 722.0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3 722.0</w:t>
            </w:r>
          </w:p>
        </w:tc>
      </w:tr>
      <w:tr w:rsidR="0039214B" w:rsidRPr="0039214B" w:rsidTr="00C1575B">
        <w:trPr>
          <w:cantSplit/>
          <w:trHeight w:val="303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55402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7 192.8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4 665.0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4 595.0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55402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7 192.8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4 665.0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4 595.0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55402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6 936.5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4 665.0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4 595.0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55402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91.4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55402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139.9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55402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2 383.0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Прочие непрограммные мероприятия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2 383.0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Проведение выборов в представительный орган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2 383.0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2 383.0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5 500.0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3 000.0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«Управление муниципальными финансами Холмского муниципального округа Сахалинской области»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5 500.0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3 000.0</w:t>
            </w:r>
          </w:p>
        </w:tc>
      </w:tr>
      <w:tr w:rsidR="0039214B" w:rsidRPr="0039214B" w:rsidTr="00C1575B">
        <w:trPr>
          <w:cantSplit/>
          <w:trHeight w:val="303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Организация и управление бюджетным процессом и повышение его открытости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5 500.0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3 000.0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Резервный фонд администрации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91870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5 500.0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3 000.0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91870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5 500.0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3 000.0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338 373.7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181 993.7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170 443.4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сферы культуры Холмского муниципального округа Сахалинской области»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86 552.9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65 582.0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64 932.0</w:t>
            </w:r>
          </w:p>
        </w:tc>
      </w:tr>
      <w:tr w:rsidR="0039214B" w:rsidRPr="0039214B" w:rsidTr="00C1575B">
        <w:trPr>
          <w:cantSplit/>
          <w:trHeight w:val="303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деятельности учреждений подведомственных Департаменту культуры, спорта и молодежной политики администрации Холмского муниципального округа Сахалинской области и реализации государственной политики в сфере искусства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86 552.9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65 582.0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64 932.0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86 552.9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65 582.0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64 932.0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84 484.1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65 082.0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64 932.0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2 063.3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«Совершенствование системы управления муниципальным имуществом в Холмском муниципальном округе Сахалинской области»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11000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75 942.0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33 615.2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31 136.4</w:t>
            </w:r>
          </w:p>
        </w:tc>
      </w:tr>
      <w:tr w:rsidR="0039214B" w:rsidRPr="0039214B" w:rsidTr="00C1575B">
        <w:trPr>
          <w:cantSplit/>
          <w:trHeight w:val="303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Поддержка деятельности социально-ориентированных некоммерческих организаций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11102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субсидии из средств бюджета Холмского муниципального округа Сахалинской области на поддержку деятельности социально–ориентированных некоммерческих организаций, не являющихся государственными (муниципальными) учреждениями, расположенных на территории Холмского муниципального округа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11102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80360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11102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80360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303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Формирование оптимальной структуры муниципального имущества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2 880.1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800.0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2 880.1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800.0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2 880.1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800.0</w:t>
            </w:r>
          </w:p>
        </w:tc>
      </w:tr>
      <w:tr w:rsidR="0039214B" w:rsidRPr="0039214B" w:rsidTr="00C1575B">
        <w:trPr>
          <w:cantSplit/>
          <w:trHeight w:val="303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Создание условий для повышения эффективности управления муниципальной собственностью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72 861.9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33 165.2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30 336.4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Субвенция на реализацию Закона Сахалинской области от 7 июня 2006 года № 63-ЗО «О наделении органов местного самоуправления государственными полномочиями Сахалинской области по регистрации и учету граждан, имеющих право на получение жилищных субсидий в связи с переселением из районов Крайнего Севера и приравненных к ним местностей»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62080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1 500.4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1 321.9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1 321.9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62080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1 369.0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1 201.7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1 201.7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62080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131.4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120.2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120.2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57 757.6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30 739.8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24 411.0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53 928.3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30 130.7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24 411.0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3 829.3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609.1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13 603.9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1 103.5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4 603.5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11 801.5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1 802.4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603.5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4 603.5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«Управление муниципальными финансами Холмского муниципального округа Сахалинской области»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20 301.4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964.4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250.0</w:t>
            </w:r>
          </w:p>
        </w:tc>
      </w:tr>
      <w:tr w:rsidR="0039214B" w:rsidRPr="0039214B" w:rsidTr="00C1575B">
        <w:trPr>
          <w:cantSplit/>
          <w:trHeight w:val="303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деятельности и выполнение функций Департамента финансов администрации Холмского муниципального округа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20 301.4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964.4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250.0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1 168.1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964.4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250.0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1 168.1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964.4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250.0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Оплата исполнительных документов, штрафов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99000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19 133.3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99000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19 133.3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«Обеспечение общественного порядка, противодействие преступности, профилактика терроризма и экстремизма в Холмском муниципальном округе Сахалинской области»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17000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160.0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126.1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135.0</w:t>
            </w:r>
          </w:p>
        </w:tc>
      </w:tr>
      <w:tr w:rsidR="0039214B" w:rsidRPr="0039214B" w:rsidTr="00C1575B">
        <w:trPr>
          <w:cantSplit/>
          <w:trHeight w:val="303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Противодействие коррупции в Холмском муниципальном округе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17403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160.0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126.1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135.0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17403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160.0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126.1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135.0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17403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27.7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17403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132.3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126.1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135.0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Непрограммные расходы на обеспечение деятельности органов местного самоуправления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4 823.1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4 249.4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4 249.4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Субвенция на реализацию Закона Сахалинской области от 30 января 2006 года № 4-ЗО "О наделении органов местного самоуправления государственными полномочиями Сахалинской области по созданию и организации деятельности комиссий по делам несовершеннолетних и защите их прав"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4 823.1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4 249.4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4 249.4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4 032.7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3 454.8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3 454.8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790.4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794.6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794.6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Прочие непрограммные мероприятия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150 594.3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77 456.6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69 740.6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1 239.4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1 015.9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223.5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Оплата исполнительных документов, штрафов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99000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298.1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99000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298.1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Прочие непрограммные расходы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56100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149 056.8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77 436.6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69 720.6</w:t>
            </w:r>
          </w:p>
        </w:tc>
      </w:tr>
      <w:tr w:rsidR="0039214B" w:rsidRPr="0039214B" w:rsidTr="00C1575B">
        <w:trPr>
          <w:cantSplit/>
          <w:trHeight w:val="303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56101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62 090.8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41 416.0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40 950.2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Дотации (гранты) бюджетам субъектов Российской Федерации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56101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55490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119.8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56101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55490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119.8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56101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61 971.0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41 416.0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40 950.2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56101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59 239.6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41 113.0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40 843.0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56101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2 575.4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303.0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107.2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56101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156.0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303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Учреждения по обеспечению хозяйственного обслуживания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56102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86 966.0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36 020.6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28 770.4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56102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86 966.0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36 020.6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28 770.4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56102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43 614.3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26 540.0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26 440.0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56102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43 307.1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9 349.6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2 199.4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56102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44.6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131.0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131.0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61 001.5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32 351.2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30 877.0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53 149.4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31 031.2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30 057.0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Прочие непрограммные мероприятия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53 149.4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31 031.2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30 057.0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Оплата исполнительных документов, штрафов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99000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99000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Прочие непрограммные расходы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56100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53 143.0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31 031.2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30 057.0</w:t>
            </w:r>
          </w:p>
        </w:tc>
      </w:tr>
      <w:tr w:rsidR="0039214B" w:rsidRPr="0039214B" w:rsidTr="00C1575B">
        <w:trPr>
          <w:cantSplit/>
          <w:trHeight w:val="303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Учреждения по организации и осуществлению мероприятий в области гражданской обороны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56103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53 143.0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31 031.2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30 057.0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56103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53 143.0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31 031.2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30 057.0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56103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46 541.2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29 357.0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29 257.0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56103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6 415.3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1 503.2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629.0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56103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186.5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171.0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171.0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7 852.1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1 320.0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820.0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«Обеспечение общественного порядка, противодействие преступности, профилактика терроризма и экстремизма в Холмском муниципальном округе Сахалинской области»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17000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7 852.1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1 320.0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820.0</w:t>
            </w:r>
          </w:p>
        </w:tc>
      </w:tr>
      <w:tr w:rsidR="0039214B" w:rsidRPr="0039214B" w:rsidTr="00C1575B">
        <w:trPr>
          <w:cantSplit/>
          <w:trHeight w:val="303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Профилактика правонарушений в Холмском муниципальном округе Сахалинской области»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7 812.1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1 320.0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820.0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3 848.9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3 848.9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3 963.2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1 170.0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670.0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527.2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3 406.0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870.0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470.0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303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Профилактика и противодействие экстремизму и терроризму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17402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17402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17402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502 478.5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609 711.8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376 061.6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5 277.7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3 043.7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2 833.7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образования в Холмском муниципальном округе Сахалинской области»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5 277.7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3 043.7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2 833.7</w:t>
            </w:r>
          </w:p>
        </w:tc>
      </w:tr>
      <w:tr w:rsidR="0039214B" w:rsidRPr="0039214B" w:rsidTr="00C1575B">
        <w:trPr>
          <w:cantSplit/>
          <w:trHeight w:val="303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Дополнительное образование детей, выявление и поддержка лиц, проявивших выдающиеся способности, защита прав несовершеннолетних, организация и обеспечение отдыха и оздоровления детей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5 277.7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3 043.7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2 833.7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Субвенция на реализацию Закона Сахалинской области от 24 ноября 2011 года № 125-ЗО «О содействии в создании временных рабочих мест для трудоустройства несовершеннолетних граждан в возрасте от 14 до 18 лет в свободное от учебы время и о наделении органов местного самоуправления отдельными государственными полномочиями Сахалинской области в сфере содействия занятости несовершеннолетних граждан в возрасте от 14 до 18 лет в свободное от учебы время»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62180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3 199.7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2 743.7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2 743.7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62180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3 199.7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2 743.7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2 743.7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2 078.0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2 078.0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566.5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энергетики Холмского муниципального округа Сахалинской области»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22000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566.5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303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Развитие газификации Холмского муниципального округа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566.5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566.5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566.5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22 757.7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21 612.9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21 612.9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сельского хозяйства в Холмском муниципальном округе Сахалинской области»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09000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22 757.7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21 612.9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21 612.9</w:t>
            </w:r>
          </w:p>
        </w:tc>
      </w:tr>
      <w:tr w:rsidR="0039214B" w:rsidRPr="0039214B" w:rsidTr="00C1575B">
        <w:trPr>
          <w:cantSplit/>
          <w:trHeight w:val="303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Развитие агропромышленного комплекса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19 401.8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18 613.7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18 613.7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развитие агропромышленного комплекса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63180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18 819.6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18 055.2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18 055.2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63180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18 819.6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18 055.2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18 055.2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субсидии муниципальным образованиям на развитие агропромышленного комплекса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S3180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582.2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558.5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558.5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S3180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582.2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558.5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558.5</w:t>
            </w:r>
          </w:p>
        </w:tc>
      </w:tr>
      <w:tr w:rsidR="0039214B" w:rsidRPr="0039214B" w:rsidTr="00C1575B">
        <w:trPr>
          <w:cantSplit/>
          <w:trHeight w:val="303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Локализация борщевика Сосновского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09102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2 999.2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2 999.2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2 999.2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проведение комплекса мероприятий по борьбе с борщевиком Сосновского на территории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09102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63380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2 909.2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2 909.2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2 909.2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09102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63380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2 909.2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2 909.2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2 909.2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проведение комплекса мероприятий по борьбе с борщевиком Сосновского на территории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09102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S3380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09102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S3380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90.0</w:t>
            </w:r>
          </w:p>
        </w:tc>
      </w:tr>
      <w:tr w:rsidR="0039214B" w:rsidRPr="0039214B" w:rsidTr="00C1575B">
        <w:trPr>
          <w:cantSplit/>
          <w:trHeight w:val="303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Реализация мероприятий на поддержку животноводства в личном подсобном хозяйстве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09402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356.7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Субсидии на возмещение затрат, возникающих при реализации мероприятий на поддержку животноводства в личных подсобных хозяйствах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09402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80130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356.7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09402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80130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356.7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40 162.3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6 000.1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4 000.1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транспортной инфраструктуры и дорожного хозяйства Холмского муниципального округа Сахалинской области»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0.1</w:t>
            </w:r>
          </w:p>
        </w:tc>
      </w:tr>
      <w:tr w:rsidR="0039214B" w:rsidRPr="0039214B" w:rsidTr="00C1575B">
        <w:trPr>
          <w:cantSplit/>
          <w:trHeight w:val="303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Развитие автомобильных дорог общего пользования местного значения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0.1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0.1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0.1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«Совершенствование системы управления муниципальным имуществом в Холмском муниципальном округе Сахалинской области»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11000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8 162.3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303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Создание условий для повышения эффективности управления муниципальной собственностью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8 162.3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8 162.3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8 162.3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«Дополнительные меры социальной поддержки населения в Холмском муниципальном округе Сахалинской области»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21000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32 000.0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</w:tr>
      <w:tr w:rsidR="0039214B" w:rsidRPr="0039214B" w:rsidTr="00C1575B">
        <w:trPr>
          <w:cantSplit/>
          <w:trHeight w:val="303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Совершенствование системы транспортной доступности общего образования для обучающихся в общеобразовательных организациях г. Холмска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32 000.0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Субсидии на возмещения затрат в связи с предоставлением дополнительных мер социальной поддержки отдельным категориям граждан, проживающим на территории Холмского муниципального округа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80220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32 000.0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80220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32 000.0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402 639.3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550 918.8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317 562.1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транспортной инфраструктуры и дорожного хозяйства Холмского муниципального округа Сахалинской области»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358 192.6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361 939.2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38 486.9</w:t>
            </w:r>
          </w:p>
        </w:tc>
      </w:tr>
      <w:tr w:rsidR="0039214B" w:rsidRPr="0039214B" w:rsidTr="00C1575B">
        <w:trPr>
          <w:cantSplit/>
          <w:trHeight w:val="303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Развитие автомобильных дорог общего пользования местного значения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358 192.6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361 939.2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38 486.9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Капитальный ремонт, ремонт и содержание автомобильных дорог общего пользования и искусственных дорожных сооружений на них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9Д082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266 340.2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323 452.3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9Д082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212 840.2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323 452.3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9Д082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53 500.0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Осуществление мероприятий по капитальному ремонту, ремонту и содержанию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9Д102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89 096.6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37 332.2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37 332.2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9Д102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89 096.6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37 332.2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37 332.2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осуществление мероприятий по капитальному ремонту, ремонту и содержанию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SД102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2 755.8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1 154.7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1 154.7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SД102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2 755.8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1 154.7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1 154.7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«Повышение безопасности дорожного движения в Холмском муниципальном округе Сахалинской области»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3 900.0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303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Повышение безопасности дорожного движения в Холмском муниципальном округе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15401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3 900.0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Обеспечение транспортной безопасности объектов дорожного хозяйства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15401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9Д480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3 900.0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15401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9Д480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3 900.0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на территории Холмского муниципального округа Сахалинской области»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40 546.7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188 979.6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279 075.2</w:t>
            </w:r>
          </w:p>
        </w:tc>
      </w:tr>
      <w:tr w:rsidR="0039214B" w:rsidRPr="0039214B" w:rsidTr="00C1575B">
        <w:trPr>
          <w:cantSplit/>
          <w:trHeight w:val="303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Формирование современной городской среды на территории Холмского муниципального округа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40 546.7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188 979.6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279 075.2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Капитальный ремонт и ремонт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9Д201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39 000.0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10 000.0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9Д201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39 000.0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10 000.0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Капитальный ремонт и ремонт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9Д280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340.5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178 670.3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268 765.9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9Д280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340.5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178 670.3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268 765.9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капитальный ремонт и ремонт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SД201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1 206.2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309.3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309.3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SД201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1 206.2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309.3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309.3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31 075.0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28 136.3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30 052.8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«Обеспечение населения Холмского муниципального округа Сахалинской области качественным жильем»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8 151.7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13 917.6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15 464.0</w:t>
            </w:r>
          </w:p>
        </w:tc>
      </w:tr>
      <w:tr w:rsidR="0039214B" w:rsidRPr="0039214B" w:rsidTr="00C1575B">
        <w:trPr>
          <w:cantSplit/>
          <w:trHeight w:val="303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Формирование современного механизма градостроительного планирования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1 642.7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13 917.6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15 464.0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обеспечение населения качественным жильем (Проведены мероприятия, направленные на реализацию градостроительной деятельности и создание инфраструктуры пространственных данных на территории Холмского муниципального округа Сахалинской области)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63033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13 500.0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15 000.0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63033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13 500.0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15 000.0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96.3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96.3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по обеспечению населения качественным жильем (Проведены мероприятия, направленные на реализацию градостроительной деятельности и создание инфраструктуры пространственных данных на территории Холмского муниципального округа Сахалинской области)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S3033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46.4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417.6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464.0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S3033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46.4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417.6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464.0</w:t>
            </w:r>
          </w:p>
        </w:tc>
      </w:tr>
      <w:tr w:rsidR="0039214B" w:rsidRPr="0039214B" w:rsidTr="00C1575B">
        <w:trPr>
          <w:cantSplit/>
          <w:trHeight w:val="303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прав собственников нежилых помещений, расположенных в аварийном жилищном фонде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6 509.0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6 509.0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6 509.0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«Экономическое развитие Холмского муниципального округа Сахалинской области»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08000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11 737.7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10 987.7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10 987.7</w:t>
            </w:r>
          </w:p>
        </w:tc>
      </w:tr>
      <w:tr w:rsidR="0039214B" w:rsidRPr="0039214B" w:rsidTr="00C1575B">
        <w:trPr>
          <w:cantSplit/>
          <w:trHeight w:val="303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Реализация мероприятий по поддержке и развитию субъектов малого и среднего предпринимательства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11 737.7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10 987.7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10 987.7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реализацию мероприятий муниципальных программ по поддержке и развитию субъектов малого и среднего предпринимательства, физических лиц, не являющихся индивидуальными предпринимателями и применяющих специальный налоговый режим "Налог на профессиональный доход", организаций, образующих инфраструктуру поддержки субъектов малого и среднего предпринимательства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63320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1 794.1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10 658.0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63320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1 794.1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10 658.0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реализацию мероприятий муниципальных программ по поддержке и развитию субъектов малого и среднего предпринимательства, физических лиц, не являющихся индивидуальными предпринимателями и применяющих специальный налоговый режим «Налог на профессиональный доход», организаций, образующих инфраструктуру поддержки субъектов малого и среднего предпринимательства (возмещение затрат физическим лицам, не являющимся индивидуальными предпринимателями и применяющим специальный налоговый режим «Налог на профессиональный доход»)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63322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2 898.0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63322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2 898.0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реализацию мероприятий муниципальных программ по поддержке и развитию субъектов малого и среднего предпринимательства, физических лиц, не являющихся индивидуальными предпринимателями и применяющих специальный налоговый режим «Налог на профессиональный доход», организаций, образующих инфраструктуру поддержки субъектов малого и среднего предпринимательства (на возмещение затрат на уплату лизинговых платежей по договорам финансовой аренды (лизинга) и первого взноса при заключении договора лизина)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63323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7 760.0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63323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7 760.0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реализацию мероприятий муниципальных программ по поддержке и развитию субъектов малого и среднего предпринимательства, физических лиц, не являющихся индивидуальными предпринимателями и применяющих специальный налоговый режим «Налог на профессиональный доход», организаций, образующих инфраструктуру поддержки субъектов малого и среднего предпринимательства (на возмещение затрат, связанных с осуществлением деятельности социально ориентированных объектов розничной торговли продовольственными товарами (социальный магазин), лекарственными средствами (социальная аптека) и объектов бытового обслуживания населения (социальная парикмахерская, социальная баня)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63325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8 863.9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63325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8 863.9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субсидии на возмещение затрат субъектам малого и среднего предпринимательства из числа молодежи, открывшим собственное дело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80080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80080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субсидии субъектам инвестиционной деятельности на реализацию инвестиционных проектов на территории Холмского муниципального округа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80170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80170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субсидии муниципальным образованиям на реализацию мероприятий муниципальных программ по поддержке и развитию субъектов малого и среднего предпринимательства, физических лиц, не являющихся индивидуальными предпринимателями и применяющих специальный налоговый режим "Налог на профессиональный доход", организаций, образующих инфраструктуру поддержки субъектов малого и среднего предпринимательства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S3320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55.5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329.7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S3320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55.5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329.7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субсидии муниципальным образованиям на реализацию мероприятий муниципальных программ по поддержке и развитию субъектов малого и среднего предпринимательства, физических лиц, не являющихся индивидуальными предпринимателями и применяющих специальный налоговый режим «Налог на профессиональный доход», организаций, образующих инфраструктуру поддержки субъектов малого и среднего предпринимательства (возмещение затрат физическим лицам, не являющимся индивидуальными предпринимателями и применяющим специальный налоговый режим «Налог на профессиональный доход»)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S3322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89.7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S3322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89.7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субсидии муниципальным образованиям на реализацию мероприятий муниципальных программ по поддержке и развитию субъектов малого и среднего предпринимательства, физических лиц, не являющихся индивидуальными предпринимателями и применяющих специальный налоговый режим «Налог на профессиональный доход», организаций, образующих инфраструктуру поддержки субъектов малого и среднего предпринимательства (на возмещение затрат на уплату лизинговых платежей по договорам финансовой аренды (лизинга) и первого взноса при заключении договора лизина)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S3323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240.0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S3323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240.0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субсидии муниципальным образованиям на реализацию мероприятий муниципальных программ по поддержке и развитию субъектов малого и среднего предпринимательства, физических лиц, не являющихся индивидуальными предпринимателями и применяющих специальный налоговый режим «Налог на профессиональный доход», организаций, образующих инфраструктуру поддержки субъектов малого и среднего предпринимательства (на возмещение затрат, связанных с осуществлением деятельности социально ориентированных объектов розничной торговли продовольственными товарами (социальный магазин), лекарственными средствами (социальная аптека) и объектов бытового обслуживания населения (социальная парикмахерская, социальная баня)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S3325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274.2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S3325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274.2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сельского хозяйства в Холмском муниципальном округе Сахалинской области»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09000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285.6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303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Эффективное вовлечение в оборот земель сельскохозяйственного назначения и развитие мелиоративного комплекса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09104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285.6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Подготовка проектов межевания земельных участков, выделяемых в счет невостребованных земельных долей, находящихся в собственности муниципальных образований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09104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L5991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146.7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09104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L5991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146.7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Осуществление государственного кадастрового учета земельных участков, государственная собственность на которые не разграничена, из состава земель сельскохозяйственного назначения и земельных участков, выделяемых в счет невостребованных земельных долей, находящихся в собственности муниципальных образований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09104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L5992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138.9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09104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L5992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138.9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«Совершенствование системы управления муниципальным имуществом в Холмском муниципальном округе Сахалинской области»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11000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572.0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2 831.0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3 451.1</w:t>
            </w:r>
          </w:p>
        </w:tc>
      </w:tr>
      <w:tr w:rsidR="0039214B" w:rsidRPr="0039214B" w:rsidTr="00C1575B">
        <w:trPr>
          <w:cantSplit/>
          <w:trHeight w:val="303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Обеспечение полноты и качества сведений в Едином государственном реестре недвижимости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572.0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2 831.0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3 451.1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проведение комплексных кадастровых работ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63340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554.8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2 746.0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3 347.5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63340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554.8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2 746.0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3 347.5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проведение комплексных кадастровых работ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S3340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17.2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103.6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S3340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17.2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103.6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торговли на территории Холмского муниципального округа Сахалинской области»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18000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303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Реализация муниципальной политики в сфере торговли на территории Холмского муниципального округа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18401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18401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18401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внутреннего и въездного туризма в Холмском муниципальном округе Сахалинской области»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19000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10 328.0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</w:tr>
      <w:tr w:rsidR="0039214B" w:rsidRPr="0039214B" w:rsidTr="00C1575B">
        <w:trPr>
          <w:cantSplit/>
          <w:trHeight w:val="303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Создание условий для развития туризма в Холмском муниципальном округе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19101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10 096.2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создание условий для развития туризма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19101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63300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9 793.3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19101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63300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9 793.3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создание условий для развития туризма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19101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S3300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302.9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19101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S3300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302.9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303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деятельности органов местного самоуправления по реализации права на создание условий для развития туризма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19401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231.8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19401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196.6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19401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196.6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19401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35.2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19401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35.2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1 545 777.3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706 052.2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1 244 792.3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560 337.5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243 757.5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275 977.7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«Обеспечение населения Холмского муниципального округа Сахалинской области качественным жильем»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466 013.0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171 421.1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176 928.1</w:t>
            </w:r>
          </w:p>
        </w:tc>
      </w:tr>
      <w:tr w:rsidR="0039214B" w:rsidRPr="0039214B" w:rsidTr="00C1575B">
        <w:trPr>
          <w:cantSplit/>
          <w:trHeight w:val="303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Ликвидация аварийного и непригодного для проживания жилищного фонда, неиспользуемых и бесхозяйных объектов производственного и непроизводственного назначения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201 993.7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171 421.1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176 928.1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обеспечение населения качественным жильем (Проведены работы по обследованию жилых домов на предмет признания их аварийными и подлежащими сносу, разработана проектная документация, а также завершены работы по демонтажу ветхого и аварийного жилья, неиспользуемых объектов производственного и непроизводственного назначения)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63031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191 880.6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166 278.4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171 620.3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63031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191 880.6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166 278.4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171 620.3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4 178.6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4 178.6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по обеспечению населения качественным жильем (Проведены работы по обследованию жилых домов на предмет признания их аварийными и подлежащими сносу, разработана проектная документация, а также завершены работы по демонтажу ветхого и аварийного жилья, неиспользуемых объектов производственного и непроизводственного назначения)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S3031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5 934.5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5 142.7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5 307.8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S3031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5 934.5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5 142.7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5 307.8</w:t>
            </w:r>
          </w:p>
        </w:tc>
      </w:tr>
      <w:tr w:rsidR="0039214B" w:rsidRPr="0039214B" w:rsidTr="00C1575B">
        <w:trPr>
          <w:cantSplit/>
          <w:trHeight w:val="303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Национальный проект "Инфраструктура для жизни". Муниципальный проект "Жилье"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041И2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264 019.3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обеспечение населения качественным жильем (Обеспечены права граждан-собственников жилых помещений, расположенных в аварийном жилищном фонде)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041И2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63032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80 045.0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041И2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63032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80 045.0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капитальных вложений в объекты муниципальной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041И2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181 135.3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041И2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181 135.3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по обеспечению населения качественным жильем (Обеспечены права граждан-собственников жилых помещений, расположенных в аварийном жилищном фонде)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041И2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S3032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1 009.3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041И2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S3032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1 009.3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капитальных вложений в объекты муниципальной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041И2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S3500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1 829.7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041И2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S3500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1 829.7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«Обеспечение населения Холмского муниципального округа Сахалинской области качественными услугами жилищно-коммунального хозяйства»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94 121.9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72 336.4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99 049.6</w:t>
            </w:r>
          </w:p>
        </w:tc>
      </w:tr>
      <w:tr w:rsidR="0039214B" w:rsidRPr="0039214B" w:rsidTr="00C1575B">
        <w:trPr>
          <w:cantSplit/>
          <w:trHeight w:val="303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Реализация услуг жилищно-коммунального хозяйства в сфере водоснабжения, водоотведения, теплоснабжения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92 467.2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72 336.4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99 049.6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осуществление мероприятий по повышению качества предоставляемых жилищно-коммунальных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63060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39 793.3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45 043.3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45 043.3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63060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39 793.3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45 043.3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45 043.3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Субсидии за счет средств бюджета Холмского муниципального округа Сахалинской области на возмещение недополученных доходов и (или) финансового обеспечения (возмещения) затрат в связи с производством (реализацией) товаров, выполнением работ, оказанием услуг в сфере жилищно-коммунального хозяйства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1 400.0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1 400.0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Краткосрочный план реализации региональной программы "Капитальный ремонт общего имущества в многоквартирных домах, расположенных на территории Сахалинской области, на 2014-2043 годы"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17 890.0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52 613.2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17 890.0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52 613.2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32 153.1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25 900.0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32 153.1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25 900.0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мероприятий на осуществление мероприятий по повышению качества предоставляемых жилищно-коммунальных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S3060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1 230.8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1 393.1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1 393.1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S3060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1 230.8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1 393.1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1 393.1</w:t>
            </w:r>
          </w:p>
        </w:tc>
      </w:tr>
      <w:tr w:rsidR="0039214B" w:rsidRPr="0039214B" w:rsidTr="00C1575B">
        <w:trPr>
          <w:cantSplit/>
          <w:trHeight w:val="303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Реализация мероприятий по созданию условий для управления многоквартирными домами, расположенных на территории Холмского района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1 654.7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реализацию мероприятий по созданию условий для управления многоквартирными домами.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63310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1 605.0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63310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1 605.0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субсидии муниципальным образованиям на реализацию мероприятий по созданию условий для управления многоквартирными домами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S3310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49.7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S3310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49.7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«Совершенствование системы управления муниципальным имуществом в Холмском муниципальном округе Сахалинской области»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11000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202.6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303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Создание условий для повышения эффективности управления муниципальной собственностью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202.6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202.6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202.6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460 259.9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257 261.9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851 277.3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«Обеспечение населения Холмского муниципального округа Сахалинской области качественным жильем»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17 621.7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7 889.1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7 889.1</w:t>
            </w:r>
          </w:p>
        </w:tc>
      </w:tr>
      <w:tr w:rsidR="0039214B" w:rsidRPr="0039214B" w:rsidTr="00C1575B">
        <w:trPr>
          <w:cantSplit/>
          <w:trHeight w:val="303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Инфраструктурное развитие территорий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04104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17 621.7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7 889.1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7 889.1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обеспечение населения качественным жильем (Созданы объекты инженерной и транспортной инфраструктуры, обеспечены инженерными сетями земельные участки, предназначенные для жилищного строительства, в том числе для бесплатного представления семьям, имеющим трех и более детей)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04104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63034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7 652.4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7 652.4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7 652.4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04104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63034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7 652.4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7 652.4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7 652.4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капитальных вложений в объекты муниципальной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04104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9 428.4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04104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9 428.4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04104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04104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по обеспечению населения качественным жильем (Созданы объекты инженерной и транспортной инфраструктуры, обеспечены инженерными сетями земельные участки, предназначенные для жилищного строительства, в том числе для бесплатного представления семьям, имеющим трех и более детей)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04104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S3034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236.7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236.7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236.7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04104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S3034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236.7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236.7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236.7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капитальных вложений в объекты муниципальной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04104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S3500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291.6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04104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S3500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291.6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«Обеспечение населения Холмского муниципального округа Сахалинской области качественными услугами жилищно-коммунального хозяйства»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373 454.3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204 904.3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565 014.9</w:t>
            </w:r>
          </w:p>
        </w:tc>
      </w:tr>
      <w:tr w:rsidR="0039214B" w:rsidRPr="0039214B" w:rsidTr="00C1575B">
        <w:trPr>
          <w:cantSplit/>
          <w:trHeight w:val="303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Реализация услуг жилищно-коммунального хозяйства в сфере водоснабжения, водоотведения, теплоснабжения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372 217.1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201 811.5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193 339.4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осуществление мероприятий по повышению качества предоставляемых жилищно-коммунальных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63060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335 723.6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105 833.0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94 034.3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63060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335 723.6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105 833.0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94 034.3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Субсидии за счет средств бюджета Холмского муниципального округа Сахалинской области на возмещение недополученных доходов и (или) финансового обеспечения (возмещения) затрат в связи с производством (реализацией) товаров, выполнением работ, оказанием услуг в сфере жилищно-коммунального хозяйства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Выполнение полномочий органов местного самоуправления по организации бытового обслуживания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80200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15 500.0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2 000.0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80200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15 500.0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2 000.0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6 610.2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90 705.3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94 396.8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6 610.2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90 705.3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94 396.8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мероприятий на осуществление мероприятий по повышению качества предоставляемых жилищно-коммунальных услуг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S3060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10 383.3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3 273.2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2 908.3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S3060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10 383.3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3 273.2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2 908.3</w:t>
            </w:r>
          </w:p>
        </w:tc>
      </w:tr>
      <w:tr w:rsidR="0039214B" w:rsidRPr="0039214B" w:rsidTr="00C1575B">
        <w:trPr>
          <w:cantSplit/>
          <w:trHeight w:val="303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Реализация мероприятий по обустройству (созданию) мест (площадок) накопления твердых коммунальных отходов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3 092.8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Субсидия на реализацию мероприятий по обустройству (созданию) мест (площадок) накопления твердых коммунальных отходов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63360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63360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субсидии на реализацию мероприятий по обустройству (созданию) мест (площадок) накопления твердых коммунальных отходов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S3360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92.8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S3360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92.8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303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 "Развитие полигонов твердых коммунальных отходов, рекультивация"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05104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1 237.2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Субсидия на реализацию мероприятий по рекультивации объектов размещения отходов, земель (территорий), на которых они размещены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05104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63520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1 200.0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05104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63520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1 200.0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субсидии на реализацию мероприятий по рекультивации объектов размещения отходов, земель (территорий), на которых они размещены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05104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S3520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37.2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05104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S3520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37.2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303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Национальный проект "Инфраструктура для жизни". Муниципальный проект "Модернизация коммунальной инфраструктуры"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051И3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371 675.5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051И3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51540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371 675.5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051И3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51540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371 675.5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сельского хозяйства в Холмском муниципальном округе Сахалинской области»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09000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245 383.6</w:t>
            </w:r>
          </w:p>
        </w:tc>
      </w:tr>
      <w:tr w:rsidR="0039214B" w:rsidRPr="0039214B" w:rsidTr="00C1575B">
        <w:trPr>
          <w:cantSplit/>
          <w:trHeight w:val="303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Комплексное развитие сельских территорий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09103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245 383.6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Обеспечение комплексного развития сельских территорий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09103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L5760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245 383.6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09103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L5760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245 383.6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«Совершенствование системы управления муниципальным имуществом в Холмском муниципальном округе Сахалинской области»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11000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11 257.3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2 097.3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303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Формирование оптимальной структуры муниципального имущества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6 128.8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6 128.8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6 128.8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303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Создание условий для повышения эффективности управления муниципальной собственностью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5 128.5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2 097.3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5 128.5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2 097.3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5 128.5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2 097.3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энергетики Холмского муниципального округа Сахалинской области»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22000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57 926.6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42 371.2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32 989.7</w:t>
            </w:r>
          </w:p>
        </w:tc>
      </w:tr>
      <w:tr w:rsidR="0039214B" w:rsidRPr="0039214B" w:rsidTr="00C1575B">
        <w:trPr>
          <w:cantSplit/>
          <w:trHeight w:val="303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Развитие газификации Холмского муниципального округа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57 926.6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20 000.0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организацию электро-, тепло- и газоснабжения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56 188.8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19 400.0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19 400.0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56 188.8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19 400.0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19 400.0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организацию электро-, тепло- и газоснабжения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S3160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1 737.8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600.0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S3160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1 737.8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600.0</w:t>
            </w:r>
          </w:p>
        </w:tc>
      </w:tr>
      <w:tr w:rsidR="0039214B" w:rsidRPr="0039214B" w:rsidTr="00C1575B">
        <w:trPr>
          <w:cantSplit/>
          <w:trHeight w:val="303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Развитие электроэнергетики Холмского муниципального округа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22102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22 371.2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12 989.7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организацию электро-, тепло- и газоснабжения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22102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21 700.0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12 600.0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22102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21 700.0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12 600.0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организацию электро-, тепло- и газоснабжения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22102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S3160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671.2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389.7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22102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S3160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671.2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389.7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478 496.9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179 950.8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92 455.3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«Обеспечение населения Холмского муниципального округа Сахалинской области качественным жильем»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39 464.3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10 580.5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303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 xml:space="preserve">Муниципальный проект. Повышение </w:t>
            </w:r>
            <w:proofErr w:type="spellStart"/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сейсмоустойчивости</w:t>
            </w:r>
            <w:proofErr w:type="spellEnd"/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 xml:space="preserve"> жилых домов, основных объектов и систем жизнеобеспечения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39 464.3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10 580.5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капитальных вложений в объекты муниципальной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37 570.4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37 570.4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579.5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10 580.5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579.5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10 580.5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капитальных вложений в объекты муниципальной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S3500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1 314.4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S3500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1 162.1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S3500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152.3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«Обеспечение населения Холмского муниципального округа Сахалинской области качественными услугами жилищно-коммунального хозяйства»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103 421.1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12 984.2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4 566.4</w:t>
            </w:r>
          </w:p>
        </w:tc>
      </w:tr>
      <w:tr w:rsidR="0039214B" w:rsidRPr="0039214B" w:rsidTr="00C1575B">
        <w:trPr>
          <w:cantSplit/>
          <w:trHeight w:val="303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Реализация услуг жилищно-коммунального хозяйства в сфере водоснабжения, водоотведения, теплоснабжения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21 234.0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Субсидии управляющим организациям на возмещение затрат по вывозу снега с придомовых территорий многоквартирных домов Холмского муниципального округа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80350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3 734.0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80350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3 734.0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Субсидии в целях возмещения затрат по содержанию и (или) обустройству муниципального имущества расположенного на территории Холмского муниципального округа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80370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17 500.0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80370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17 500.0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303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Реализация муниципальной политики в сфере жилищно-коммунального хозяйства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13 205.0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4 484.2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4 566.4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Субвенция на реализацию Закона Сахалинской области от 30 июля 2020 года N 56-ЗО "О наделении органов местного самоуправления государственными полномочиями Сахалинской области по организации мероприятий при осуществлении деятельности по обращению с животными без владельцев"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62200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13 205.0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4 484.2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4 566.4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62200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13 205.0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4 484.2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4 566.4</w:t>
            </w:r>
          </w:p>
        </w:tc>
      </w:tr>
      <w:tr w:rsidR="0039214B" w:rsidRPr="0039214B" w:rsidTr="00C1575B">
        <w:trPr>
          <w:cantSplit/>
          <w:trHeight w:val="303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Развитие инфраструктуры населенных пунктов и повышение уровня благоустроенности городских и сельских поселений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68 982.1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4 500.0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33 701.5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4 500.0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33 701.5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4 500.0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35 280.6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35 280.6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«Охрана окружающей среды, воспроизводство и использование природных ресурсов Холмского муниципального округа Сахалинской области»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6 251.0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</w:tr>
      <w:tr w:rsidR="0039214B" w:rsidRPr="0039214B" w:rsidTr="00C1575B">
        <w:trPr>
          <w:cantSplit/>
          <w:trHeight w:val="303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Выявление, оценка и ликвидация объектов накопленного вреда окружающей среде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6 251.0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1 251.0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1 251.0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сельского хозяйства в Холмском муниципальном округе Сахалинской области»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09000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35 200.8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303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Комплексное развитие сельских территорий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09103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35 200.8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09103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95.7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09103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95.7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Обеспечение комплексного развития сельских территорий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09103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L5760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6 470.6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09103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L5760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6 470.6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Обеспечение комплексного развития сельских территорий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09103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А5760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19 627.1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09103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А5760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19 627.1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обеспечение комплексного развития сельских территорий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09103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А576S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9 007.4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09103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А576S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9 007.4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«Управление муниципальными финансами Холмского муниципального округа Сахалинской области»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30 548.6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303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Развитие инициативного бюджетирования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30 548.6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реализацию инициативных проектов в Сахалинской области (Асфальтирование ул. Озерная в с. Костромское)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63281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63281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реализацию инициативных проектов в Сахалинской области (Асфальтирование ул. Школьной в с. Пионеры (второй этап))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63282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4 886.2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63282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4 886.2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реализацию инициативных проектов в Сахалинской области (Обустройство дороги от д. 19 по ул. Колхозной в с. Красноярское)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63283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3 752.1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63283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3 752.1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реализацию инициативных проектов в Сахалинской области (Благоустройство общественной территории в с. Чапланово по ул. Советской)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63284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63284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реализацию инициативных проектов в Сахалинской области (Обустройство лестницы по ул. Сахалинской в с. Яблочное)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63285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2 278.4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63285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2 278.4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реализацию инициативных проектов в Сахалинской области (Обустройство места памяти героям специальной военной операции с. Правда)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63286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4 814.4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63286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4 814.4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1 876.7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1 876.7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реализацию инициативных проектов в Сахалинской области (Асфальтирование ул. Озерная в с. Костромское)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S3281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341.4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S3281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341.4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реализацию инициативных проектов в Сахалинской области (Асфальтирование ул. Школьной в с. Пионеры (второй этап))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S3282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203.6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S3282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203.6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реализацию инициативных проектов в Сахалинской области (Обустройство дороги от д. 19 по ул. Колхозной в с. Красноярское)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S3283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156.4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S3283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156.4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реализацию инициативных проектов в Сахалинской области (Благоустройство общественной территории в с. Чапланово по ул. Советской)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S3284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1 865.9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S3284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1 865.9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реализацию инициативных проектов в Сахалинской области (Обустройство лестницы по ул. Сахалинской в с. Яблочное)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S3285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S3285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реализацию инициативных проектов в Сахалинской области (Обустройство места памяти героям специальной военной операции с. Правда)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S3286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253.5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S3286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253.5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на территории Холмского муниципального округа Сахалинской области»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263 611.1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152 386.1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83 888.9</w:t>
            </w:r>
          </w:p>
        </w:tc>
      </w:tr>
      <w:tr w:rsidR="0039214B" w:rsidRPr="0039214B" w:rsidTr="00C1575B">
        <w:trPr>
          <w:cantSplit/>
          <w:trHeight w:val="303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Формирование современной городской среды на территории Холмского муниципального округа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92 522.2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122 751.8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58 762.9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поддержку муниципальных программ формирования современной городской среды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63350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58 535.3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59 246.0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57 000.0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63350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58 535.3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59 246.0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57 000.0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23 535.0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50 808.1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23 535.0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50 808.1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L5050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8 641.4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10 865.2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L5050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8 641.4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10 865.2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поддержку муниципальных программ формирования современной городской среды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S3350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1 810.5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1 832.5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1 762.9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S3350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1 810.5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1 832.5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1 762.9</w:t>
            </w:r>
          </w:p>
        </w:tc>
      </w:tr>
      <w:tr w:rsidR="0039214B" w:rsidRPr="0039214B" w:rsidTr="00C1575B">
        <w:trPr>
          <w:cantSplit/>
          <w:trHeight w:val="303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Национальный проект "Инфраструктура для жизни". Муниципальный проект "Формирование комфортной городской среды"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201И4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171 088.9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29 634.3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25 126.0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201И4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54240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102 030.5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201И4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54240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102 030.5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201И4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55550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10 632.7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9 903.0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13 468.0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201И4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55550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10 632.7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9 903.0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13 468.0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201И4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А4240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27 989.9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201И4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А4240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27 989.9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201И4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А424S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282.8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201И4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А424S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282.8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201И4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А5550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29 851.4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19 629.3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11 541.4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201И4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А5550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29 851.4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19 629.3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11 541.4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реализацию программ формирования современной городской среды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201И4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А555S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301.6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116.6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201И4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А555S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301.6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116.6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46 683.0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25 082.0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25 082.0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«Обеспечение населения Холмского муниципального округа Сахалинской области качественными услугами жилищно-коммунального хозяйства»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46 683.0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25 082.0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25 082.0</w:t>
            </w:r>
          </w:p>
        </w:tc>
      </w:tr>
      <w:tr w:rsidR="0039214B" w:rsidRPr="0039214B" w:rsidTr="00C1575B">
        <w:trPr>
          <w:cantSplit/>
          <w:trHeight w:val="303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деятельности органа местного самоуправления в сфере жилищно-коммунального хозяйства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46 683.0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25 082.0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25 082.0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Дотации (гранты) бюджетам субъектов Российской Федерации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55490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37.5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55490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37.5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Субвенция на реализацию Закона Сахалинской области от 23 декабря 2005 года № 106-ЗО «О дополнительной гарантии молодежи, проживающей и работающей в Сахалинской области, в виде выплаты процентной надбавки к заработной плате (денежному содержанию) и о наделении органов местного самоуправления отдельными государственными полномочиями Сахалинской области по назначению и выплате процентной надбавки к заработной плате (денежному содержанию)»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62100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62100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46 345.5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25 082.0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25 082.0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46 245.5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25 082.0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25 082.0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«Охрана окружающей среды, воспроизводство и использование природных ресурсов Холмского муниципального округа Сахалинской области»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303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Выявление, оценка и ликвидация объектов накопленного вреда окружающей среде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2 840 238.1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2 246 906.3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2 269 788.6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842 256.8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691 005.1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717 044.0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образования в Холмском муниципальном округе Сахалинской области»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842 256.8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691 005.1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717 044.0</w:t>
            </w:r>
          </w:p>
        </w:tc>
      </w:tr>
      <w:tr w:rsidR="0039214B" w:rsidRPr="0039214B" w:rsidTr="00C1575B">
        <w:trPr>
          <w:cantSplit/>
          <w:trHeight w:val="303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Развитие ресурсного обеспечения образовательных организаций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81 629.7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80 965.0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105 166.3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развитие образования (В образовательных организациях укреплена материально-техническая база)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63011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78 169.5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48 887.2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89 000.0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63011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72 983.6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12 777.5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63011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5 185.9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36 109.7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89 000.0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развитие образования (Обеспечена антитеррористическая безопасность образовательных организаций)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63012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1 010.3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29 648.8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13 011.2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63012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1 010.3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29 648.8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13 011.2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расходов местного бюджета на развитие образования (В образовательных организациях укреплена материально-техническая база)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S3011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2 418.6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1 512.0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2 752.6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S3011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2 257.2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395.2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S3011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161.4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1 116.8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2 752.6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расходов местного бюджета на развитие образования (Обеспечена антитеррористическая безопасность образовательных организаций)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S3012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31.3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917.0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402.5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S3012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31.3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917.0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402.5</w:t>
            </w:r>
          </w:p>
        </w:tc>
      </w:tr>
      <w:tr w:rsidR="0039214B" w:rsidRPr="0039214B" w:rsidTr="00C1575B">
        <w:trPr>
          <w:cantSplit/>
          <w:trHeight w:val="303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 дошкольного и общего образования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760 501.0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610 040.1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611 877.7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Субвенция на реализацию Закона Сахалинской области от 18 марта 2014 года № 9-ЗО "Об образовании в Сахалинской области" в части обеспечения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62240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569 622.7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497 713.3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497 713.3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62240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569 622.7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497 713.3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497 713.3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187 879.5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112 046.8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114 164.4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187 879.5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112 046.8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114 164.4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2 998.8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280.0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2 998.8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280.0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303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деятельности учреждений, подведомственных Департаменту образования администрации Холмского муниципального округа Сахалинской области, и реализация государственной политики в сфере образования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126.1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126.1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126.1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1 620 595.3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1 367 499.6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1 306 181.0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образования в Холмском муниципальном округе Сахалинской области»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1 592 730.3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1 339 679.6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1 278 361.0</w:t>
            </w:r>
          </w:p>
        </w:tc>
      </w:tr>
      <w:tr w:rsidR="0039214B" w:rsidRPr="0039214B" w:rsidTr="00C1575B">
        <w:trPr>
          <w:cantSplit/>
          <w:trHeight w:val="303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Развитие ресурсного обеспечения образовательных организаций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67 257.0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129 862.7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84 498.1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развитие образования (В образовательных организациях укреплена материально-техническая база)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63011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59 874.9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74 659.0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74 659.0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63011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57 660.2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74 659.0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74 659.0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63011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2 214.7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развитие образования (Обеспечена антитеррористическая безопасность образовательных организаций)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63012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5 364.3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19 866.5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7 304.1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63012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5 364.3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63012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19 866.5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7 304.1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32 393.0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32 393.0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расходов местного бюджета на развитие образования (В образовательных организациях укреплена материально-техническая база)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S3011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1 851.9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2 309.1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2 309.1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S3011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1 783.4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2 309.1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2 309.1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S3011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68.5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расходов местного бюджета на развитие образования (Обеспечена антитеррористическая безопасность образовательных организаций)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S3012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165.9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635.1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225.9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S3012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165.9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S3012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635.1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225.9</w:t>
            </w:r>
          </w:p>
        </w:tc>
      </w:tr>
      <w:tr w:rsidR="0039214B" w:rsidRPr="0039214B" w:rsidTr="00C1575B">
        <w:trPr>
          <w:cantSplit/>
          <w:trHeight w:val="303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Национальный проект "Молодежь и дети". Муниципальный проект "Все лучшее детям"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243 037.5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55590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118.6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55590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118.6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57500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236 281.7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57500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169 431.3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57500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66 850.4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А5590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1 782.0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А5590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1 782.0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расходов местного бюджета на 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А559S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18.0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А559S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18.0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А7500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4 788.7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А7500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3 410.4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А7500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1 378.3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субсидии на реализацию мероприятий по модернизации школьных систем образования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А750S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48.5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А750S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34.5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А750S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303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Национальный проект "Молодежь и дети". Муниципальный проект "Педагоги и наставники"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011Ю6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57 000.0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58 000.0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59 000.0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011Ю6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57 000.0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58 000.0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59 000.0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011Ю6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4 130.6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4 130.6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4 130.6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011Ю6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52 869.4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53 869.4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54 869.4</w:t>
            </w:r>
          </w:p>
        </w:tc>
      </w:tr>
      <w:tr w:rsidR="0039214B" w:rsidRPr="0039214B" w:rsidTr="00C1575B">
        <w:trPr>
          <w:cantSplit/>
          <w:trHeight w:val="303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дошкольного и общего образования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1 224 516.9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1 151 816.9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1 134 862.9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Субвенция на реализацию Закона Сахалинской области от 18 марта 2014 года № 9-ЗО "Об образовании в Сахалинской области" в части обеспечения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обеспечения дополнительного образования детей в муниципальных общеобразовательных организациях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62230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1 011 076.7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1 022 948.9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1 022 948.9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62230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85 673.7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79 971.0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79 971.0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62230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649.0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657.0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657.0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62230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924 754.1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942 320.9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942 320.9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207 347.7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99 148.0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111 914.0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7 087.6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4 185.4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3 985.4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11 001.1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4 712.7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2 633.0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188 932.8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89 910.4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104 949.8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326.3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339.5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345.8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6 092.5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29 720.0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6 092.5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29 720.0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303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Дополнительное образование детей, выявление и поддержка лиц, проявивших выдающиеся способности, защита прав несовершеннолетних, организация и обеспечение отдыха и оздоровления детей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303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деятельности учреждений, подведомственных Департаменту образования администрации Холмского муниципального округа Сахалинской области, и реализация государственной политики в сфере образования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318.9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318.9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318.9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«Управление муниципальными финансами Холмского муниципального округа Сахалинской области»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27 780.0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27 780.0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27 780.0</w:t>
            </w:r>
          </w:p>
        </w:tc>
      </w:tr>
      <w:tr w:rsidR="0039214B" w:rsidRPr="0039214B" w:rsidTr="00C1575B">
        <w:trPr>
          <w:cantSplit/>
          <w:trHeight w:val="303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Развитие инициативного бюджетирования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27 780.0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27 780.0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27 780.0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реализацию в Сахалинской области общественно значимых проектов в рамках проекта "Молодежный бюджет"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63330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27 500.0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27 500.0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27 500.0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63330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2 500.0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2 500.0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2 500.0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63330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25 000.0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25 000.0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25 000.0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реализацию в Сахалинской области общественно значимых проектов в рамках проекта "Молодежный бюджет"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S3330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280.0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280.0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280.0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S3330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25.3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25.3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25.3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S3330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254.7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254.7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254.7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«Повышение безопасности дорожного движения в Холмском муниципальном округе Сахалинской области»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40.0</w:t>
            </w:r>
          </w:p>
        </w:tc>
      </w:tr>
      <w:tr w:rsidR="0039214B" w:rsidRPr="0039214B" w:rsidTr="00C1575B">
        <w:trPr>
          <w:cantSplit/>
          <w:trHeight w:val="303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Повышение безопасности дорожного движения в Холмском муниципальном округе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15401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15401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15401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193 278.0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76 069.4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148 777.9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образования в Холмском муниципальном округе Сахалинской области»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132 220.1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62 872.8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107 772.8</w:t>
            </w:r>
          </w:p>
        </w:tc>
      </w:tr>
      <w:tr w:rsidR="0039214B" w:rsidRPr="0039214B" w:rsidTr="00C1575B">
        <w:trPr>
          <w:cantSplit/>
          <w:trHeight w:val="303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дошкольного и общего образования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26 839.6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23 626.2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23 626.2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Субвенция на реализацию Закона Сахалинской области от 18 марта 2014 года № 9-ЗО "Об образовании в Сахалинской области" в части обеспечения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обеспечения дополнительного образования детей в муниципальных общеобразовательных организациях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62230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26 839.6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23 626.2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23 626.2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62230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1 107.1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943.1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943.1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62230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43.5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50.7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62230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25 696.5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22 639.6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22 632.4</w:t>
            </w:r>
          </w:p>
        </w:tc>
      </w:tr>
      <w:tr w:rsidR="0039214B" w:rsidRPr="0039214B" w:rsidTr="00C1575B">
        <w:trPr>
          <w:cantSplit/>
          <w:trHeight w:val="303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Дополнительное образование детей, выявление и поддержка лиц, проявивших выдающиеся способности, защита прав несовершеннолетних, организация и обеспечение отдыха и оздоровления детей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105 240.5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39 246.6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84 146.6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105 240.5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39 246.6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84 146.6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105 240.5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39 246.6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84 146.6</w:t>
            </w:r>
          </w:p>
        </w:tc>
      </w:tr>
      <w:tr w:rsidR="0039214B" w:rsidRPr="0039214B" w:rsidTr="00C1575B">
        <w:trPr>
          <w:cantSplit/>
          <w:trHeight w:val="303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деятельности учреждений, подведомственных Департаменту образования администрации Холмского муниципального округа Сахалинской области, и реализация государственной политики в сфере образования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140.0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140.0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140.0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сферы культуры Холмского муниципального округа Сахалинской области»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61 057.9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13 196.6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41 005.1</w:t>
            </w:r>
          </w:p>
        </w:tc>
      </w:tr>
      <w:tr w:rsidR="0039214B" w:rsidRPr="0039214B" w:rsidTr="00C1575B">
        <w:trPr>
          <w:cantSplit/>
          <w:trHeight w:val="303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деятельности учреждений подведомственных Департаменту культуры, спорта и молодежной политики администрации Холмского муниципального округа Сахалинской области и реализации государственной политики в сфере искусства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461.6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2 607.5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211.6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211.6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2 607.5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2 607.5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303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Создание условий для развития искусства и творчества, культурно-досугового обслуживания населения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255.4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255.4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255.4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303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Создание условий для развития отраслевого образования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03405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60 340.9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10 589.1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41 005.1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03405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60 340.9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10 589.1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41 005.1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03405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60 340.9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10 589.1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41 005.1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1 474.3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образования в Холмском муниципальном округе Сахалинской области»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303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деятельности учреждений, подведомственных Департаменту образования администрации Холмского муниципального округа Сахалинской области, и реализация государственной политики в сфере образования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«Совершенствование системы управления муниципальным имуществом в Холмском муниципальном округе Сахалинской области»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11000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110.0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303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Формирование оптимальной структуры муниципального имущества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110.0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110.0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110.0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Прочие непрограммные мероприятия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964.3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Прочие непрограммные расходы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56100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964.3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Переподготовка и повышение квалификации кадров органов местного самоуправления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56100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90910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800.9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56100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90910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800.9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Переподготовка и повышение квалификации кадров казенных учреждений за исключением учреждений образования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56100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90920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163.4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56100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90920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163.4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7 842.9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1 710.0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1 710.0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«Патриотическое воспитание в Холмском муниципальном округе Сахалинской области»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6 589.8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1 070.0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1 070.0</w:t>
            </w:r>
          </w:p>
        </w:tc>
      </w:tr>
      <w:tr w:rsidR="0039214B" w:rsidRPr="0039214B" w:rsidTr="00C1575B">
        <w:trPr>
          <w:cantSplit/>
          <w:trHeight w:val="303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Совершенствование системы патриотического воспитания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06401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6 508.3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770.0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770.0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06401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4 439.7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500.0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06401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4 439.7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500.0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06401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2 068.6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270.0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270.0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06401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1 678.6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06401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390.0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120.0</w:t>
            </w:r>
          </w:p>
        </w:tc>
      </w:tr>
      <w:tr w:rsidR="0039214B" w:rsidRPr="0039214B" w:rsidTr="00C1575B">
        <w:trPr>
          <w:cantSplit/>
          <w:trHeight w:val="303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Военно-спортивная подготовка населения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06402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81.5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300.0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06402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81.5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300.0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06402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81.5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300.0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«Реализация молодежной политики в Холмском муниципальном округе Сахалинской области»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13000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630.0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245.0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245.0</w:t>
            </w:r>
          </w:p>
        </w:tc>
      </w:tr>
      <w:tr w:rsidR="0039214B" w:rsidRPr="0039214B" w:rsidTr="00C1575B">
        <w:trPr>
          <w:cantSplit/>
          <w:trHeight w:val="303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Повышение эффективности реализации молодежной политики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13401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630.0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245.0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245.0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13401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268.3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115.0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115.0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13401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268.3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115.0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115.0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13401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361.7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130.0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130.0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13401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13401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359.0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130.0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130.0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«Комплексные меры противодействия злоупотреблению наркотиками и их незаконному обороту в Холмском муниципальном округе Сахалинской области»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623.1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395.0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395.0</w:t>
            </w:r>
          </w:p>
        </w:tc>
      </w:tr>
      <w:tr w:rsidR="0039214B" w:rsidRPr="0039214B" w:rsidTr="00C1575B">
        <w:trPr>
          <w:cantSplit/>
          <w:trHeight w:val="303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Профилактика немедицинского потребления наркотических средств и психотропных веществ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16403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623.1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395.0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395.0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16403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501.1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16403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501.1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16403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195.0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195.0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16403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175.0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175.0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16403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174 790.8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110 622.2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96 075.7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образования в Холмском муниципальном округе Сахалинской области»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147 313.2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95 242.2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81 161.7</w:t>
            </w:r>
          </w:p>
        </w:tc>
      </w:tr>
      <w:tr w:rsidR="0039214B" w:rsidRPr="0039214B" w:rsidTr="00C1575B">
        <w:trPr>
          <w:cantSplit/>
          <w:trHeight w:val="303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Развитие ресурсного обеспечения образовательных организаций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185.7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развитие образования (Оказано содействие в обеспечении муниципальных образовательных учреждений педагогическими кадрами)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63015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180.1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63015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180.1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расходов местного бюджета на развитие образования (Оказано содействие в обеспечении муниципальных образовательных учреждений педагогическими кадрами)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S3015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S3015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303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Национальный проект "Молодежь и дети". Муниципальный проект "Педагоги и наставники"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011Ю6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6 703.6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7 310.5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7 416.0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011Ю6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50500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1 472.9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1 472.9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1 472.9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011Ю6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50500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1 472.9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1 472.9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1 472.9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011Ю6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51790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5 230.7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5 837.6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5 943.1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011Ю6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51790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5 230.7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5 837.6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5 943.1</w:t>
            </w:r>
          </w:p>
        </w:tc>
      </w:tr>
      <w:tr w:rsidR="0039214B" w:rsidRPr="0039214B" w:rsidTr="00C1575B">
        <w:trPr>
          <w:cantSplit/>
          <w:trHeight w:val="303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дошкольного и общего образования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1 561.7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1 561.7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1 561.7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Субвенция на реализацию Закона Сахалинской области от 29 марта 2006 года № 20-ЗО «О наделении органов местного самоуправления государственными полномочиями Сахалинской области в сфере образования (Организована выплата компенсации педагогическим работникам образовательных организаций, участвующим в проведении единого государственного экзамена в рабочее время и освобожденным от основной работы на период проведения единого государственного экзамена)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62501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1 561.7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1 561.7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1 561.7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62501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1 561.7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1 561.7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1 561.7</w:t>
            </w:r>
          </w:p>
        </w:tc>
      </w:tr>
      <w:tr w:rsidR="0039214B" w:rsidRPr="0039214B" w:rsidTr="00C1575B">
        <w:trPr>
          <w:cantSplit/>
          <w:trHeight w:val="303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Дополнительное образование детей, выявление и поддержка лиц, проявивших выдающиеся способности, защита прав несовершеннолетних, организация и обеспечение отдыха и оздоровления детей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18 061.9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9 633.0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5 540.0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3 344.0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1 431.0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1 431.0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3 344.0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1 431.0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1 431.0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14 717.9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8 202.0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4 109.0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668.9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380.0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191.0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14 049.0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7 822.0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3 918.0</w:t>
            </w:r>
          </w:p>
        </w:tc>
      </w:tr>
      <w:tr w:rsidR="0039214B" w:rsidRPr="0039214B" w:rsidTr="00C1575B">
        <w:trPr>
          <w:cantSplit/>
          <w:trHeight w:val="303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Оказание социальной поддержки и стимулирование труда педагогических работников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303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деятельности учреждений, подведомственных Департаменту образования администрации Холмского муниципального округа Сахалинской области, и реализация государственной политики в сфере образования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120 650.3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76 737.0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66 644.0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120 650.3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76 737.0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66 644.0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91 739.0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62 128.0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56 056.0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10 223.6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1 686.0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536.0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18 669.6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12 912.2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10 047.2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18.1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4.8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«Повышение безопасности дорожного движения в Холмском муниципальном округе Сахалинской области»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303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Повышение безопасности дорожного движения в Холмском муниципальном округе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15401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15401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15401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Непрограммные расходы на обеспечение деятельности органов местного самоуправления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27 437.6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15 360.0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14 914.0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27 437.6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15 360.0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14 914.0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27 437.6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15 360.0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14 914.0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27 357.6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15 360.0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14 914.0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262 226.1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99 454.3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158 463.2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253 682.0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99 454.3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158 463.2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сферы культуры Холмского муниципального округа Сахалинской области»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253 682.0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99 454.3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158 463.2</w:t>
            </w:r>
          </w:p>
        </w:tc>
      </w:tr>
      <w:tr w:rsidR="0039214B" w:rsidRPr="0039214B" w:rsidTr="00C1575B">
        <w:trPr>
          <w:cantSplit/>
          <w:trHeight w:val="303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Обеспечение качественно нового уровня развития инфраструктуры («Культурная среда»)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2 328.0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521.0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521.0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1 807.0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1 807.0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303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деятельности учреждений подведомственных Департаменту культуры, спорта и молодежной политики администрации Холмского муниципального округа Сахалинской области и реализации государственной политики в сфере искусства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3 318.2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7 770.0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3 185.2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3 185.2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133.0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7 770.0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133.0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7 770.0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303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Создание условий для развития музейного дела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12 432.3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10 938.6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10 623.6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12 432.3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10 938.6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10 623.6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12 432.3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10 938.6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10 623.6</w:t>
            </w:r>
          </w:p>
        </w:tc>
      </w:tr>
      <w:tr w:rsidR="0039214B" w:rsidRPr="0039214B" w:rsidTr="00C1575B">
        <w:trPr>
          <w:cantSplit/>
          <w:trHeight w:val="303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Создание условий для развития библиотечного дела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56 729.5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24 354.2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36 574.2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56 729.5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24 354.2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36 574.2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56 729.5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24 354.2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36 574.2</w:t>
            </w:r>
          </w:p>
        </w:tc>
      </w:tr>
      <w:tr w:rsidR="0039214B" w:rsidRPr="0039214B" w:rsidTr="00C1575B">
        <w:trPr>
          <w:cantSplit/>
          <w:trHeight w:val="303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Создание условий для развития искусства и творчества, культурно-досугового обслуживания населения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178 874.0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56 391.5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111 265.4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178 874.0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56 391.5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111 265.4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178 874.0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56 391.5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111 265.4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8 544.1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сферы культуры Холмского муниципального округа Сахалинской области»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8 544.1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303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Обеспечение качественно нового уровня развития инфраструктуры («Культурная среда»)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8 544.1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Сахалинской области на сохранение, использование и популяризацию объектов культурного наследия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63420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8 287.7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63420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8 287.7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сохранение, использование и популяризацию объектов культурного наследия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S3420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256.4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S3420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256.4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299 163.7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289 729.2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270 075.8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22 370.5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7 000.0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5 000.0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«Дополнительные меры социальной поддержки населения в Холмском муниципальном округе Сахалинской области»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21000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22 370.5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7 000.0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5 000.0</w:t>
            </w:r>
          </w:p>
        </w:tc>
      </w:tr>
      <w:tr w:rsidR="0039214B" w:rsidRPr="0039214B" w:rsidTr="00C1575B">
        <w:trPr>
          <w:cantSplit/>
          <w:trHeight w:val="303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Совершенствование системы пенсионного обеспечения муниципальных служащих и лиц, замещавших муниципальные должности или должности муниципальной службы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22 370.5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7 000.0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5 000.0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Доплаты к пенсиям муниципальных служащих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99010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22 370.5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7 000.0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5 000.0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99010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22 370.5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7 000.0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5 000.0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86 463.4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98 421.9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91 300.0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образования в Холмском муниципальном округе Сахалинской области»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67 077.9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73 784.6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66 657.3</w:t>
            </w:r>
          </w:p>
        </w:tc>
      </w:tr>
      <w:tr w:rsidR="0039214B" w:rsidRPr="0039214B" w:rsidTr="00C1575B">
        <w:trPr>
          <w:cantSplit/>
          <w:trHeight w:val="303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Развитие ресурсного обеспечения образовательных организаций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37 428.1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41 442.1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34 414.8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реализацию мероприятий по обеспечению питанием отдельных категорий обучающихся в муниципальных образовательных организациях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63540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8 013.6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7 831.4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7 831.4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63540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1 099.5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1 160.1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1 160.1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63540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2 023.2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1 733.9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1 733.9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63540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4 890.9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4 937.4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4 937.4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L3040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29 113.2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33 368.4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26 341.1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L3040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1 831.7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2 454.4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2 515.5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L3040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27 281.5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30 914.0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23 825.6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субсидии на реализацию мероприятий по обеспечению питанием отдельных категорий обучающихся в муниципальных образовательных организациях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S3540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301.3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242.3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242.3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S3540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34.1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34.8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34.8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S3540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61.1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52.0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S3540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206.1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155.5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155.5</w:t>
            </w:r>
          </w:p>
        </w:tc>
      </w:tr>
      <w:tr w:rsidR="0039214B" w:rsidRPr="0039214B" w:rsidTr="00C1575B">
        <w:trPr>
          <w:cantSplit/>
          <w:trHeight w:val="303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дошкольного и общего образования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27 775.2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31 157.4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31 057.4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Ежемесячные денежные выплаты и компенсации специалистам, проживающим и работающим в сельской местности, поселках городского типа на территории Сахалинской области, в том числе вышедшим на пенсию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6 890.9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5 450.0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5 450.0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6 890.9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5 450.0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5 450.0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Дополнительные меры социальной поддержки отдельных категорий педагогических работников, работающих в сельской местности на территории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71230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2 178.3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2 271.9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2 301.9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71230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2 178.3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2 271.9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2 301.9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Социальная поддержка отдельных категорий обучающихся муниципальных образовательных организаций в виде обеспечения бесплатным питанием и молоком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71234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18 406.0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23 305.5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23 305.5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71234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671.2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586.7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586.7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71234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17 734.8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22 718.8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22 718.8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Социальная поддержка отдельных категорий граждан, проживающих и работающих в сельской местности, за счет средств местного бюджета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91020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130.0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91020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130.0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303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Дополнительное образование детей, выявление и поддержка лиц, проявивших выдающиеся способности, защита прав несовершеннолетних, организация и обеспечение отдыха и оздоровления детей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1 159.1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546.0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546.0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Ежемесячные денежные выплаты и компенсации специалистам, проживающим и работающим в сельской местности, поселках городского типа на территории Сахалинской области, в том числе вышедшим на пенсию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1 159.1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546.0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546.0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1 159.1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546.0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546.0</w:t>
            </w:r>
          </w:p>
        </w:tc>
      </w:tr>
      <w:tr w:rsidR="0039214B" w:rsidRPr="0039214B" w:rsidTr="00C1575B">
        <w:trPr>
          <w:cantSplit/>
          <w:trHeight w:val="303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Оказание социальной поддержки и стимулирование труда педагогических работников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715.5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639.1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639.1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Ежемесячная денежная выплата работникам образовательных учреждений, которым присвоено почетное звание «Заслуженный педагог Сахалинской области»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70501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523.6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523.6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523.6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70501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523.6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523.6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523.6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Ежемесячная денежная выплата работникам образовательных учреждений, имеющим государственные награды Российской Федерации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70601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120.7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115.5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115.5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70601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120.7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115.5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115.5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Поддержка учителей при ипотечном кредитовании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91010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71.2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91010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71.2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физической культуры и спорта в Холмском муниципальном округе Сахалинской области»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113.0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137.3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142.7</w:t>
            </w:r>
          </w:p>
        </w:tc>
      </w:tr>
      <w:tr w:rsidR="0039214B" w:rsidRPr="0039214B" w:rsidTr="00C1575B">
        <w:trPr>
          <w:cantSplit/>
          <w:trHeight w:val="303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Развитие физической культуры и массового спорта в Холмском муниципальном округе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113.0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137.3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142.7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Ежемесячные денежные выплаты и компенсации специалистам, проживающим и работающим в сельской местности, поселках городского типа на территории Сахалинской области, в том числе вышедшим на пенсию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113.0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137.3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142.7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113.0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137.3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142.7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сферы культуры Холмского муниципального округа Сахалинской области»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800.0</w:t>
            </w:r>
          </w:p>
        </w:tc>
      </w:tr>
      <w:tr w:rsidR="0039214B" w:rsidRPr="0039214B" w:rsidTr="00C1575B">
        <w:trPr>
          <w:cantSplit/>
          <w:trHeight w:val="303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деятельности учреждений подведомственных Департаменту культуры, спорта и молодежной политики администрации Холмского муниципального округа Сахалинской области и реализации государственной политики в сфере искусства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800.0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Социальная поддержка отдельных категорий граждан, проживающих и работающих в сельской местности, за счет средств местного бюджета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91020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800.0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91020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800.0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«Дополнительные меры социальной поддержки населения в Холмском муниципальном округе Сахалинской области»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21000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11 893.8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1 200.0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1 200.0</w:t>
            </w:r>
          </w:p>
        </w:tc>
      </w:tr>
      <w:tr w:rsidR="0039214B" w:rsidRPr="0039214B" w:rsidTr="00C1575B">
        <w:trPr>
          <w:cantSplit/>
          <w:trHeight w:val="303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Совершенствование системы социальной поддержки семей с детьми-инвалидами, проживающих в Холмском муниципальном округе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758.0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99020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758.0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99020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758.0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200.0</w:t>
            </w:r>
          </w:p>
        </w:tc>
      </w:tr>
      <w:tr w:rsidR="0039214B" w:rsidRPr="0039214B" w:rsidTr="00C1575B">
        <w:trPr>
          <w:cantSplit/>
          <w:trHeight w:val="303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Совершенствование системы кадрового обеспечения сферы государственных учреждений здравоохранения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21403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2 375.8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Установление дополнительных мер социальной поддержки врачам амбулаторно-поликлинического звена государственных учреждений здравоохранения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21403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91030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2 375.8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21403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91030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2 375.8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303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Совершенствование системы социальной поддержки граждан, которым присвоено почетное звание Холмского муниципального округа Сахалинской области «Почетный гражданин Холмского муниципального округа Сахалинской области»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21404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1 260.0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1 000.0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21404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99020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1 260.0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1 000.0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21404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99020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1 260.0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1 000.0</w:t>
            </w:r>
          </w:p>
        </w:tc>
      </w:tr>
      <w:tr w:rsidR="0039214B" w:rsidRPr="0039214B" w:rsidTr="00C1575B">
        <w:trPr>
          <w:cantSplit/>
          <w:trHeight w:val="303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 "Совершенствование системы социальной поддержки отдельных категорий граждан"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21405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7 500.0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Единовременная материальная помощь членам семьи в связи с гибелью (смертью) граждан, принимавших участие в специальной военной операции на территории Донецкой Народной Республики, Луганской Народной Республики, Запорожской области, Херсонской области, Украины, в контртеррористической операции на территориях Белгородской области, Брянской области, Курской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21405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99030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7 500.0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21405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99030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7 500.0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энергетики Холмского муниципального округа Сахалинской области»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22000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6 578.7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22 500.0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22 500.0</w:t>
            </w:r>
          </w:p>
        </w:tc>
      </w:tr>
      <w:tr w:rsidR="0039214B" w:rsidRPr="0039214B" w:rsidTr="00C1575B">
        <w:trPr>
          <w:cantSplit/>
          <w:trHeight w:val="303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Развитие газификации Холмского муниципального округа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6 578.7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22 500.0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22 500.0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организацию электро-, тепло- и газоснабжения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6 348.3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21 825.0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21 825.0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6 348.3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21 825.0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21 825.0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организацию электро-, тепло- и газоснабжения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S3160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230.4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675.0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675.0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S3160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230.4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675.0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675.0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179 109.6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172 387.3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161 855.8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образования в Холмском муниципальном округе Сахалинской области»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121 259.7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123 944.8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124 164.8</w:t>
            </w:r>
          </w:p>
        </w:tc>
      </w:tr>
      <w:tr w:rsidR="0039214B" w:rsidRPr="0039214B" w:rsidTr="00C1575B">
        <w:trPr>
          <w:cantSplit/>
          <w:trHeight w:val="303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дошкольного и общего образования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12 650.9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11 687.0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11 687.0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Субвенция на реализацию Закона Сахалинской области от 29 марта 2006 года № 20-ЗО «О наделении органов местного самоуправления государственными полномочиями Сахалинской области в сфере образования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62500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12 650.9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11 687.0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11 687.0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62500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12 650.9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11 687.0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11 687.0</w:t>
            </w:r>
          </w:p>
        </w:tc>
      </w:tr>
      <w:tr w:rsidR="0039214B" w:rsidRPr="0039214B" w:rsidTr="00C1575B">
        <w:trPr>
          <w:cantSplit/>
          <w:trHeight w:val="303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Дополнительное образование детей, выявление и поддержка лиц, проявивших выдающиеся способности, защита прав несовершеннолетних, организация и обеспечение отдыха и оздоровления детей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108 608.8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112 257.8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112 477.8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Реализация дополнительных гарантий социальной поддержке детей-сирот и детей, оставшихся без попечения родителей, в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71701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108 608.8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112 257.8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112 477.8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71701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108 608.8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112 257.8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112 477.8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«Обеспечение населения Холмского муниципального округа Сахалинской области качественным жильем»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55 000.0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46 800.0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36 400.0</w:t>
            </w:r>
          </w:p>
        </w:tc>
      </w:tr>
      <w:tr w:rsidR="0039214B" w:rsidRPr="0039214B" w:rsidTr="00C1575B">
        <w:trPr>
          <w:cantSplit/>
          <w:trHeight w:val="303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Обеспечение жилыми помещениями детей-сирот, детей оставшихся без попечения родителей, а также лиц из числа детей-сирот и детей, оставшихся без попечения родителей, не имеющих закрепленных жилых помещений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04105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55 000.0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46 800.0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36 400.0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Реализация дополнительных гарантий социальной поддержке детей-сирот и детей, оставшихся без попечения родителей, в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04105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71701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55 000.0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46 800.0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36 400.0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04105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71701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55 000.0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46 800.0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36 400.0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«Реализация молодежной политики в Холмском муниципальном округе Сахалинской области»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13000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2 849.9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1 642.5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1 291.0</w:t>
            </w:r>
          </w:p>
        </w:tc>
      </w:tr>
      <w:tr w:rsidR="0039214B" w:rsidRPr="0039214B" w:rsidTr="00C1575B">
        <w:trPr>
          <w:cantSplit/>
          <w:trHeight w:val="303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Улучшение жилищных условий молодых семей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13101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2 849.9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1 642.5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1 291.0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13101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L4970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2 849.9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1 642.5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1 291.0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13101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L4970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2 849.9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1 642.5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1 291.0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11 220.2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11 920.0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11 920.0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«Доступная среда в Холмском муниципальном округе Сахалинской области»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14000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11 220.2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11 920.0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11 920.0</w:t>
            </w:r>
          </w:p>
        </w:tc>
      </w:tr>
      <w:tr w:rsidR="0039214B" w:rsidRPr="0039214B" w:rsidTr="00C1575B">
        <w:trPr>
          <w:cantSplit/>
          <w:trHeight w:val="303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 xml:space="preserve">Муниципальный проект. Развитие </w:t>
            </w:r>
            <w:proofErr w:type="spellStart"/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безбарьерной</w:t>
            </w:r>
            <w:proofErr w:type="spellEnd"/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 xml:space="preserve"> среды для инвалидов и других маломобильных групп населения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10 947.9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11 920.0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11 920.0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обеспечение доступности приоритетных объектов и услуг в приоритетных сферах жизнедеятельности на территории муниципальных образований Сахалинской области (Адаптированы муниципальные объекты социальной инфраструктуры на территории Холмского муниципального округа Сахалинской области и иные приоритетные объекты, в том числе подготовлена проектно-сметная документация)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63021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8 107.2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7 767.9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11 562.4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63021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6 240.9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6 584.5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5 742.4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63021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1 866.3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1 183.4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5 820.0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обеспечение доступности приоритетных объектов и услуг в приоритетных сферах жизнедеятельности на территории муниципальных образований Сахалинской области (Адаптированы жилые дома, жилые помещения (квартиры), в которых прибывают инвалиды (в том числе подготовлена проектно-сметная документация))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63022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2 493.1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3 794.5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63022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2 493.1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3 794.5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субсидии муниципальным образованиям на обеспечение доступности приоритетных объектов и услуг в приоритетных сферах жизнедеятельности на территории муниципальных образований Сахалинской области (Адаптированы муниципальные объекты социальной инфраструктуры на территории Холмского муниципального округа Сахалинской области и иные приоритетные объекты, в том числе подготовлена проектно-сметная документация)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S3021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270.6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240.2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357.6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S3021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212.8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203.6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177.6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S3021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57.8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36.6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180.0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субсидии муниципальным образованиям на обеспечение доступности приоритетных объектов и услуг в приоритетных сферах жизнедеятельности на территории муниципальных образований Сахалинской области (Адаптированы жилые дома, жилые помещения (квартиры), в которых прибывают инвалиды (в том числе подготовлена проектно-сметная документация))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S3022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77.0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117.4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S3022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77.0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117.4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303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Создание условий для беспрепятственного доступа инвалидов к информации, объектам инженерной, транспортной и социальной инфраструктуры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272.3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192.0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192.0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80.3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80.3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402 706.6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54 787.7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95 362.5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119 713.2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13 488.4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1 117.3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физической культуры и спорта в Холмском муниципальном округе Сахалинской области»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119 713.2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13 488.4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1 117.3</w:t>
            </w:r>
          </w:p>
        </w:tc>
      </w:tr>
      <w:tr w:rsidR="0039214B" w:rsidRPr="0039214B" w:rsidTr="00C1575B">
        <w:trPr>
          <w:cantSplit/>
          <w:trHeight w:val="303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Создание для всех категорий и групп населения условий для занятий физической культурой и спортом, массовым спортом, в том числе повышение уровня обеспеченности населения объектами спорта, а также подготовка спортивного резерва в Холмском муниципальном округе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118 516.2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1 117.3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1 117.3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развитие физической культуры и спорта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63130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99 365.3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1 083.7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1 083.7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63130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97 193.6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63130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2 171.7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1 083.7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1 083.7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15 297.0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5 497.0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9 800.0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развитие физической культуры и спорта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S3130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3 853.9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33.6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33.6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S3130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3 786.6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S3130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67.3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33.6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33.6</w:t>
            </w:r>
          </w:p>
        </w:tc>
      </w:tr>
      <w:tr w:rsidR="0039214B" w:rsidRPr="0039214B" w:rsidTr="00C1575B">
        <w:trPr>
          <w:cantSplit/>
          <w:trHeight w:val="303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Бизнес-спринт (Я выбираю спорт)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12 371.1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Cофинансирование</w:t>
            </w:r>
            <w:proofErr w:type="spellEnd"/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 xml:space="preserve"> закупки и монтажа оборудования для создания "умных" спортивных площадок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L7530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12 371.1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L7530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12 371.1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303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Развитие физической культуры и массового спорта в Холмском муниципальном округе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1 197.0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1 197.0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1 197.0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282 993.4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41 299.3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94 245.2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физической культуры и спорта в Холмском муниципальном округе Сахалинской области»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282 993.4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41 299.3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94 245.2</w:t>
            </w:r>
          </w:p>
        </w:tc>
      </w:tr>
      <w:tr w:rsidR="0039214B" w:rsidRPr="0039214B" w:rsidTr="00C1575B">
        <w:trPr>
          <w:cantSplit/>
          <w:trHeight w:val="303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Создание для всех категорий и групп населения условий для занятий физической культурой и спортом, массовым спортом, в том числе повышение уровня обеспеченности населения объектами спорта, а также подготовка спортивного резерва в Холмском муниципальном округе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8 072.3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3 603.8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3 603.8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развитие физической культуры и спорта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63130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7 830.1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3 495.6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3 495.6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63130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7 830.1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3 495.6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3 495.6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развитие физической культуры и спорта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S3130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242.2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108.2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108.2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S3130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242.2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108.2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108.2</w:t>
            </w:r>
          </w:p>
        </w:tc>
      </w:tr>
      <w:tr w:rsidR="0039214B" w:rsidRPr="0039214B" w:rsidTr="00C1575B">
        <w:trPr>
          <w:cantSplit/>
          <w:trHeight w:val="303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Развитие физической культуры и массового спорта в Холмском муниципальном округе Сахалинской области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274 921.1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37 695.5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90 641.4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274 921.1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37 695.5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90 641.4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274 921.1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37 695.5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90 641.4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43 485.7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24 184.0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24 184.0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24 681.5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12 450.0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12 450.0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Прочие непрограммные мероприятия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24 681.5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12 450.0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12 450.0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 xml:space="preserve">Телерадиокомпании и </w:t>
            </w:r>
            <w:proofErr w:type="spellStart"/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телеорганизации</w:t>
            </w:r>
            <w:proofErr w:type="spellEnd"/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24 681.5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12 450.0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12 450.0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24 681.5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12 450.0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12 450.0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18 804.2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11 734.0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11 734.0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Прочие непрограммные мероприятия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18 804.2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11 734.0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11 734.0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Периодические издания, учрежденные органами законодательной и исполнительной власти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18 804.2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11 734.0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11 734.0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90020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18 804.2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11 734.0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11 734.0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«Управление муниципальными финансами Холмского муниципального округа Сахалинской области»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50.0</w:t>
            </w:r>
          </w:p>
        </w:tc>
      </w:tr>
      <w:tr w:rsidR="0039214B" w:rsidRPr="0039214B" w:rsidTr="00C1575B">
        <w:trPr>
          <w:cantSplit/>
          <w:trHeight w:val="303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Управление муниципальным долгом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92730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50.0</w:t>
            </w:r>
          </w:p>
        </w:tc>
      </w:tr>
      <w:tr w:rsidR="0039214B" w:rsidRPr="0039214B" w:rsidTr="00C1575B">
        <w:trPr>
          <w:cantSplit/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8E130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12402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92730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color w:val="000000"/>
                <w:sz w:val="24"/>
                <w:szCs w:val="24"/>
              </w:rPr>
              <w:t>50.0</w:t>
            </w:r>
          </w:p>
        </w:tc>
      </w:tr>
      <w:tr w:rsidR="0039214B" w:rsidRPr="0039214B" w:rsidTr="00C1575B">
        <w:trPr>
          <w:trHeight w:val="288"/>
        </w:trPr>
        <w:tc>
          <w:tcPr>
            <w:tcW w:w="7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910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6 622 343.7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4 442 486.4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214B" w:rsidRPr="0039214B" w:rsidRDefault="0039214B" w:rsidP="0039214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214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4 830 940.6</w:t>
            </w:r>
          </w:p>
        </w:tc>
      </w:tr>
    </w:tbl>
    <w:p w:rsidR="00D7561F" w:rsidRDefault="00D7561F" w:rsidP="00861AE8">
      <w:pPr>
        <w:spacing w:after="0" w:line="240" w:lineRule="auto"/>
        <w:jc w:val="both"/>
      </w:pPr>
    </w:p>
    <w:p w:rsidR="00D7561F" w:rsidRDefault="00D7561F">
      <w:pPr>
        <w:spacing w:after="160" w:line="259" w:lineRule="auto"/>
      </w:pPr>
      <w:r>
        <w:br w:type="page"/>
      </w:r>
    </w:p>
    <w:tbl>
      <w:tblPr>
        <w:tblW w:w="0" w:type="auto"/>
        <w:tblInd w:w="10" w:type="dxa"/>
        <w:tblLayout w:type="fixed"/>
        <w:tblLook w:val="04A0" w:firstRow="1" w:lastRow="0" w:firstColumn="1" w:lastColumn="0" w:noHBand="0" w:noVBand="1"/>
      </w:tblPr>
      <w:tblGrid>
        <w:gridCol w:w="6304"/>
        <w:gridCol w:w="1114"/>
        <w:gridCol w:w="408"/>
        <w:gridCol w:w="408"/>
        <w:gridCol w:w="737"/>
        <w:gridCol w:w="875"/>
        <w:gridCol w:w="482"/>
        <w:gridCol w:w="1417"/>
        <w:gridCol w:w="1417"/>
        <w:gridCol w:w="1417"/>
      </w:tblGrid>
      <w:tr w:rsidR="00D15329" w:rsidRPr="00D15329" w:rsidTr="00D15329">
        <w:trPr>
          <w:trHeight w:val="1378"/>
        </w:trPr>
        <w:tc>
          <w:tcPr>
            <w:tcW w:w="1457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5329" w:rsidRPr="00D15329" w:rsidRDefault="00D15329" w:rsidP="00D15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15329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Приложение № 5 к решению </w:t>
            </w:r>
          </w:p>
          <w:p w:rsidR="00D15329" w:rsidRPr="00D15329" w:rsidRDefault="00D15329" w:rsidP="00D15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1532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Собрания Холмского муниципального</w:t>
            </w:r>
          </w:p>
          <w:p w:rsidR="00D15329" w:rsidRPr="00D15329" w:rsidRDefault="00D15329" w:rsidP="00D15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1532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округа Сахалинской области</w:t>
            </w:r>
          </w:p>
          <w:p w:rsidR="00D15329" w:rsidRPr="00D15329" w:rsidRDefault="00D15329" w:rsidP="00D15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1532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от _________ № _______</w:t>
            </w:r>
          </w:p>
        </w:tc>
      </w:tr>
      <w:tr w:rsidR="00D15329" w:rsidRPr="00D15329" w:rsidTr="00D15329">
        <w:trPr>
          <w:trHeight w:val="679"/>
        </w:trPr>
        <w:tc>
          <w:tcPr>
            <w:tcW w:w="1457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5329" w:rsidRPr="00D15329" w:rsidRDefault="00D15329" w:rsidP="00D15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D15329" w:rsidRPr="00D15329" w:rsidRDefault="00D15329" w:rsidP="00D15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Ведомственная структура расходов местного бюджета</w:t>
            </w:r>
          </w:p>
          <w:p w:rsidR="00D15329" w:rsidRPr="00D15329" w:rsidRDefault="00D15329" w:rsidP="00D15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на 2025 год и на плановый период 2026 и 2027 годов</w:t>
            </w:r>
          </w:p>
        </w:tc>
      </w:tr>
      <w:tr w:rsidR="00D15329" w:rsidRPr="00D15329" w:rsidTr="00D15329">
        <w:trPr>
          <w:trHeight w:val="679"/>
        </w:trPr>
        <w:tc>
          <w:tcPr>
            <w:tcW w:w="14579" w:type="dxa"/>
            <w:gridSpan w:val="10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5329" w:rsidRPr="00D15329" w:rsidRDefault="00D15329" w:rsidP="00D15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  <w:p w:rsidR="00D15329" w:rsidRPr="00D15329" w:rsidRDefault="00D15329" w:rsidP="00D15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D1532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(</w:t>
            </w:r>
            <w:proofErr w:type="spellStart"/>
            <w:r w:rsidRPr="00D1532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тыс.рублей</w:t>
            </w:r>
            <w:proofErr w:type="spellEnd"/>
            <w:r w:rsidRPr="00D1532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D15329" w:rsidRPr="00D15329" w:rsidTr="00D15329">
        <w:trPr>
          <w:trHeight w:val="679"/>
        </w:trPr>
        <w:tc>
          <w:tcPr>
            <w:tcW w:w="6304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5329" w:rsidRPr="00D15329" w:rsidRDefault="00D15329" w:rsidP="00D1532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5329" w:rsidRPr="00D15329" w:rsidRDefault="00D15329" w:rsidP="00D1532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Код главного </w:t>
            </w:r>
            <w:proofErr w:type="spellStart"/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распоря</w:t>
            </w:r>
            <w:proofErr w:type="spellEnd"/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-</w:t>
            </w:r>
          </w:p>
          <w:p w:rsidR="00D15329" w:rsidRPr="00D15329" w:rsidRDefault="00D15329" w:rsidP="00D1532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дителя</w:t>
            </w:r>
            <w:proofErr w:type="spellEnd"/>
          </w:p>
        </w:tc>
        <w:tc>
          <w:tcPr>
            <w:tcW w:w="408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5329" w:rsidRPr="00D15329" w:rsidRDefault="00D15329" w:rsidP="00D1532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408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5329" w:rsidRPr="00D15329" w:rsidRDefault="00D15329" w:rsidP="00D1532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Пр</w:t>
            </w:r>
            <w:proofErr w:type="spellEnd"/>
          </w:p>
        </w:tc>
        <w:tc>
          <w:tcPr>
            <w:tcW w:w="1612" w:type="dxa"/>
            <w:gridSpan w:val="2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5329" w:rsidRPr="00D15329" w:rsidRDefault="00D15329" w:rsidP="00D1532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Цср</w:t>
            </w:r>
            <w:proofErr w:type="spellEnd"/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5329" w:rsidRPr="00D15329" w:rsidRDefault="00D15329" w:rsidP="00D1532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Вр</w:t>
            </w:r>
            <w:proofErr w:type="spellEnd"/>
          </w:p>
        </w:tc>
        <w:tc>
          <w:tcPr>
            <w:tcW w:w="4251" w:type="dxa"/>
            <w:gridSpan w:val="3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5329" w:rsidRPr="00D15329" w:rsidRDefault="00D15329" w:rsidP="00D1532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D15329" w:rsidRPr="00D15329" w:rsidTr="00D15329">
        <w:trPr>
          <w:trHeight w:val="472"/>
        </w:trPr>
        <w:tc>
          <w:tcPr>
            <w:tcW w:w="63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5329" w:rsidRPr="00D15329" w:rsidRDefault="00D15329" w:rsidP="00D1532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5329" w:rsidRPr="00D15329" w:rsidRDefault="00D15329" w:rsidP="00D1532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5329" w:rsidRPr="00D15329" w:rsidRDefault="00D15329" w:rsidP="00D1532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2027 год</w:t>
            </w:r>
          </w:p>
        </w:tc>
      </w:tr>
      <w:tr w:rsidR="00D15329" w:rsidRPr="00D15329" w:rsidTr="00D15329">
        <w:trPr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5329" w:rsidRPr="00D15329" w:rsidRDefault="00D15329" w:rsidP="00D1532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5329" w:rsidRPr="00D15329" w:rsidRDefault="00D15329" w:rsidP="00D1532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5329" w:rsidRPr="00D15329" w:rsidRDefault="00D15329" w:rsidP="00D1532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5329" w:rsidRPr="00D15329" w:rsidRDefault="00D15329" w:rsidP="00D1532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5329" w:rsidRPr="00D15329" w:rsidRDefault="00D15329" w:rsidP="00D1532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5329" w:rsidRPr="00D15329" w:rsidRDefault="00D15329" w:rsidP="00D1532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5329" w:rsidRPr="00D15329" w:rsidRDefault="00D15329" w:rsidP="00D1532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5329" w:rsidRPr="00D15329" w:rsidRDefault="00D15329" w:rsidP="00D1532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5329" w:rsidRPr="00D15329" w:rsidRDefault="00D15329" w:rsidP="00D1532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</w:t>
            </w:r>
          </w:p>
        </w:tc>
      </w:tr>
      <w:tr w:rsidR="00D15329" w:rsidRPr="00D15329" w:rsidTr="00D15329">
        <w:trPr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Собрание Холмского муниципального округа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13 477.5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9 192.0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9 122.0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13 451.5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9 192.0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9 122.0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13 451.4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9 192.0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9 122.0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Непрограммные расходы на обеспечение деятельности органов местного самоуправления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13 451.4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9 192.0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9 122.0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Представительные органы местного самоуправления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55300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13 451.4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9 192.0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9 122.0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55301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6 735.0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4 363.0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4 363.0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55301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6 735.0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4 363.0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4 363.0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55301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6 735.0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4 363.0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4 363.0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6 716.4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4 829.0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4 759.0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6 716.4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4 829.0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4 759.0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6 680.9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4 829.0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4 759.0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35.5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Прочие непрограммные мероприятия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Оплата исполнительных документов, штрафов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99000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99000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Прочие непрограммные мероприятия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Прочие непрограммные расходы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56100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Переподготовка и повышение квалификации кадров органов местного самоуправления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56100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56100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Администрация Холмского муниципального округа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1 691 148.5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1 096 745.2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992 024.0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388 485.3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215 832.4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211 549.2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16 100.4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5 769.0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5 769.0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Непрограммные расходы на обеспечение деятельности органов местного самоуправления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16 100.4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5 769.0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5 769.0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55100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16 100.4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5 769.0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5 769.0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Дотации (гранты) бюджетам субъектов Российской Федерации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55100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55490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55100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55490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55100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15 100.4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5 769.0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5 769.0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55100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15 100.4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5 769.0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5 769.0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204 299.6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127 996.6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127 646.6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Непрограммные расходы на обеспечение деятельности органов местного самоуправления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204 299.6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127 996.6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127 646.6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Субвенция на реализацию Закона Сахалинской области от 30 апреля 2004 года № 500 «Об административных комиссиях в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62010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1 730.3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1 524.4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1 524.4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62010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1 584.5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1 382.0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1 382.0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62010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145.8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142.4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142.4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Субвенция на реализацию Закона Сахалинской области от 23 декабря 2005 года № 106-ЗО «О дополнительной гарантии молодежи, проживающей и работающей в Сахалинской области, в виде выплаты процентной надбавки к заработной плате (денежному содержанию) и о наделении органов местного самоуправления отдельными государственными полномочиями Сахалинской области по назначению и выплате процентной надбавки к заработной плате (денежному содержанию)»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62100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594.1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1 394.1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1 394.1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62100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594.1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1 394.1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1 394.1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Субвенция на реализацию Закона Сахалинской области от 24 декабря 2012 года № 119- З О "О наделении органов местного самоуправления государственными полномочиями Сахалинской области по оказанию гражданам бесплатной юридической помощи"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62210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1 907.7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1 680.8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1 680.8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62210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1 584.5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1 377.7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1 377.7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62210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323.2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303.1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303.1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Субвенция на реализацию Закона Сахалинской области от 3 августа 2009 года № 80-ЗО "О наделении органов местного самоуправления государственными полномочиями Сахалинской области по опеке и попечительству"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62600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11 713.0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10 402.3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10 402.3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62600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9 050.8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7 753.8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7 753.8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62600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2 662.2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2 648.5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2 648.5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188 354.5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112 995.0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112 645.0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702.1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702.1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Дотации (гранты) бюджетам субъектов Российской Федерации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55490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1 342.7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55490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1 342.7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186 309.7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112 995.0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112 645.0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185 294.6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112 845.0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112 645.0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1 015.1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14.2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230.8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13.6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Непрограммные расходы на обеспечение деятельности органов местного самоуправления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14.2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230.8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13.6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51200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14.2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230.8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13.6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51200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14.2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230.8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13.6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2 383.0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Прочие непрограммные мероприятия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2 383.0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Проведение выборов в представительный орган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2 383.0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2 383.0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165 688.2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81 836.0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78 120.0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«Совершенствование системы управления муниципальным имуществом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70.9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4 050.0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Создание условий для повышения эффективности управления муниципальной собственностью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70.9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4 050.0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70.9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4 050.0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70.9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4 050.0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«Управление муниципальными финансами Холмского муниципального округа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10 584.9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деятельности и выполнение функций Департамента финансов администрации Холмского муниципального округа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10 584.9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Оплата исполнительных документов, штрафов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99000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10 584.9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99000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10 584.9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«Обеспечение общественного порядка, противодействие преступности, профилактика терроризма и экстремизма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17000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108.5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100.0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Противодействие коррупции в Холмском муниципальном округе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17403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108.5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17403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108.5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17403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27.7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17403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80.8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Непрограммные расходы на обеспечение деятельности органов местного самоуправления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4 823.1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4 249.4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4 249.4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Субвенция на реализацию Закона Сахалинской области от 30 января 2006 года № 4-ЗО "О наделении органов местного самоуправления государственными полномочиями Сахалинской области по созданию и организации деятельности комиссий по делам несовершеннолетних и защите их прав"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4 823.1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4 249.4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4 249.4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4 032.7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3 454.8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3 454.8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790.4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794.6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794.6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Прочие непрограммные мероприятия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150 100.8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77 436.6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69 720.6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1 043.7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834.7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209.0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Оплата исполнительных документов, штрафов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99000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99000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Прочие непрограммные расходы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56100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149 056.8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77 436.6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69 720.6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56101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62 090.8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41 416.0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40 950.2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Дотации (гранты) бюджетам субъектов Российской Федерации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56101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55490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119.8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56101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55490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119.8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56101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61 971.0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41 416.0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40 950.2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56101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59 239.6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41 113.0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40 843.0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56101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2 575.4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303.0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107.2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56101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156.0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Учреждения по обеспечению хозяйственного обслуживания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56102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86 966.0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36 020.6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28 770.4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56102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86 966.0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36 020.6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28 770.4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56102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43 614.3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26 540.0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26 440.0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56102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43 307.1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9 349.6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2 199.4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56102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44.6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131.0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131.0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56 922.6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32 131.2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30 657.0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53 149.4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31 031.2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30 057.0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Прочие непрограммные мероприятия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53 149.4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31 031.2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30 057.0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Оплата исполнительных документов, штрафов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99000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99000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Прочие непрограммные расходы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56100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53 143.0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31 031.2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30 057.0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Учреждения по организации и осуществлению мероприятий в области гражданской обороны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56103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53 143.0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31 031.2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30 057.0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56103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53 143.0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31 031.2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30 057.0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56103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46 541.2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29 357.0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29 257.0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56103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6 415.3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1 503.2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629.0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56103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186.5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171.0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171.0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3 773.2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1 100.0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600.0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«Обеспечение общественного порядка, противодействие преступности, профилактика терроризма и экстремизма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17000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3 773.2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1 100.0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600.0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Профилактика правонарушений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3 773.2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1 100.0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600.0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3 773.2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1 100.0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600.0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527.2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3 216.0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400.0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120 782.0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270 781.4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33 751.4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19 758.5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18 613.7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18 613.7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сельского хозяйства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09000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19 758.5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18 613.7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18 613.7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Развитие агропромышленного комплекса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19 401.8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18 613.7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18 613.7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развитие агропромышленного комплекса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63180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18 819.6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18 055.2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18 055.2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63180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18 819.6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18 055.2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18 055.2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субсидии муниципальным образованиям на развитие агропромышленного комплекса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S3180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582.2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558.5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558.5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S3180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582.2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558.5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558.5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Реализация мероприятий на поддержку животноводства в личном подсобном хозяйстве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09402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356.7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Субсидии на возмещение затрат, возникающих при реализации мероприятий на поддержку животноводства в личных подсобных хозяйствах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09402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80130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356.7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09402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80130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356.7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35 062.0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4 000.0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«Совершенствование системы управления муниципальным имуществом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3 062.0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Создание условий для повышения эффективности управления муниципальной собственностью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3 062.0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3 062.0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3 062.0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«Дополнительные меры социальной поддержки населения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21000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32 000.0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Совершенствование системы транспортной доступности общего образования для обучающихся в общеобразовательных организациях г. Холмска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32 000.0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Субсидии на возмещения затрат в связи с предоставлением дополнительных мер социальной поддержки отдельным категориям граждан, проживающим на территории Холмского муниципального округа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80220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32 000.0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80220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32 000.0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54 117.5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234 780.0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транспортной инфраструктуры и дорожного хозяйства Холмского муниципального округа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54 117.5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234 780.0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Развитие автомобильных дорог общего пользования местного значения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54 117.5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234 780.0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Капитальный ремонт, ремонт и содержание автомобильных дорог общего пользования и искусственных дорожных сооружений на них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9Д082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6 106.3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234 780.0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9Д082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6 106.3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234 780.0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Осуществление мероприятий по капитальному ремонту, ремонту и содержанию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9Д102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46 570.8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9Д102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46 570.8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осуществление мероприятий по капитальному ремонту, ремонту и содержанию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SД102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1 440.4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SД102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1 440.4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11 844.0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11 387.7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11 137.7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«Обеспечение населения Холмского муниципального округа Сахалинской области качественным жильем»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96.3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Формирование современного механизма градостроительного планирования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96.3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96.3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96.3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«Экономическое развитие Холмского муниципального округа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08000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11 737.7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10 987.7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10 987.7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Реализация мероприятий по поддержке и развитию субъектов малого и среднего предпринимательства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11 737.7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10 987.7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10 987.7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реализацию мероприятий муниципальных программ по поддержке и развитию субъектов малого и среднего предпринимательства, физических лиц, не являющихся индивидуальными предпринимателями и применяющих специальный налоговый режим "Налог на профессиональный доход", организаций, образующих инфраструктуру поддержки субъектов малого и среднего предпринимательства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63320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1 794.1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10 658.0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63320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1 794.1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10 658.0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реализацию мероприятий муниципальных программ по поддержке и развитию субъектов малого и среднего предпринимательства, физических лиц, не являющихся индивидуальными предпринимателями и применяющих специальный налоговый режим «Налог на профессиональный доход», организаций, образующих инфраструктуру поддержки субъектов малого и среднего предпринимательства (возмещение затрат физическим лицам, не являющимся индивидуальными предпринимателями и применяющим специальный налоговый режим «Налог на профессиональный доход»)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63322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2 898.0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63322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2 898.0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реализацию мероприятий муниципальных программ по поддержке и развитию субъектов малого и среднего предпринимательства, физических лиц, не являющихся индивидуальными предпринимателями и применяющих специальный налоговый режим «Налог на профессиональный доход», организаций, образующих инфраструктуру поддержки субъектов малого и среднего предпринимательства (на возмещение затрат на уплату лизинговых платежей по договорам финансовой аренды (лизинга) и первого взноса при заключении договора лизина)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63323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7 760.0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63323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7 760.0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реализацию мероприятий муниципальных программ по поддержке и развитию субъектов малого и среднего предпринимательства, физических лиц, не являющихся индивидуальными предпринимателями и применяющих специальный налоговый режим «Налог на профессиональный доход», организаций, образующих инфраструктуру поддержки субъектов малого и среднего предпринимательства (на возмещение затрат, связанных с осуществлением деятельности социально ориентированных объектов розничной торговли продовольственными товарами (социальный магазин), лекарственными средствами (социальная аптека) и объектов бытового обслуживания населения (социальная парикмахерская, социальная баня)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63325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8 863.9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63325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8 863.9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субсидии на возмещение затрат субъектам малого и среднего предпринимательства из числа молодежи, открывшим собственное дело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80080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80080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субсидии субъектам инвестиционной деятельности на реализацию инвестиционных проектов на территории Холмского муниципального округа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80170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80170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субсидии муниципальным образованиям на реализацию мероприятий муниципальных программ по поддержке и развитию субъектов малого и среднего предпринимательства, физических лиц, не являющихся индивидуальными предпринимателями и применяющих специальный налоговый режим "Налог на профессиональный доход", организаций, образующих инфраструктуру поддержки субъектов малого и среднего предпринимательства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S3320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55.5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329.7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S3320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55.5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329.7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субсидии муниципальным образованиям на реализацию мероприятий муниципальных программ по поддержке и развитию субъектов малого и среднего предпринимательства, физических лиц, не являющихся индивидуальными предпринимателями и применяющих специальный налоговый режим «Налог на профессиональный доход», организаций, образующих инфраструктуру поддержки субъектов малого и среднего предпринимательства (возмещение затрат физическим лицам, не являющимся индивидуальными предпринимателями и применяющим специальный налоговый режим «Налог на профессиональный доход»)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S3322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89.7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S3322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89.7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субсидии муниципальным образованиям на реализацию мероприятий муниципальных программ по поддержке и развитию субъектов малого и среднего предпринимательства, физических лиц, не являющихся индивидуальными предпринимателями и применяющих специальный налоговый режим «Налог на профессиональный доход», организаций, образующих инфраструктуру поддержки субъектов малого и среднего предпринимательства (на возмещение затрат на уплату лизинговых платежей по договорам финансовой аренды (лизинга) и первого взноса при заключении договора лизина)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S3323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240.0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S3323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240.0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субсидии муниципальным образованиям на реализацию мероприятий муниципальных программ по поддержке и развитию субъектов малого и среднего предпринимательства, физических лиц, не являющихся индивидуальными предпринимателями и применяющих специальный налоговый режим «Налог на профессиональный доход», организаций, образующих инфраструктуру поддержки субъектов малого и среднего предпринимательства (на возмещение затрат, связанных с осуществлением деятельности социально ориентированных объектов розничной торговли продовольственными товарами (социальный магазин), лекарственными средствами (социальная аптека) и объектов бытового обслуживания населения (социальная парикмахерская, социальная баня)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S3325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274.2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S3325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274.2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торговли на территории Холмского муниципального округа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18000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Реализация муниципальной политики в сфере торговли на территории Холмского муниципального округа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18401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18401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18401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внутреннего и въездного туризма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19000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деятельности органов местного самоуправления по реализации права на создание условий для развития туризма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19401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19401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19401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527 755.7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292 140.1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490 316.5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201 993.7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171 421.1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176 928.1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«Обеспечение населения Холмского муниципального округа Сахалинской области качественным жильем»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201 993.7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171 421.1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176 928.1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Ликвидация аварийного и непригодного для проживания жилищного фонда, неиспользуемых и бесхозяйных объектов производственного и непроизводственного назначения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201 993.7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171 421.1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176 928.1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обеспечение населения качественным жильем (Проведены работы по обследованию жилых домов на предмет признания их аварийными и подлежащими сносу, разработана проектная документация, а также завершены работы по демонтажу ветхого и аварийного жилья, неиспользуемых объектов производственного и непроизводственного назначения)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63031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191 880.6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166 278.4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171 620.3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63031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191 880.6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166 278.4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171 620.3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4 178.6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4 178.6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по обеспечению населения качественным жильем (Проведены работы по обследованию жилых домов на предмет признания их аварийными и подлежащими сносу, разработана проектная документация, а также завершены работы по демонтажу ветхого и аварийного жилья, неиспользуемых объектов производственного и непроизводственного назначения)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S3031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5 934.5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5 142.7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5 307.8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S3031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5 934.5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5 142.7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5 307.8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23 401.7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9 889.1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255 272.7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«Обеспечение населения Холмского муниципального округа Сахалинской области качественным жильем»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7 901.7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7 889.1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7 889.1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Инфраструктурное развитие территорий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04104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7 901.7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7 889.1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7 889.1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обеспечение населения качественным жильем (Созданы объекты инженерной и транспортной инфраструктуры, обеспечены инженерными сетями земельные участки, предназначенные для жилищного строительства, в том числе для бесплатного представления семьям, имеющим трех и более детей)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04104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63034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7 652.4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7 652.4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7 652.4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04104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63034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7 652.4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7 652.4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7 652.4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04104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04104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по обеспечению населения качественным жильем (Созданы объекты инженерной и транспортной инфраструктуры, обеспечены инженерными сетями земельные участки, предназначенные для жилищного строительства, в том числе для бесплатного представления семьям, имеющим трех и более детей)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04104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S3034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236.7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236.7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236.7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04104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S3034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236.7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236.7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236.7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«Обеспечение населения Холмского муниципального округа Сахалинской области качественными услугами жилищно-коммунального хозяйства»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15 500.0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2 000.0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Реализация услуг жилищно-коммунального хозяйства в сфере водоснабжения, водоотведения, теплоснабжения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15 500.0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2 000.0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Выполнение полномочий органов местного самоуправления по организации бытового обслуживания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80200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15 500.0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2 000.0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80200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15 500.0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2 000.0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сельского хозяйства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09000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245 383.6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Комплексное развитие сельских территорий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09103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245 383.6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Обеспечение комплексного развития сельских территорий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09103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L5760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245 383.6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09103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L5760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245 383.6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302 360.3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110 829.9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58 115.7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«Обеспечение населения Холмского муниципального округа Сахалинской области качественным жильем»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39 464.3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10 580.5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 xml:space="preserve">Муниципальный проект. Повышение </w:t>
            </w:r>
            <w:proofErr w:type="spellStart"/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сейсмоустойчивости</w:t>
            </w:r>
            <w:proofErr w:type="spellEnd"/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 xml:space="preserve"> жилых домов, основных объектов и систем жизнеобеспечения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39 464.3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10 580.5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капитальных вложений в объекты муниципальной собственности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37 570.4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37 570.4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579.5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10 580.5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579.5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10 580.5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капитальных вложений в объекты муниципальной собственности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S3500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1 314.4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S3500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1 162.1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S3500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152.3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«Обеспечение населения Холмского муниципального округа Сахалинской области качественными услугами жилищно-коммунального хозяйства»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37.8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Развитие инфраструктуры населенных пунктов и повышение уровня благоустроенности городских и сельских поселений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37.8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37.8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37.8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сельского хозяйства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09000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18 910.2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Комплексное развитие сельских территорий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09103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18 910.2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09103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70.5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09103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70.5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Обеспечение комплексного развития сельских территорий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09103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L5760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6 470.6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09103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L5760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6 470.6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Обеспечение комплексного развития сельских территорий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09103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А5760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8 658.2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09103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А5760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8 658.2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обеспечение комплексного развития сельских территорий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09103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А576S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3 710.9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09103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А576S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3 710.9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«Управление муниципальными финансами Холмского муниципального округа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30 548.6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Развитие инициативного бюджетирования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30 548.6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реализацию инициативных проектов в Сахалинской области (Асфальтирование ул. Озерная в с. Костромское)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63281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63281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реализацию инициативных проектов в Сахалинской области (Асфальтирование ул. Школьной в с. Пионеры (второй этап))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63282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4 886.2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63282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4 886.2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реализацию инициативных проектов в Сахалинской области (Обустройство дороги от д. 19 по ул. Колхозной в с. Красноярское)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63283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3 752.1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63283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3 752.1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реализацию инициативных проектов в Сахалинской области (Благоустройство общественной территории в с. Чапланово по ул. Советской)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63284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63284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реализацию инициативных проектов в Сахалинской области (Обустройство лестницы по ул. Сахалинской в с. Яблочное)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63285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2 278.4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63285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2 278.4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реализацию инициативных проектов в Сахалинской области (Обустройство места памяти героям специальной военной операции с. Правда)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63286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4 814.4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63286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4 814.4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1 876.7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1 876.7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реализацию инициативных проектов в Сахалинской области (Асфальтирование ул. Озерная в с. Костромское)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S3281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341.4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S3281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341.4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реализацию инициативных проектов в Сахалинской области (Асфальтирование ул. Школьной в с. Пионеры (второй этап))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S3282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203.6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S3282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203.6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реализацию инициативных проектов в Сахалинской области (Обустройство дороги от д. 19 по ул. Колхозной в с. Красноярское)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S3283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156.4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S3283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156.4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реализацию инициативных проектов в Сахалинской области (Благоустройство общественной территории в с. Чапланово по ул. Советской)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S3284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1 865.9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S3284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1 865.9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реализацию инициативных проектов в Сахалинской области (Обустройство лестницы по ул. Сахалинской в с. Яблочное)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S3285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S3285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реализацию инициативных проектов в Сахалинской области (Обустройство места памяти героям специальной военной операции с. Правда)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S3286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253.5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S3286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253.5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на территории Холмского муниципального округа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213 399.4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100 249.4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58 115.7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Формирование современной городской среды на территории Холмского муниципального округа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42 310.5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70 615.1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32 989.7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поддержку муниципальных программ формирования современной городской среды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63350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32 000.0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29 246.0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32 000.0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63350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32 000.0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29 246.0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32 000.0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9 320.8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40 464.5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9 320.8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40 464.5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поддержку муниципальных программ формирования современной городской среды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S3350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989.7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904.6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989.7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S3350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989.7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904.6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989.7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Национальный проект "Инфраструктура для жизни". Муниципальный проект "Формирование комфортной городской среды"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201И4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171 088.9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29 634.3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25 126.0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201И4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54240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102 030.5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201И4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54240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102 030.5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201И4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55550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10 632.7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9 903.0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13 468.0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201И4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55550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10 632.7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9 903.0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13 468.0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201И4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А4240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27 989.9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201И4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А4240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27 989.9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201И4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А424S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282.8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201И4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А424S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282.8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201И4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А5550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29 851.4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19 629.3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11 541.4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201И4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А5550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29 851.4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19 629.3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11 541.4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реализацию программ формирования современной городской среды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201И4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А555S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301.6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116.6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201И4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А555S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301.6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116.6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275 176.6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122 748.3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76 968.1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78 239.6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13 452.7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образования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78 239.6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13 452.7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Развитие ресурсного обеспечения образовательных организаций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75 240.8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13 172.7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развитие образования (В образовательных организациях укреплена материально-техническая база)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63011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72 983.6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12 777.5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63011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72 983.6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12 777.5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расходов местного бюджета на развитие образования (В образовательных организациях укреплена материально-техническая база)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S3011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2 257.2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395.2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S3011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2 257.2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395.2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 дошкольного и общего образования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2 998.8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280.0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2 998.8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280.0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2 998.8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280.0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195 940.7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106 688.1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76 968.1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образования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195 940.7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106 688.1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76 968.1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Развитие ресурсного обеспечения образовательных организаций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59 443.6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76 968.1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76 968.1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развитие образования (В образовательных организациях укреплена материально-техническая база)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63011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57 660.2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74 659.0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74 659.0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63011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57 660.2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74 659.0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74 659.0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расходов местного бюджета на развитие образования (В образовательных организациях укреплена материально-техническая база)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S3011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1 783.4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2 309.1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2 309.1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S3011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1 783.4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2 309.1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2 309.1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Национальный проект "Молодежь и дети". Муниципальный проект "Все лучшее детям"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130 404.6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57500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130 404.6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57500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130 404.6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 дошкольного и общего образования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6 092.5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29 720.0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6 092.5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29 720.0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6 092.5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29 720.0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2 607.5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сферы культуры Холмского муниципального округа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2 607.5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деятельности учреждений подведомственных Департаменту культуры, спорта и молодежной политики администрации Холмского муниципального округа Сахалинской области и реализации государственной политики в сфере искусства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2 607.5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2 607.5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2 607.5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746.3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Прочие непрограммные мероприятия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746.3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Прочие непрограммные расходы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56100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746.3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Переподготовка и повышение квалификации кадров органов местного самоуправления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56100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582.9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56100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582.9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Переподготовка и повышение квалификации кадров казенных учреждений за исключением учреждений образования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56100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163.4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56100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163.4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10 484.1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7 770.0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1 940.0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7 770.0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сферы культуры Холмского муниципального округа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1 940.0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7 770.0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Обеспечение качественно нового уровня развития инфраструктуры («Культурная среда»)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1 807.0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1 807.0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1 807.0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деятельности учреждений подведомственных Департаменту культуры, спорта и молодежной политики администрации Холмского муниципального округа Сахалинской области и реализации государственной политики в сфере искусства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7 770.0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7 770.0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7 770.0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8 544.1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сферы культуры Холмского муниципального округа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8 544.1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Обеспечение качественно нового уровня развития инфраструктуры («Культурная среда»)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8 544.1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Сахалинской области на сохранение, использование и популяризацию объектов культурного наследия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63420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8 287.7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63420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8 287.7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сохранение, использование и популяризацию объектов культурного наследия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S3420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256.4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S3420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256.4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151 779.3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131 157.8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124 597.8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22 370.5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7 000.0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5 000.0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«Дополнительные меры социальной поддержки населения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21000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22 370.5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7 000.0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5 000.0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Совершенствование системы пенсионного обеспечения муниципальных служащих и лиц, замещавших муниципальные должности или должности муниципальной службы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22 370.5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7 000.0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5 000.0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Доплаты к пенсиям муниципальных служащих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99010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22 370.5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7 000.0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5 000.0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99010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22 370.5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7 000.0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5 000.0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11 893.8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1 200.0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1 200.0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«Дополнительные меры социальной поддержки населения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21000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11 893.8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1 200.0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1 200.0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Совершенствование системы социальной поддержки семей с детьми-инвалидами, проживающих в Холмском муниципальном округе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758.0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99020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758.0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99020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758.0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200.0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Совершенствование системы кадрового обеспечения сферы государственных учреждений здравоохранения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21403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2 375.8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Установление дополнительных мер социальной поддержки врачам амбулаторно-поликлинического звена государственных учреждений здравоохранения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21403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2 375.8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21403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2 375.8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Совершенствование системы социальной поддержки граждан, которым присвоено почетное звание Холмского муниципального округа Сахалинской области «Почетный гражданин Холмского муниципального округа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21404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1 260.0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1 000.0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21404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99020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1 260.0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1 000.0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21404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99020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1 260.0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1 000.0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 "Совершенствование системы социальной поддержки отдельных категорий граждан"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21405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7 500.0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Единовременная материальная помощь членам семьи в связи с гибелью (смертью) граждан, принимавших участие в специальной военной операции на территории Донецкой Народной Республики, Луганской Народной Республики, Запорожской области, Херсонской области, Украины, в контртеррористической операции на территориях Белгородской области, Брянской области, Курской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21405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99030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7 500.0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21405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99030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7 500.0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108 608.8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112 257.8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112 477.8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образования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108 608.8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112 257.8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112 477.8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Дополнительное образование детей, выявление и поддержка лиц, проявивших выдающиеся способности, защита прав несовершеннолетних, организация и обеспечение отдыха и оздоровления детей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108 608.8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112 257.8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112 477.8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Реализация дополнительных гарантий социальной поддержке детей-сирот и детей, оставшихся без попечения родителей, в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71701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108 608.8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112 257.8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112 477.8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71701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108 608.8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112 257.8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112 477.8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8 906.2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10 700.0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5 920.0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«Доступная среда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14000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8 906.2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10 700.0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5 920.0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 xml:space="preserve">Муниципальный проект. Развитие </w:t>
            </w:r>
            <w:proofErr w:type="spellStart"/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безбарьерной</w:t>
            </w:r>
            <w:proofErr w:type="spellEnd"/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 xml:space="preserve"> среды для инвалидов и других маломобильных групп населения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8 825.9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10 700.0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5 920.0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обеспечение доступности приоритетных объектов и услуг в приоритетных сферах жизнедеятельности на территории муниципальных образований Сахалинской области (Адаптированы муниципальные объекты социальной инфраструктуры на территории Холмского муниципального округа Сахалинской области и иные приоритетные объекты, в том числе подготовлена проектно-сметная документация)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63021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6 049.0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6 584.5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5 742.4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63021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6 049.0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6 584.5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5 742.4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обеспечение доступности приоритетных объектов и услуг в приоритетных сферах жизнедеятельности на территории муниципальных образований Сахалинской области (Адаптированы жилые дома, жилые помещения (квартиры), в которых прибывают инвалиды (в том числе подготовлена проектно-сметная документация))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63022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2 493.1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3 794.5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63022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2 493.1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3 794.5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субсидии муниципальным образованиям на обеспечение доступности приоритетных объектов и услуг в приоритетных сферах жизнедеятельности на территории муниципальных образований Сахалинской области (Адаптированы муниципальные объекты социальной инфраструктуры на территории Холмского муниципального округа Сахалинской области и иные приоритетные объекты, в том числе подготовлена проектно-сметная документация)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S3021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206.8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203.6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177.6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S3021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206.8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203.6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177.6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субсидии муниципальным образованиям на обеспечение доступности приоритетных объектов и услуг в приоритетных сферах жизнедеятельности на территории муниципальных образований Сахалинской области (Адаптированы жилые дома, жилые помещения (квартиры), в которых прибывают инвалиды (в том числе подготовлена проектно-сметная документация))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S3022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77.0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117.4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S3022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77.0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117.4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Создание условий для беспрепятственного доступа инвалидов к информации, объектам инженерной, транспортной и социальной инфраструктуры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80.3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80.3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80.3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116 277.2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116 277.2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физической культуры и спорта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116 277.2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Создание для всех категорий и групп населения условий для занятий физической культурой и спортом, массовым спортом, в том числе повышение уровня обеспеченности населения объектами спорта, а так же подготовка спортивного резерва в Холмском муниципальном округе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116 277.2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развитие физической культуры и спорта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63130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97 193.6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63130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97 193.6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15 297.0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5 497.0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9 800.0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развитие физической культуры и спорта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S3130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3 786.6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S3130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3 786.6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43 485.7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24 184.0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24 184.0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24 681.5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12 450.0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12 450.0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Прочие непрограммные мероприятия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24 681.5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12 450.0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12 450.0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 xml:space="preserve">Телерадиокомпании и </w:t>
            </w:r>
            <w:proofErr w:type="spellStart"/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телеорганизации</w:t>
            </w:r>
            <w:proofErr w:type="spellEnd"/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24 681.5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12 450.0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12 450.0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24 681.5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12 450.0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12 450.0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18 804.2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11 734.0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11 734.0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Прочие непрограммные мероприятия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18 804.2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11 734.0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11 734.0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Периодические издания, учрежденные органами законодательной и исполнительной власти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18 804.2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11 734.0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11 734.0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18 804.2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11 734.0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11 734.0</w:t>
            </w:r>
          </w:p>
        </w:tc>
      </w:tr>
      <w:tr w:rsidR="00D15329" w:rsidRPr="00D15329" w:rsidTr="00D15329">
        <w:trPr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ДЕПАРТАМЕНТ ФИНАНСОВ АДМИНИСТРАЦИИ ХОЛМСКОГО МУНИЦИПАЛЬНОГО ОКРУГА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53 203.6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28 471.0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22 576.0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53 153.6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28 421.0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22 526.0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44 697.2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24 456.6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19 276.0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«Управление муниципальными финансами Холмского муниципального округа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44 697.2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24 456.6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19 276.0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деятельности и выполнение функций Департамента финансов администрации Холмского муниципального округа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44 697.2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24 456.6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19 276.0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44 697.2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24 456.6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19 276.0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43 924.0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24 186.6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19 276.0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773.2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270.0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5 500.0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3 000.0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«Управление муниципальными финансами Холмского муниципального округа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5 500.0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3 000.0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Организация и управление бюджетным процессом и повышение его открытости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5 500.0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3 000.0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Резервный фонд администрации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91870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5 500.0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3 000.0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91870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5 500.0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3 000.0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2 956.4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964.4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250.0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«Управление муниципальными финансами Холмского муниципального округа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2 956.4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964.4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250.0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деятельности и выполнение функций Департамента финансов администрации Холмского муниципального округа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2 956.4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964.4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250.0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1 168.1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964.4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250.0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1 168.1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964.4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250.0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Оплата исполнительных документов, штрафов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99000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1 788.3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99000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1 788.3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«Управление муниципальными финансами Холмского муниципального округа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50.0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Управление муниципальным долгом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92730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92730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50.0</w:t>
            </w:r>
          </w:p>
        </w:tc>
      </w:tr>
      <w:tr w:rsidR="00D15329" w:rsidRPr="00D15329" w:rsidTr="00D15329">
        <w:trPr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Департамент по управлению муниципальным имуществом и землепользованию администрации Холмского муниципального округа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523 144.3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118 957.6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101 848.0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82 625.4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33 011.7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26 532.9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82 625.4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33 011.7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26 532.9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«Совершенствование системы управления муниципальным имуществом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75 469.6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33 011.7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26 532.9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Поддержка деятельности социально-ориентированных некоммерческих организаций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субсидии из средств бюджета Холмского муниципального округа Сахалинской области на поддержку деятельности социально–ориентированных некоммерческих организаций, не являющихся государственными (муниципальными) учреждениями, расположенных на территории Холмского муниципального округа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80360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80360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Формирование оптимальной структуры муниципального имущества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2 880.1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800.0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2 880.1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800.0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2 880.1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800.0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Создание условий для повышения эффективности управления муниципальной собственностью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72 389.5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32 561.7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25 732.9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Субвенция на реализацию Закона Сахалинской области от 7 июня 2006 года № 63-ЗО «О наделении органов местного самоуправления государственными полномочиями Сахалинской области по регистрации и учету граждан, имеющих право на получение жилищных субсидий в связи с переселением из районов Крайнего Севера и приравненных к ним местностей»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62080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1 500.4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1 321.9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1 321.9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62080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1 369.0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1 201.7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1 201.7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62080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131.4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120.2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120.2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57 757.6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30 739.8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24 411.0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53 928.3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30 130.7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24 411.0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3 829.3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609.1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13 131.5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11 801.5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1 330.0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«Управление муниципальными финансами Холмского муниципального округа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6 760.1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деятельности и выполнение функций Департамента финансов администрации Холмского муниципального округа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6 760.1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Оплата исполнительных документов, штрафов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99000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6 760.1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99000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6 760.1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Прочие непрограммные мероприятия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395.7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195.7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181.2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14.5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Оплата исполнительных документов, штрафов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99000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99000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22 938.4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16 748.6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18 915.1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5 100.3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«Совершенствование системы управления муниципальным имуществом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5 100.3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Создание условий для повышения эффективности управления муниципальной собственностью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5 100.3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5 100.3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5 100.3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17 838.1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16 748.6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18 915.1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«Обеспечение населения Холмского муниципального округа Сахалинской области качественным жильем»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8 055.4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13 917.6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15 464.0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Формирование современного механизма градостроительного планирования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1 546.4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13 917.6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15 464.0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обеспечение населения качественным жильем (Проведены мероприятия, направленные на реализацию градостроительной деятельности и создание инфраструктуры пространственных данных на территории Холмского муниципального округа Сахалинской области)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63033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13 500.0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15 000.0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63033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13 500.0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15 000.0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по обеспечению населения качественным жильем (Проведены мероприятия, направленные на реализацию градостроительной деятельности и создание инфраструктуры пространственных данных на территории Холмского муниципального округа Сахалинской области)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S3033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46.4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417.6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464.0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S3033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46.4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417.6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464.0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прав собственников нежилых помещений, расположенных в аварийном жилищном фонде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6 509.0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6 509.0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6 509.0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сельского хозяйства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09000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285.6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Эффективное вовлечение в оборот земель сельскохозяйственного назначения и развитие мелиоративного комплекса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09104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285.6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Подготовка проектов межевания земельных участков, выделяемых в счет невостребованных земельных долей, находящихся в собственности муниципальных образований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09104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L5991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146.7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09104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L5991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146.7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Осуществление государственного кадастрового учета земельных участков, государственная собственность на которые не разграничена, из состава земель сельскохозяйственного назначения и земельных участков, выделяемых в счет невостребованных земельных долей, находящихся в собственности муниципальных образований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09104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L5992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138.9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09104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L5992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138.9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«Совершенствование системы управления муниципальным имуществом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572.0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2 831.0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3 451.1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Обеспечение полноты и качества сведений в Едином государственном реестре недвижимости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572.0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2 831.0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3 451.1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проведение комплексных кадастровых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63340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554.8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2 746.0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3 347.5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63340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554.8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2 746.0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3 347.5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проведение комплексных кадастровых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S3340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17.2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103.6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S3340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17.2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103.6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внутреннего и въездного туризма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19000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8 925.1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Создание условий для развития туризма в Холмском муниципальном округе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19101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8 925.1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создание условий для развития туризма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19101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63300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8 657.3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19101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63300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8 657.3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создание условий для развития туризма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19101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S3300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267.8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19101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S3300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267.8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362 470.5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22 397.3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20 000.0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279 099.3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«Обеспечение населения Холмского муниципального округа Сахалинской области качественным жильем»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264 019.3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Национальный проект "Инфраструктура для жизни". Муниципальный проект "Жилье"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041И2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264 019.3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обеспечение населения качественным жильем (Обеспечены права граждан-собственников жилых помещений, расположенных в аварийном жилищном фонде)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041И2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63032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80 045.0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041И2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63032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80 045.0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капитальных вложений в объекты муниципальной собственности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041И2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181 135.3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041И2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181 135.3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по обеспечению населения качественным жильем (Обеспечены права граждан-собственников жилых помещений, расположенных в аварийном жилищном фонде)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041И2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S3032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1 009.3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041И2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S3032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1 009.3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капитальных вложений в объекты муниципальной собственности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041И2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S3500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1 829.7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041И2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S3500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1 829.7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«Обеспечение населения Холмского муниципального округа Сахалинской области качественными услугами жилищно-коммунального хозяйства»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14 877.4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Реализация услуг жилищно-коммунального хозяйства в сфере водоснабжения, водоотведения, теплоснабжения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14 877.4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14 877.4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14 877.4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«Совершенствование системы управления муниципальным имуществом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202.6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Создание условий для повышения эффективности управления муниципальной собственностью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202.6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202.6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202.6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80 493.8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22 097.3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20 000.0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«Обеспечение населения Холмского муниципального округа Сахалинской области качественным жильем»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9 720.0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Инфраструктурное развитие территорий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04104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9 720.0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капитальных вложений в объекты муниципальной собственности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04104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9 428.4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04104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9 428.4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капитальных вложений в объекты муниципальной собственности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04104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S3500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291.6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04104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S3500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291.6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«Обеспечение населения Холмского муниципального округа Сахалинской области качественными услугами жилищно-коммунального хозяйства»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1 589.9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Реализация услуг жилищно-коммунального хозяйства в сфере водоснабжения, водоотведения, теплоснабжения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1 589.9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1 589.9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1 589.9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«Совершенствование системы управления муниципальным имуществом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11 257.3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2 097.3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Формирование оптимальной структуры муниципального имущества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6 128.8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6 128.8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6 128.8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Создание условий для повышения эффективности управления муниципальной собственностью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5 128.5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2 097.3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5 128.5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2 097.3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5 128.5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2 097.3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энергетики Холмского муниципального округа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22000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57 926.6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20 000.0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Развитие газификации Холмского муниципального округа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57 926.6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20 000.0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организацию электро-, тепло- и газоснабжения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56 188.8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19 400.0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19 400.0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56 188.8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19 400.0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19 400.0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организацию электро-, тепло- и газоснабжения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S3160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1 737.8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600.0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S3160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1 737.8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600.0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2 877.4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«Обеспечение населения Холмского муниципального округа Сахалинской области качественными услугами жилищно-коммунального хозяйства»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1 277.4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Развитие инфраструктуры населенных пунктов и повышение уровня благоустроенности городских и сельских поселений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1 277.4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1 277.4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1 277.4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на территории Холмского муниципального округа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1 600.0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Формирование современной городской среды на территории Холмского муниципального округа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1 600.0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1 600.0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1 600.0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110.0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110.0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«Совершенствование системы управления муниципальным имуществом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Формирование оптимальной структуры муниципального имущества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55 000.0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46 800.0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36 400.0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55 000.0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46 800.0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36 400.0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«Обеспечение населения Холмского муниципального округа Сахалинской области качественным жильем»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55 000.0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46 800.0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36 400.0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Обеспечение жилыми помещениями детей-сирот, детей оставшихся без попечения родителей, а также лиц из числа детей-сирот и детей, оставшихся без попечения родителей, не имеющих закрепленных жилых помещений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04105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55 000.0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46 800.0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36 400.0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Реализация дополнительных гарантий социальной поддержке детей-сирот и детей, оставшихся без попечения родителей, в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04105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71701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55 000.0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46 800.0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36 400.0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04105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71701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55 000.0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46 800.0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36 400.0</w:t>
            </w:r>
          </w:p>
        </w:tc>
      </w:tr>
      <w:tr w:rsidR="00D15329" w:rsidRPr="00D15329" w:rsidTr="00D15329">
        <w:trPr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Департамент образования администрации Холмского муниципального округа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2 579 666.2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2 199 236.0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2 232 885.2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Прочие непрограммные мероприятия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Оплата исполнительных документов, штрафов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99000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99000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218.0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218.0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«Обеспечение общественного порядка, противодействие преступности, профилактика терроризма и экстремизма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17000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218.0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Профилактика правонарушений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178.0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178.0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178.0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Профилактика и противодействие экстремизму и терроризму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17402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17402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17402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3 876.0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2 016.5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1 766.5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3 876.0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2 016.5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1 766.5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образования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3 876.0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2 016.5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1 766.5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Дополнительное образование детей, выявление и поддержка лиц, проявивших выдающиеся способности, защита прав несовершеннолетних, организация и обеспечение отдыха и оздоровления детей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3 876.0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2 016.5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1 766.5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Субвенция на реализацию Закона Сахалинской области от 24 ноября 2011 года № 125-ЗО «О содействии в создании временных рабочих мест для трудоустройства несовершеннолетних граждан в возрасте от 14 до 18 лет в свободное от учебы время и о наделении органов местного самоуправления отдельными государственными полномочиями Сахалинской области в сфере содействия занятости несовершеннолетних граждан в возрасте от 14 до 18 лет в свободное от учебы время»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62180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2 060.0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1 766.5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1 766.5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62180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2 060.0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1 766.5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1 766.5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1 816.0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1 816.0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«Обеспечение населения Холмского муниципального округа Сахалинской области качественными услугами жилищно-коммунального хозяйства»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Развитие инфраструктуры населенных пунктов и повышение уровня благоустроенности городских и сельских поселений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2 493 295.7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2 110 567.9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2 148 814.4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764 017.2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677 552.4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717 044.0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образования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764 017.2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677 552.4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717 044.0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Развитие ресурсного обеспечения образовательных организаций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6 388.9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67 792.3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105 166.3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развитие образования (В образовательных организациях укреплена материально-техническая база)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63011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5 185.9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36 109.7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89 000.0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63011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5 185.9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36 109.7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89 000.0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развитие образования (Обеспечена антитеррористическая безопасность образовательных организаций)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63012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1 010.3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29 648.8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13 011.2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63012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1 010.3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29 648.8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13 011.2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расходов местного бюджета на развитие образования (В образовательных организациях укреплена материально-техническая база)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S3011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161.4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1 116.8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2 752.6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S3011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161.4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1 116.8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2 752.6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расходов местного бюджета на развитие образования (Обеспечена антитеррористическая безопасность образовательных организаций)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S3012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31.3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402.5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S3012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31.3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402.5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 дошкольного и общего образования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757 502.2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609 760.1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611 877.7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Субвенция на реализацию Закона Сахалинской области от 18 марта 2014 года № 9-ЗО "Об образовании в Сахалинской области" в части обеспечения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62240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569 622.7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497 713.3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497 713.3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62240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569 622.7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497 713.3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497 713.3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187 879.5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112 046.8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114 164.4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187 879.5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112 046.8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114 164.4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деятельности учреждений, подведомственных Департаменту образования администрации Холмского муниципального округа Сахалинской области, и реализация государственной политики в сфере образования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126.1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126.1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126.1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1 424 654.6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1 260 811.5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1 229 212.9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образования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1 396 789.6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1 232 991.5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1 201 392.9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Развитие ресурсного обеспечения образовательных организаций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7 813.4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52 894.6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7 530.0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развитие образования (В образовательных организациях укреплена материально-техническая база)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63011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2 214.7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63011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2 214.7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развитие образования (Обеспечена антитеррористическая безопасность образовательных организаций)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63012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5 364.3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19 866.5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7 304.1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63012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5 364.3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63012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19 866.5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7 304.1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32 393.0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32 393.0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расходов местного бюджета на развитие образования (В образовательных организациях укреплена материально-техническая база)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S3011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68.5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S3011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68.5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расходов местного бюджета на развитие образования (Обеспечена антитеррористическая безопасность образовательных организаций)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S3012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165.9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635.1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225.9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S3012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165.9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S3012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635.1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225.9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Национальный проект "Молодежь и дети". Муниципальный проект "Все лучшее детям"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112 632.9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55590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118.6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55590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118.6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57500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105 877.1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57500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39 026.7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57500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66 850.4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А5590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1 782.0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А5590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1 782.0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расходов местного бюджета на 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А559S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18.0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А559S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18.0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А7500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4 788.7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А7500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3 410.4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А7500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1 378.3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субсидии на реализацию мероприятий по модернизации школьных систем образования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А750S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48.5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А750S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34.5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А750S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Национальный проект "Молодежь и дети". Муниципальный проект "Педагоги и наставники"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011Ю6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57 000.0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58 000.0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59 000.0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Eжемесячное</w:t>
            </w:r>
            <w:proofErr w:type="spellEnd"/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 xml:space="preserve">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011Ю6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57 000.0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58 000.0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59 000.0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011Ю6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4 130.6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4 130.6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4 130.6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011Ю6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52 869.4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53 869.4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54 869.4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 дошкольного и общего образования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1 218 424.4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1 122 096.9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1 134 862.9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Субвенция на реализацию Закона Сахалинской области от 18 марта 2014 года № 9-ЗО "Об образовании в Сахалинской области" в части обеспечения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обеспечения дополнительного образования детей в муниципальных общеобразовательных организациях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62230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1 011 076.7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1 022 948.9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1 022 948.9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62230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85 673.7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79 971.0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79 971.0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62230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649.0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657.0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657.0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62230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924 754.1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942 320.9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942 320.9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207 347.7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99 148.0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111 914.0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7 087.6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4 185.4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3 985.4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11 001.1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4 712.7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2 633.0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188 932.8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89 910.4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104 949.8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326.3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339.5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345.8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Дополнительное образование детей, выявление и поддержка лиц, проявивших выдающиеся способности, защита прав несовершеннолетних, организация и обеспечение отдыха и оздоровления детей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деятельности учреждений, подведомственных Департаменту образования администрации Холмского муниципального округа Сахалинской области, и реализация государственной политики в сфере образования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318.9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318.9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318.9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«Управление муниципальными финансами Холмского муниципального округа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27 780.0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27 780.0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27 780.0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Развитие инициативного бюджетирования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27 780.0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27 780.0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27 780.0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реализацию в Сахалинской области общественно значимых проектов в рамках проекта "Молодежный бюджет"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63330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27 500.0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27 500.0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27 500.0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63330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2 500.0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2 500.0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2 500.0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63330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25 000.0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25 000.0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25 000.0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реализацию в Сахалинской области общественно значимых проектов в рамках проекта "Молодежный бюджет"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S3330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280.0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280.0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280.0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S3330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25.3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25.3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25.3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S3330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254.7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254.7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254.7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«Повышение безопасности дорожного движения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40.0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Повышение безопасности дорожного движения в Холмском муниципальном округе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15401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15401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15401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132 220.1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62 872.8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107 772.8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образования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132 220.1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62 872.8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107 772.8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 дошкольного и общего образования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26 839.6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23 626.2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23 626.2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Субвенция на реализацию Закона Сахалинской области от 18 марта 2014 года № 9-ЗО "Об образовании в Сахалинской области" в части обеспечения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обеспечения дополнительного образования детей в муниципальных общеобразовательных организациях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62230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26 839.6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23 626.2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23 626.2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62230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1 107.1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943.1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943.1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62230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43.5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50.7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62230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25 696.5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22 639.6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22 632.4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Дополнительное образование детей, выявление и поддержка лиц, проявивших выдающиеся способности, защита прав несовершеннолетних, организация и обеспечение отдыха и оздоровления детей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105 240.5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39 246.6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84 146.6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105 240.5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39 246.6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84 146.6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105 240.5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39 246.6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84 146.6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деятельности учреждений, подведомственных Департаменту образования администрации Холмского муниципального округа Сахалинской области, и реализация государственной политики в сфере образования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140.0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140.0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140.0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образования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деятельности учреждений, подведомственных Департаменту образования администрации Холмского муниципального округа Сахалинской области, и реализация государственной политики в сфере образования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Прочие непрограммные мероприятия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Прочие непрограммные расходы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56100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Переподготовка и повышение квалификации кадров органов местного самоуправления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56100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56100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457.0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140.0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140.0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«Патриотическое воспитание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390.0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120.0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Совершенствование системы патриотического воспитания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06401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390.0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06401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390.0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06401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390.0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«Комплексные меры противодействия злоупотреблению наркотиками и их незаконному обороту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20.0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Профилактика немедицинского потребления наркотических средств и психотропных веществ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16403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16403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16403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171 446.8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109 191.2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94 644.7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образования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143 969.2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93 811.2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79 730.7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Развитие ресурсного обеспечения образовательных организаций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185.7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развитие образования (Оказано содействие в обеспечении муниципальных образовательных учреждений педагогическими кадрами)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63015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180.1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63015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180.1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расходов местного бюджета на развитие образования (Оказано содействие в обеспечении муниципальных образовательных учреждений педагогическими кадрами)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S3015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S3015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Национальный проект "Молодежь и дети". Муниципальный проект "Педагоги и наставники"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011Ю6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6 703.6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7 310.5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7 416.0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011Ю6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50500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1 472.9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1 472.9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1 472.9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011Ю6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50500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1 472.9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1 472.9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1 472.9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011Ю6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51790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5 230.7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5 837.6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5 943.1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011Ю6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51790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5 230.7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5 837.6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5 943.1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 дошкольного и общего образования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1 561.7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1 561.7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1 561.7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Субвенция на реализацию Закона Сахалинской области от 29 марта 2006 года № 20-ЗО «О наделении органов местного самоуправления государственными полномочиями Сахалинской области в сфере образования (Организована выплата компенсации педагогическим работникам образовательных организаций, участвующим в проведении единого государственного экзамена в рабочее время и освобожденным от основной работы на период проведения единого государственного экзамена)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62501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1 561.7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1 561.7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1 561.7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62501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1 561.7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1 561.7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1 561.7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Дополнительное образование детей, выявление и поддержка лиц, проявивших выдающиеся способности, защита прав несовершеннолетних, организация и обеспечение отдыха и оздоровления детей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14 717.9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8 202.0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4 109.0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14 717.9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8 202.0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4 109.0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668.9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380.0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191.0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14 049.0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7 822.0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3 918.0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Оказание социальной поддержки и стимулирование труда педагогических работников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деятельности учреждений, подведомственных Департаменту образования администрации Холмского муниципального округа Сахалинской области, и реализация государственной политики в сфере образования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120 650.3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76 737.0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66 644.0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120 650.3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76 737.0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66 644.0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91 739.0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62 128.0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56 056.0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10 223.6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1 686.0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536.0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18 669.6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12 912.2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10 047.2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18.1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4.8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«Повышение безопасности дорожного движения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Повышение безопасности дорожного движения в Холмском муниципальном округе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15401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15401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15401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Непрограммные расходы на обеспечение деятельности органов местного самоуправления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27 437.6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15 360.0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14 914.0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27 437.6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15 360.0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14 914.0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27 437.6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15 360.0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14 914.0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27 357.6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15 360.0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14 914.0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81 756.5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86 631.6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82 284.3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66 983.6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73 724.6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66 597.3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образования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66 983.6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73 724.6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66 597.3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Развитие ресурсного обеспечения образовательных организаций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37 428.1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41 442.1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34 414.8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реализацию мероприятий по обеспечению питанием отдельных категорий обучающихся в муниципальных образовательных организациях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63540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8 013.6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7 831.4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7 831.4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63540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1 099.5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1 160.1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1 160.1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63540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2 023.2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1 733.9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1 733.9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63540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4 890.9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4 937.4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4 937.4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L3040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29 113.2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33 368.4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26 341.1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L3040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1 831.7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2 454.4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2 515.5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L3040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27 281.5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30 914.0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23 825.6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субсидии на реализацию мероприятий по обеспечению питанием отдельных категорий обучающихся в муниципальных образовательных организациях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S3540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301.3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242.3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242.3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S3540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34.1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34.8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34.8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S3540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61.1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52.0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S3540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206.1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155.5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155.5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 дошкольного и общего образования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27 775.2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31 157.4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31 057.4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Ежемесячные денежные выплаты и компенсации специалистам, проживающим и работающим в сельской местности, поселках городского типа на территории Сахалинской области, в том числе вышедшим на пенсию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6 890.9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5 450.0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5 450.0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6 890.9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5 450.0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5 450.0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Дополнительные меры социальной поддержки отдельных категорий педагогических работников, работающих в сельской местности на территории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71230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2 178.3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2 271.9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2 301.9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71230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2 178.3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2 271.9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2 301.9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Социальная поддержка отдельных категорий обучающихся муниципальных образовательных организаций в виде обеспечения бесплатным питанием и молоком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71234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18 406.0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23 305.5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23 305.5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71234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671.2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586.7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586.7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71234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17 734.8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22 718.8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22 718.8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Социальная поддержка отдельных категорий граждан, проживающих и работающих в сельской местности, за счет средств местного бюджета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Дополнительное образование детей, выявление и поддержка лиц, проявивших выдающиеся способности, защита прав несовершеннолетних, организация и обеспечение отдыха и оздоровления детей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1 064.8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486.0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486.0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Ежемесячные денежные выплаты и компенсации специалистам, проживающим и работающим в сельской местности, поселках городского типа на территории Сахалинской области, в том числе вышедшим на пенсию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1 064.8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486.0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486.0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1 064.8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486.0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486.0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Оказание социальной поддержки и стимулирование труда педагогических работников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715.5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639.1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639.1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Ежемесячная денежная выплата работникам образовательных учреждений, которым присвоено почетное звание «Заслуженный педагог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70501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523.6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523.6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523.6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70501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523.6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523.6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523.6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Ежемесячная денежная выплата работникам образовательных учреждений, имеющим государственные награды Российской Федерации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70601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120.7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115.5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115.5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70601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120.7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115.5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115.5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Поддержка учителей при ипотечном кредитовании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71.2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71.2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12 650.9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11 687.0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11 687.0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образования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12 650.9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11 687.0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11 687.0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 дошкольного и общего образования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12 650.9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11 687.0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11 687.0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Субвенция на реализацию Закона Сахалинской области от 29 марта 2006 года № 20-ЗО «О наделении органов местного самоуправления государственными полномочиями Сахалинской области в сфере образования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62500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12 650.9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11 687.0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11 687.0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62500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12 650.9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11 687.0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11 687.0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2 122.0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1 220.0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4 000.0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«Доступная среда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14000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2 122.0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1 220.0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 xml:space="preserve">Муниципальный проект. Развитие </w:t>
            </w:r>
            <w:proofErr w:type="spellStart"/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безбарьерной</w:t>
            </w:r>
            <w:proofErr w:type="spellEnd"/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 xml:space="preserve"> среды для инвалидов и других маломобильных групп населения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2 122.0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1 220.0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обеспечение доступности приоритетных объектов и услуг в приоритетных сферах жизнедеятельности на территории муниципальных образований Сахалинской области (Адаптированы муниципальные объекты социальной инфраструктуры на территории Холмского муниципального округа Сахалинской области и иные приоритетные объекты, в том числе подготовлена проектно-сметная документация)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63021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2 058.2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1 183.4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3 880.0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63021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191.9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63021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1 866.3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1 183.4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3 880.0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субсидии муниципальным образованиям на обеспечение доступности приоритетных объектов и услуг в приоритетных сферах жизнедеятельности на территории муниципальных образований Сахалинской области (Адаптированы муниципальные объекты социальной инфраструктуры на территории Холмского муниципального округа Сахалинской области и иные приоритетные объекты, в том числе подготовлена проектно-сметная документация)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S3021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63.8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36.6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S3021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S3021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57.8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36.6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120.0</w:t>
            </w:r>
          </w:p>
        </w:tc>
      </w:tr>
      <w:tr w:rsidR="00D15329" w:rsidRPr="00D15329" w:rsidTr="00D15329">
        <w:trPr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Контрольно-счётная палата Холмского муниципального округа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12 950.0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8 387.0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8 317.0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12 876.0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8 387.0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8 317.0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12 875.8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8 387.0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8 317.0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Непрограммные расходы на обеспечение деятельности органов местного самоуправления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12 875.8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8 387.0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8 317.0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Контрольно-счетная палата муниципального образования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55400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12 875.8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8 387.0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8 317.0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 xml:space="preserve">Председатель контрольно-счетной палаты муниципального образования 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55401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5 683.0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3 722.0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3 722.0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55401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5 683.0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3 722.0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3 722.0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55401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5 683.0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3 722.0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3 722.0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55402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7 192.8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4 665.0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4 595.0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55402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7 192.8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4 665.0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4 595.0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55402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6 936.5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4 665.0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4 595.0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55402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55402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139.9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55402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Прочие непрограммные мероприятия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Оплата исполнительных документов, штрафов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99000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99000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74.0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74.0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Прочие непрограммные мероприятия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74.0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Прочие непрограммные расходы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56100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74.0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Переподготовка и повышение квалификации кадров органов местного самоуправления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56100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74.0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56100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74.0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Департамент культуры, спорта и молодежной политики администрации Холмского муниципального округа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738 008.0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248 344.7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386 631.2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114 570.9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84 395.6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83 218.5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27 495.0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18 234.0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17 698.0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Непрограммные расходы на обеспечение деятельности органов местного самоуправления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27 495.0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18 234.0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17 698.0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27 495.0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18 234.0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17 698.0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27 495.0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18 234.0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17 698.0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27 460.0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18 234.0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17 698.0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87 075.9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66 161.6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65 520.5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сферы культуры Холмского муниципального округа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86 552.9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65 582.0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64 932.0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деятельности учреждений подведомственных Департаменту культуры, спорта и молодежной политики администрации Холмского муниципального округа Сахалинской области и реализации государственной политики в сфере искусства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86 552.9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65 582.0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64 932.0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86 552.9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65 582.0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64 932.0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84 484.1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65 082.0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64 932.0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2 063.3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«Совершенствование системы управления муниципальным имуществом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401.5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553.5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553.5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Создание условий для повышения эффективности управления муниципальной собственностью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401.5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553.5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553.5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401.5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553.5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553.5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401.5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553.5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553.5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«Обеспечение общественного порядка, противодействие преступности, профилактика терроризма и экстремизма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17000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51.5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26.1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35.0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Противодействие коррупции в Холмском муниципальном округе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17403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51.5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26.1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35.0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17403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51.5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26.1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35.0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17403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51.5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26.1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35.0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Прочие непрограммные мероприятия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70.0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Оплата исполнительных документов, штрафов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99000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70.0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99000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70.0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3 860.9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220.0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220.0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3 860.9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220.0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220.0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«Обеспечение общественного порядка, противодействие преступности, профилактика терроризма и экстремизма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17000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3 860.9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220.0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220.0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Профилактика правонарушений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3 860.9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220.0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220.0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3 670.9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3 670.9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190.0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70.0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70.0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190.0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70.0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70.0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1 598.3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1 027.2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1 067.2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1 401.7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1 027.2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1 067.2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образования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1 401.7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1 027.2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1 067.2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Дополнительное образование детей, выявление и поддержка лиц, проявивших выдающиеся способности, защита прав несовершеннолетних, организация и обеспечение отдыха и оздоровления детей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1 401.7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1 027.2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1 067.2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Субвенция на реализацию Закона Сахалинской области от 24 ноября 2011 года № 125-ЗО «О содействии в создании временных рабочих мест для трудоустройства несовершеннолетних граждан в возрасте от 14 до 18 лет в свободное от учебы время и о наделении органов местного самоуправления отдельными государственными полномочиями Сахалинской области в сфере содействия занятости несовершеннолетних граждан в возрасте от 14 до 18 лет в свободное от учебы время»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62180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1 139.7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977.2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977.2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62180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1 139.7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977.2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977.2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262.0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262.0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196.6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внутреннего и въездного туризма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19000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196.6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деятельности органов местного самоуправления по реализации права на создание условий для развития туризма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19401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196.6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19401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196.6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19401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196.6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4 201.5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4 201.5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«Обеспечение населения Холмского муниципального округа Сахалинской области качественными услугами жилищно-коммунального хозяйства»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4 201.5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Развитие инфраструктуры населенных пунктов и повышение уровня благоустроенности городских и сельских поселений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4 201.5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4 201.5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4 201.5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71 555.8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13 590.1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44 006.1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60 807.9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10 589.1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41 005.1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сферы культуры Холмского муниципального округа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60 807.9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10 589.1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41 005.1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деятельности учреждений подведомственных Департаменту культуры, спорта и молодежной политики администрации Холмского муниципального округа Сахалинской области и реализации государственной политики в сфере искусства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211.6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211.6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211.6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Создание условий для развития искусства и творчества, культурно-досугового обслуживания населения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255.4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255.4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255.4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Создание условий для развития отраслевого образования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03405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60 340.9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10 589.1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41 005.1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03405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60 340.9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10 589.1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41 005.1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03405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60 340.9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10 589.1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41 005.1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18.0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Прочие непрограммные мероприятия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18.0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Прочие непрограммные расходы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56100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18.0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Переподготовка и повышение квалификации кадров органов местного самоуправления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56100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18.0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56100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18.0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7 385.9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1 570.0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1 570.0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«Патриотическое воспитание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6 199.8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950.0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Совершенствование системы патриотического воспитания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06401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6 118.3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650.0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06401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4 439.7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500.0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06401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4 439.7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500.0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06401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1 678.6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06401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1 678.6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Военно-спортивная подготовка населения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06402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81.5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300.0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06402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81.5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300.0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06402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81.5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300.0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«Реализация молодежной политики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630.0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245.0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245.0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Повышение эффективности реализации молодежной политики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630.0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245.0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245.0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268.3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115.0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268.3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115.0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361.7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359.0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«Комплексные меры противодействия злоупотреблению наркотиками и их незаконному обороту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556.1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375.0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375.0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Профилактика немедицинского потребления наркотических средств и психотропных веществ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16403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556.1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375.0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375.0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16403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501.1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16403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501.1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16403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175.0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175.0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16403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175.0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175.0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3 344.0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1 431.0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1 431.0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образования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3 344.0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1 431.0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1 431.0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Дополнительное образование детей, выявление и поддержка лиц, проявивших выдающиеся способности, защита прав несовершеннолетних, организация и обеспечение отдыха и оздоровления детей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3 344.0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1 431.0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1 431.0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3 344.0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1 431.0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1 431.0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3 344.0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1 431.0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1 431.0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251 742.0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91 684.3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158 463.2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251 742.0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91 684.3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158 463.2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сферы культуры Холмского муниципального округа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251 742.0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91 684.3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158 463.2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Обеспечение качественно нового уровня развития инфраструктуры («Культурная среда»)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521.0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521.0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521.0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деятельности учреждений подведомственных Департаменту культуры, спорта и молодежной политики администрации Холмского муниципального округа Сахалинской области и реализации государственной политики в сфере искусства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3 185.2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3 185.2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3 185.2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Создание условий для развития музейного дела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12 432.3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10 938.6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10 623.6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12 432.3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10 938.6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10 623.6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12 432.3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10 938.6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10 623.6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Создание условий для развития библиотечного дела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56 729.5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24 354.2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36 574.2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56 729.5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24 354.2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36 574.2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56 729.5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24 354.2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36 574.2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Создание условий для развития искусства и творчества, культурно-досугового обслуживания населения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178 874.0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56 391.5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111 265.4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178 874.0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56 391.5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111 265.4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178 874.0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56 391.5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111 265.4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4 049.2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2 639.8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4 293.7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1 007.3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997.3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1 002.7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образования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94.3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60.0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Дополнительное образование детей, выявление и поддержка лиц, проявивших выдающиеся способности, защита прав несовершеннолетних, организация и обеспечение отдыха и оздоровления детей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94.3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Ежемесячные денежные выплаты и компенсации специалистам, проживающим и работающим в сельской местности, поселках городского типа на территории Сахалинской области, в том числе вышедшим на пенсию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94.3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94.3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физической культуры и спорта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137.3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142.7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Развитие физической культуры и массового спорта в Холмском муниципальном округе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137.3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142.7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Ежемесячные денежные выплаты и компенсации специалистам, проживающим и работающим в сельской местности, поселках городского типа на территории Сахалинской области, в том числе вышедшим на пенсию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137.3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142.7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137.3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142.7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сферы культуры Холмского муниципального округа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800.0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деятельности учреждений подведомственных Департаменту культуры, спорта и молодежной политики администрации Холмского муниципального округа Сахалинской области и реализации государственной политики в сфере искусства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800.0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Социальная поддержка отдельных категорий граждан, проживающих и работающих в сельской местности, за счет средств местного бюджета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800.0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800.0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2 849.9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1 642.5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1 291.0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«Реализация молодежной политики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2 849.9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1 642.5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1 291.0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Улучшение жилищных условий молодых семей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2 849.9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1 642.5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1 291.0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L4970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2 849.9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1 642.5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1 291.0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L4970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2 849.9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1 642.5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1 291.0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192.0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2 000.0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«Доступная среда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14000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192.0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2 000.0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 xml:space="preserve">Муниципальный проект. Развитие </w:t>
            </w:r>
            <w:proofErr w:type="spellStart"/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безбарьерной</w:t>
            </w:r>
            <w:proofErr w:type="spellEnd"/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 xml:space="preserve"> среды для инвалидов и других маломобильных групп населения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2 000.0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обеспечение доступности приоритетных объектов и услуг в приоритетных сферах жизнедеятельности на территории муниципальных образований Сахалинской области (Адаптированы муниципальные объекты социальной инфраструктуры на территории Холмского муниципального округа Сахалинской области и иные приоритетные объекты, в том числе подготовлена проектно-сметная документация)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63021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1 940.0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63021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1 940.0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субсидии муниципальным образованиям на обеспечение доступности приоритетных объектов и услуг в приоритетных сферах жизнедеятельности на территории муниципальных образований Сахалинской области (Адаптированы муниципальные объекты социальной инфраструктуры на территории Холмского муниципального округа Сахалинской области и иные приоритетные объекты, в том числе подготовлена проектно-сметная документация)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S3021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S3021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60.0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Создание условий для беспрепятственного доступа инвалидов к информации, объектам инженерной, транспортной и социальной инфраструктуры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192.0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192.0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192.0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286 429.4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54 787.7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95 362.5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3 436.0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13 488.4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1 117.3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физической культуры и спорта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3 436.0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13 488.4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1 117.3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Создание для всех категорий и групп населения условий для занятий физической культурой и спортом, массовым спортом, в том числе повышение уровня обеспеченности населения объектами спорта, а так же подготовка спортивного резерва в Холмском муниципальном округе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2 239.0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1 117.3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1 117.3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развитие физической культуры и спорта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63130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2 171.7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1 083.7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1 083.7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63130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2 171.7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1 083.7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1 083.7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развитие физической культуры и спорта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S3130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67.3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33.6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33.6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S3130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67.3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33.6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33.6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Бизнес-спринт (Я выбираю спорт)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12 371.1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Cофинансирование</w:t>
            </w:r>
            <w:proofErr w:type="spellEnd"/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 xml:space="preserve"> закупки и монтажа оборудования для создания "умных" спортивных площадок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L7530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12 371.1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L7530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12 371.1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Развитие физической культуры и массового спорта в Холмском муниципальном округе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1 197.0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1 197.0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1 197.0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282 993.4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41 299.3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94 245.2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физической культуры и спорта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282 993.4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41 299.3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94 245.2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Создание для всех категорий и групп населения условий для занятий физической культурой и спортом, массовым спортом, в том числе повышение уровня обеспеченности населения объектами спорта, а так же подготовка спортивного резерва в Холмском муниципальном округе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8 072.3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3 603.8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3 603.8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развитие физической культуры и спорта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63130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7 830.1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3 495.6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3 495.6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63130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7 830.1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3 495.6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3 495.6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развитие физической культуры и спорта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S3130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242.2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108.2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108.2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S3130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242.2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108.2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108.2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Развитие физической культуры и массового спорта в Холмском муниципальном округе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274 921.1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37 695.5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90 641.4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274 921.1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37 695.5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90 641.4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274 921.1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37 695.5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90 641.4</w:t>
            </w:r>
          </w:p>
        </w:tc>
      </w:tr>
      <w:tr w:rsidR="00D15329" w:rsidRPr="00D15329" w:rsidTr="00D15329">
        <w:trPr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Департамент жилищно-коммунального хозяйства администрации Холмского муниципального округа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1 010 745.7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733 152.9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1 077 537.2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7.5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7.5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Прочие непрограммные мероприятия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7.5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Оплата исполнительных документов, штрафов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99000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7.5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99000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7.5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353 283.9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319 138.1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320 561.4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566.5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энергетики Холмского муниципального округа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22000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566.5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Развитие газификации Холмского муниципального округа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566.5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566.5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566.5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2 999.2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2 999.2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2 999.2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сельского хозяйства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09000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2 999.2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2 999.2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2 999.2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Локализация борщевика Сосновского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09102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2 999.2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2 999.2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2 999.2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проведение комплекса мероприятий по борьбе с борщевиком Сосновского на территории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09102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63380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2 909.2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2 909.2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2 909.2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09102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63380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2 909.2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2 909.2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2 909.2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проведение комплекса мероприятий по борьбе с борщевиком Сосновского на территории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09102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S3380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09102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S3380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0.1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транспортной инфраструктуры и дорожного хозяйства Холмского муниципального округа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0.1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Развитие автомобильных дорог общего пользования местного значения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0.1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0.1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0.1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348 521.8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316 138.8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317 562.1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транспортной инфраструктуры и дорожного хозяйства Холмского муниципального округа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304 075.1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127 159.2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38 486.9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Развитие автомобильных дорог общего пользования местного значения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304 075.1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127 159.2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38 486.9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Капитальный ремонт, ремонт и содержание автомобильных дорог общего пользования и искусственных дорожных сооружений на них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9Д082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260 233.9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88 672.3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9Д082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206 733.9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88 672.3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9Д082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53 500.0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Осуществление мероприятий по капитальному ремонту, ремонту и содержанию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9Д102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42 525.8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37 332.2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37 332.2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9Д102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42 525.8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37 332.2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37 332.2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осуществление мероприятий по капитальному ремонту, ремонту и содержанию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SД102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1 315.4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1 154.7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1 154.7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SД102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1 315.4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1 154.7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1 154.7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«Повышение безопасности дорожного движения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3 900.0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Повышение безопасности дорожного движения в Холмском муниципальном округе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15401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3 900.0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Обеспечение транспортной безопасности объектов дорожного хозяйства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15401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9Д480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3 900.0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15401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9Д480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3 900.0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на территории Холмского муниципального округа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40 546.7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188 979.6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279 075.2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Формирование современной городской среды на территории Холмского муниципального округа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40 546.7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188 979.6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279 075.2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Капитальный ремонт и ремонт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9Д201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39 000.0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10 000.0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9Д201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39 000.0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10 000.0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Капитальный ремонт и ремонт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9Д280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340.5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178 670.3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268 765.9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9Д280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340.5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178 670.3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268 765.9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капитальный ремонт и ремонт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SД201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1 206.2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309.3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309.3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SД201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1 206.2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309.3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309.3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1 196.4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внутреннего и въездного туризма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19000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1 196.4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Создание условий для развития туризма в Холмском муниципальном округе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19101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1 171.2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создание условий для развития туризма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19101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63300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1 136.0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19101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63300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1 136.0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создание условий для развития туризма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19101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S3300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35.1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19101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S3300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35.1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деятельности органов местного самоуправления по реализации права на создание условий для развития туризма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19401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25.2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19401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25.2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19401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25.2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650 849.6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391 514.8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734 475.8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79 244.5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72 036.4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99 049.6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«Обеспечение населения Холмского муниципального округа Сахалинской области качественными услугами жилищно-коммунального хозяйства»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79 244.5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72 036.4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99 049.6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Реализация услуг жилищно-коммунального хозяйства в сфере водоснабжения, водоотведения, теплоснабжения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77 589.8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72 036.4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99 049.6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осуществление мероприятий по повышению качества предоставляемых жилищно-коммунальных услуг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63060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39 793.3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45 043.3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45 043.3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63060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39 793.3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45 043.3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45 043.3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Субсидии за счет средств бюджета Холмского муниципального округа Сахалинской области на возмещение недополученных доходов и (или) финансового обеспечения (возмещения) затрат в связи с производством (реализацией) товаров, выполнением работ, оказанием услуг в сфере жилищно-коммунального хозяйства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1 400.0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1 400.0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Краткосрочный план реализации региональной программы "Капитальный ремонт общего имущества в многоквартирных домах, расположенных на территории Сахалинской области, на 2014-2043 годы"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17 890.0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52 613.2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17 890.0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52 613.2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17 275.7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25 600.0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17 275.7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25 600.0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мероприятий на осуществление мероприятий по повышению качества предоставляемых жилищно-коммунальных услуг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S3060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1 230.8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1 393.1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1 393.1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S3060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1 230.8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1 393.1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1 393.1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Реализация мероприятий по созданию условий для управления многоквартирными домами, расположенных на территории Холмского района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1 654.7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реализацию мероприятий по созданию условий для управления многоквартирными домами.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63310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1 605.0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63310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1 605.0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субсидии муниципальным образованиям на реализацию мероприятий по созданию условий для управления многоквартирными домами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S3310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49.7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S3310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49.7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356 364.4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225 275.5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576 004.6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«Обеспечение населения Холмского муниципального округа Сахалинской области качественными услугами жилищно-коммунального хозяйства»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356 364.4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202 904.3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563 014.9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Реализация услуг жилищно-коммунального хозяйства в сфере водоснабжения, водоотведения, теплоснабжения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355 127.2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199 811.5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191 339.4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осуществление мероприятий по повышению качества предоставляемых жилищно-коммунальных услуг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63060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335 723.6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105 833.0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94 034.3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63060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335 723.6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105 833.0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94 034.3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Субсидии за счет средств бюджета Холмского муниципального округа Сахалинской области на возмещение недополученных доходов и (или) финансового обеспечения (возмещения) затрат в связи с производством (реализацией) товаров, выполнением работ, оказанием услуг в сфере жилищно-коммунального хозяйства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5 020.3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90 705.3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94 396.8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5 020.3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90 705.3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94 396.8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мероприятий на осуществление мероприятий по повышению качества предоставляемых жилищно-коммунальных услуг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S3060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10 383.3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3 273.2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2 908.3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S3060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10 383.3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3 273.2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2 908.3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Реализация мероприятий по обустройству (созданию) мест (площадок) накопления твердых коммунальных отходов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3 092.8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Субсидия на реализацию мероприятий по обустройству (созданию) мест (площадок) накопления твердых коммунальных отходов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63360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63360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субсидии на реализацию мероприятий по обустройству (созданию) мест (площадок) накопления твердых коммунальных отходов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S3360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92.8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S3360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92.8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 "Развитие полигонов твердых коммунальных отходов, рекультивация"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05104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1 237.2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Субсидия на реализацию мероприятий по рекультивации объектов размещения отходов, земель (территорий), на которых они размещены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05104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63520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1 200.0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05104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63520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1 200.0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субсидии на реализацию мероприятий по рекультивации объектов размещения отходов, земель (территорий), на которых они размещены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05104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S3520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37.2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05104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S3520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37.2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Национальный проект "Инфраструктура для жизни". Муниципальный проект "Модернизация коммунальной инфраструктуры"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051И3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371 675.5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051И3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51540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371 675.5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051И3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51540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371 675.5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энергетики Холмского муниципального округа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22000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22 371.2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12 989.7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Развитие электроэнергетики Холмского муниципального округа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22102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22 371.2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12 989.7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организацию электро-, тепло- и газоснабжения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22102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21 700.0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12 600.0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22102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21 700.0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12 600.0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организацию электро-, тепло- и газоснабжения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22102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S3160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671.2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389.7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22102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S3160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671.2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389.7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168 557.7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69 120.9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34 339.6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«Обеспечение населения Холмского муниципального округа Сахалинской области качественными услугами жилищно-коммунального хозяйства»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97 404.4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12 984.2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4 566.4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Реализация услуг жилищно-коммунального хозяйства в сфере водоснабжения, водоотведения, теплоснабжения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21 234.0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Субсидии управляющим организациям на возмещение затрат по вывозу снега с придомовых территорий многоквартирных домов Холмского муниципального округа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80350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3 734.0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80350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3 734.0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Субсидии в целях возмещения затрат по содержанию и (или) обустройству муниципального имущества расположенного на территории Холмского муниципального округа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80370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17 500.0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80370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17 500.0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Реализация муниципальной политики в сфере жилищно-коммунального хозяйства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13 205.0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4 484.2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4 566.4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Субвенция на реализацию Закона Сахалинской области от 30 июля 2020 года N 56-ЗО "О наделении органов местного самоуправления государственными полномочиями Сахалинской области по организации мероприятий при осуществлении деятельности по обращению с животными без владельцев"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62200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13 205.0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4 484.2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4 566.4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62200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13 205.0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4 484.2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4 566.4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Развитие инфраструктуры населенных пунктов и повышение уровня благоустроенности городских и сельских поселений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62 965.4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4 500.0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29 000.0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4 500.0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29 000.0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4 500.0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33 965.4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33 965.4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«Охрана окружающей среды, воспроизводство и использование природных ресурсов Холмского муниципального округа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6 251.0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Выявление, оценка и ликвидация объектов накопленного вреда окружающей среде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6 251.0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1 251.0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1 251.0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сельского хозяйства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09000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16 290.6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Комплексное развитие сельских территорий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09103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16 290.6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09103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25.2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09103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25.2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Обеспечение комплексного развития сельских территорий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09103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А5760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10 968.9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09103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А5760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10 968.9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обеспечение комплексного развития сельских территорий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09103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А576S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5 296.5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09103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А576S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5 296.5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на территории Холмского муниципального округа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48 611.7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52 136.7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25 773.2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Формирование современной городской среды на территории Холмского муниципального округа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48 611.7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52 136.7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25 773.2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поддержку муниципальных программ формирования современной городской среды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63350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26 535.3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30 000.0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25 000.0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63350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26 535.3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30 000.0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25 000.0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12 614.2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10 343.6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12 614.2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10 343.6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L5050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8 641.4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10 865.2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L5050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8 641.4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10 865.2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поддержку муниципальных программ формирования современной городской среды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S3350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820.8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927.9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773.2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S3350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820.8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927.9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773.2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46 683.0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25 082.0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25 082.0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«Обеспечение населения Холмского муниципального округа Сахалинской области качественными услугами жилищно-коммунального хозяйства»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46 683.0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25 082.0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25 082.0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деятельности органа местного самоуправления в сфере жилищно-коммунального хозяйства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46 683.0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25 082.0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25 082.0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Дотации (гранты) бюджетам субъектов Российской Федерации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55490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37.5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55490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37.5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Субвенция на реализацию Закона Сахалинской области от 23 декабря 2005 года № 106-ЗО «О дополнительной гарантии молодежи, проживающей и работающей в Сахалинской области, в виде выплаты процентной надбавки к заработной плате (денежному содержанию) и о наделении органов местного самоуправления отдельными государственными полномочиями Сахалинской области по назначению и выплате процентной надбавки к заработной плате (денежному содержанию)»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62100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62100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46 345.5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25 082.0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25 082.0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46 245.5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25 082.0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25 082.0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«Охрана окружающей среды, воспроизводство и использование природных ресурсов Холмского муниципального округа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Выявление, оценка и ликвидация объектов накопленного вреда окружающей среде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07401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6 578.7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22 500.0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22 500.0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6 578.7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22 500.0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22 500.0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энергетики Холмского муниципального округа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22000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6 578.7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22 500.0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22 500.0</w:t>
            </w:r>
          </w:p>
        </w:tc>
      </w:tr>
      <w:tr w:rsidR="00D15329" w:rsidRPr="00D15329" w:rsidTr="00D15329">
        <w:trPr>
          <w:cantSplit/>
          <w:trHeight w:val="303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Развитие газификации Холмского муниципального округа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6 578.7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22 500.0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22 500.0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организацию электро-, тепло- и газоснабжения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6 348.3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21 825.0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21 825.0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6 348.3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21 825.0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21 825.0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организацию электро-, тепло- и газоснабжения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S3160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230.4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675.0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675.0</w:t>
            </w:r>
          </w:p>
        </w:tc>
      </w:tr>
      <w:tr w:rsidR="00D15329" w:rsidRPr="00D15329" w:rsidTr="00D15329">
        <w:trPr>
          <w:cantSplit/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90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S3160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230.4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675.0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color w:val="000000"/>
                <w:sz w:val="24"/>
                <w:szCs w:val="24"/>
              </w:rPr>
              <w:t>675.0</w:t>
            </w:r>
          </w:p>
        </w:tc>
      </w:tr>
      <w:tr w:rsidR="00D15329" w:rsidRPr="00D15329" w:rsidTr="00D15329">
        <w:trPr>
          <w:trHeight w:val="288"/>
        </w:trPr>
        <w:tc>
          <w:tcPr>
            <w:tcW w:w="6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0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6 622 343.7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4 442 486.4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5329" w:rsidRPr="00D15329" w:rsidRDefault="00D15329" w:rsidP="00D153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1532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4 830 940.6</w:t>
            </w:r>
          </w:p>
        </w:tc>
      </w:tr>
    </w:tbl>
    <w:p w:rsidR="00775EBA" w:rsidRDefault="00775EBA" w:rsidP="00861AE8">
      <w:pPr>
        <w:spacing w:after="0" w:line="240" w:lineRule="auto"/>
        <w:jc w:val="both"/>
      </w:pPr>
    </w:p>
    <w:p w:rsidR="00775EBA" w:rsidRDefault="00775EBA">
      <w:pPr>
        <w:spacing w:after="160" w:line="259" w:lineRule="auto"/>
      </w:pPr>
      <w:r>
        <w:br w:type="page"/>
      </w:r>
      <w:bookmarkStart w:id="0" w:name="_GoBack"/>
      <w:bookmarkEnd w:id="0"/>
    </w:p>
    <w:tbl>
      <w:tblPr>
        <w:tblW w:w="0" w:type="auto"/>
        <w:tblInd w:w="10" w:type="dxa"/>
        <w:tblLayout w:type="fixed"/>
        <w:tblLook w:val="04A0" w:firstRow="1" w:lastRow="0" w:firstColumn="1" w:lastColumn="0" w:noHBand="0" w:noVBand="1"/>
      </w:tblPr>
      <w:tblGrid>
        <w:gridCol w:w="8231"/>
        <w:gridCol w:w="737"/>
        <w:gridCol w:w="875"/>
        <w:gridCol w:w="482"/>
        <w:gridCol w:w="1417"/>
        <w:gridCol w:w="1417"/>
        <w:gridCol w:w="1417"/>
      </w:tblGrid>
      <w:tr w:rsidR="00775EBA" w:rsidRPr="00775EBA" w:rsidTr="00775EBA">
        <w:trPr>
          <w:trHeight w:val="1468"/>
        </w:trPr>
        <w:tc>
          <w:tcPr>
            <w:tcW w:w="14576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5EBA" w:rsidRPr="00775EBA" w:rsidRDefault="00775EBA" w:rsidP="0077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75EBA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Приложение № 6 к решению </w:t>
            </w:r>
          </w:p>
          <w:p w:rsidR="00775EBA" w:rsidRPr="00775EBA" w:rsidRDefault="00775EBA" w:rsidP="0077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75EBA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Собрания Холмского муниципального</w:t>
            </w:r>
          </w:p>
          <w:p w:rsidR="00775EBA" w:rsidRPr="00775EBA" w:rsidRDefault="00775EBA" w:rsidP="0077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75EBA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округа Сахалинской области</w:t>
            </w:r>
          </w:p>
          <w:p w:rsidR="00775EBA" w:rsidRPr="00775EBA" w:rsidRDefault="00775EBA" w:rsidP="0077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75EBA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от __________ № _______</w:t>
            </w:r>
          </w:p>
        </w:tc>
      </w:tr>
      <w:tr w:rsidR="00775EBA" w:rsidRPr="00775EBA" w:rsidTr="00775EBA">
        <w:trPr>
          <w:trHeight w:val="476"/>
        </w:trPr>
        <w:tc>
          <w:tcPr>
            <w:tcW w:w="14576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5EBA" w:rsidRPr="00775EBA" w:rsidRDefault="00775EBA" w:rsidP="00775EBA">
            <w:pPr>
              <w:spacing w:after="0" w:line="240" w:lineRule="auto"/>
              <w:ind w:right="-5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775EBA" w:rsidRPr="00775EBA" w:rsidRDefault="00775EBA" w:rsidP="00775EB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на 2025 год и на плановый период 2026 и 2027 годов</w:t>
            </w:r>
          </w:p>
        </w:tc>
      </w:tr>
      <w:tr w:rsidR="00775EBA" w:rsidRPr="00775EBA" w:rsidTr="00775EBA">
        <w:trPr>
          <w:trHeight w:val="476"/>
        </w:trPr>
        <w:tc>
          <w:tcPr>
            <w:tcW w:w="14576" w:type="dxa"/>
            <w:gridSpan w:val="7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5EBA" w:rsidRPr="00775EBA" w:rsidRDefault="00775EBA" w:rsidP="00775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75EBA">
              <w:rPr>
                <w:rFonts w:ascii="Arial" w:hAnsi="Arial" w:cs="Arial"/>
                <w:bCs/>
                <w:color w:val="000000"/>
                <w:sz w:val="24"/>
                <w:szCs w:val="24"/>
              </w:rPr>
              <w:t>(тыс. рублей)</w:t>
            </w:r>
          </w:p>
        </w:tc>
      </w:tr>
      <w:tr w:rsidR="00775EBA" w:rsidRPr="00775EBA" w:rsidTr="00775EBA">
        <w:trPr>
          <w:trHeight w:val="476"/>
        </w:trPr>
        <w:tc>
          <w:tcPr>
            <w:tcW w:w="8231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5EBA" w:rsidRPr="00775EBA" w:rsidRDefault="00775EBA" w:rsidP="00775E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612" w:type="dxa"/>
            <w:gridSpan w:val="2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5EBA" w:rsidRPr="00775EBA" w:rsidRDefault="00775EBA" w:rsidP="00775E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Цср</w:t>
            </w:r>
            <w:proofErr w:type="spellEnd"/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5EBA" w:rsidRPr="00775EBA" w:rsidRDefault="00775EBA" w:rsidP="00775E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Вр</w:t>
            </w:r>
            <w:proofErr w:type="spellEnd"/>
          </w:p>
        </w:tc>
        <w:tc>
          <w:tcPr>
            <w:tcW w:w="4251" w:type="dxa"/>
            <w:gridSpan w:val="3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5EBA" w:rsidRPr="00775EBA" w:rsidRDefault="00775EBA" w:rsidP="00775E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775EBA" w:rsidRPr="00775EBA" w:rsidTr="00775EBA">
        <w:trPr>
          <w:trHeight w:val="518"/>
        </w:trPr>
        <w:tc>
          <w:tcPr>
            <w:tcW w:w="823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5EBA" w:rsidRPr="00775EBA" w:rsidRDefault="00775EBA" w:rsidP="00775E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5EBA" w:rsidRPr="00775EBA" w:rsidRDefault="00775EBA" w:rsidP="00775E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5EBA" w:rsidRPr="00775EBA" w:rsidRDefault="00775EBA" w:rsidP="00775E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2027 год</w:t>
            </w:r>
          </w:p>
        </w:tc>
      </w:tr>
      <w:tr w:rsidR="00775EBA" w:rsidRPr="00775EBA" w:rsidTr="00775EBA">
        <w:trPr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5EBA" w:rsidRPr="00775EBA" w:rsidRDefault="00775EBA" w:rsidP="00775E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5EBA" w:rsidRPr="00775EBA" w:rsidRDefault="00775EBA" w:rsidP="00775E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5EBA" w:rsidRPr="00775EBA" w:rsidRDefault="00775EBA" w:rsidP="00775E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5EBA" w:rsidRPr="00775EBA" w:rsidRDefault="00775EBA" w:rsidP="00775E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5EBA" w:rsidRPr="00775EBA" w:rsidRDefault="00775EBA" w:rsidP="00775E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5EBA" w:rsidRPr="00775EBA" w:rsidRDefault="00775EBA" w:rsidP="00775E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Муниципальная программа «Развитие образования в Холмском муниципальном округе Сахалинской области»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2 908 535.7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2 389 572.8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2 377 995.3</w:t>
            </w:r>
          </w:p>
        </w:tc>
      </w:tr>
      <w:tr w:rsidR="00775EBA" w:rsidRPr="00775EBA" w:rsidTr="00775EBA">
        <w:trPr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Развитие ресурсного обеспечения образовательных организаций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186 500.5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252 269.8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224 079.2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развитие образования (В образовательных организациях укреплена материально-техническая база)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63011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138 044.4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123 546.2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163 659.0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63011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130 643.8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87 436.5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74 659.0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63011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7 400.6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36 109.7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89 000.0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развитие образования (Обеспечена антитеррористическая безопасность образовательных организаций)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63012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6 374.6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49 515.3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20 315.3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63012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5 364.3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63012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1 010.3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49 515.3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20 315.3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развитие образования (Оказано содействие в обеспечении муниципальных образовательных учреждений педагогическими кадрами)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63015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180.1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63015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180.1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реализацию мероприятий по обеспечению питанием отдельных категорий обучающихся в муниципальных образовательных организациях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63540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8 013.6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7 831.4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7 831.4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63540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1 099.5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1 160.1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1 160.1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63540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2 023.2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1 733.9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1 733.9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63540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4 890.9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4 937.4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4 937.4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32 393.0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32 393.0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L3040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29 113.2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33 368.4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26 341.1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L3040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1 831.7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2 454.4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2 515.5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L3040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27 281.5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30 914.0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23 825.6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расходов местного бюджета на развитие образования (В образовательных организациях укреплена материально-техническая база)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S3011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4 270.5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3 821.1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5 061.7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S3011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4 040.6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2 704.3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2 309.1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S3011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229.9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1 116.8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2 752.6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расходов местного бюджета на развитие образования (Обеспечена антитеррористическая безопасность образовательных организаций)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S3012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197.2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1 552.1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628.4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S3012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165.9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S3012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31.3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1 552.1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628.4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расходов местного бюджета на развитие образования (Оказано содействие в обеспечении муниципальных образовательных учреждений педагогическими кадрами)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S3015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S3015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субсидии на реализацию мероприятий по обеспечению питанием отдельных категорий обучающихся в муниципальных образовательных организациях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S3540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301.3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242.3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242.3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S3540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34.1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34.8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34.8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S3540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61.1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52.0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S3540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206.1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155.5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155.5</w:t>
            </w:r>
          </w:p>
        </w:tc>
      </w:tr>
      <w:tr w:rsidR="00775EBA" w:rsidRPr="00775EBA" w:rsidTr="00775EBA">
        <w:trPr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Национальный проект "Молодежь и дети". Муниципальный проект "Все лучшее детям"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243 037.5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55590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118.6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55590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118.6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57500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236 281.7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57500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169 431.3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57500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66 850.4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А5590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1 782.0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А5590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1 782.0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расходов местного бюджета на 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А559S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18.0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А559S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18.0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А7500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4 788.7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А7500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3 410.4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А7500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1 378.3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субсидии на реализацию мероприятий по модернизации школьных систем образования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А750S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48.5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А750S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34.5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А750S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Национальный проект "Молодежь и дети". Муниципальный проект "Педагоги и наставники"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011Ю6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63 703.6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65 310.5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66 416.0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011Ю6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50500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1 472.9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1 472.9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1 472.9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011Ю6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50500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1 472.9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1 472.9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1 472.9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011Ю6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51790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5 230.7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5 837.6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5 943.1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011Ю6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51790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5 230.7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5 837.6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5 943.1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Eжемесячное</w:t>
            </w:r>
            <w:proofErr w:type="spellEnd"/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 xml:space="preserve">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011Ю6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57 000.0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58 000.0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59 000.0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011Ю6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4 130.6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4 130.6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4 130.6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011Ю6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52 869.4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53 869.4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54 869.4</w:t>
            </w:r>
          </w:p>
        </w:tc>
      </w:tr>
      <w:tr w:rsidR="00775EBA" w:rsidRPr="00775EBA" w:rsidTr="00775EBA">
        <w:trPr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 дошкольного и общего образования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2 053 845.3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1 829 889.3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1 814 672.9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Субвенция на реализацию Закона Сахалинской области от 18 марта 2014 года № 9-ЗО "Об образовании в Сахалинской области" в части обеспечения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обеспечения дополнительного образования детей в муниципальных общеобразовательных организациях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62230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1 037 916.3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1 046 575.1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1 046 575.1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62230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86 780.8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80 914.1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80 914.1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62230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685.0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700.5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707.7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62230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950 450.6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964 960.5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964 953.3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Субвенция на реализацию Закона Сахалинской области от 18 марта 2014 года № 9-ЗО "Об образовании в Сахалинской области" в части обеспечения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62240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569 622.7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497 713.3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497 713.3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62240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569 622.7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497 713.3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497 713.3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Субвенция на реализацию Закона Сахалинской области от 29 марта 2006 года № 20-ЗО «О наделении органов местного самоуправления государственными полномочиями Сахалинской области в сфере образования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62500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12 650.9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11 687.0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11 687.0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62500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12 650.9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11 687.0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11 687.0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Субвенция на реализацию Закона Сахалинской области от 29 марта 2006 года № 20-ЗО «О наделении органов местного самоуправления государственными полномочиями Сахалинской области в сфере образования (Организована выплата компенсации педагогическим работникам образовательных организаций, участвующим в проведении единого государственного экзамена в рабочее время и освобожденным от основной работы на период проведения единого государственного экзамена)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62501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1 561.7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1 561.7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1 561.7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62501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1 561.7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1 561.7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1 561.7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Ежемесячные денежные выплаты и компенсации специалистам, проживающим и работающим в сельской местности, поселках городского типа на территории Сахалинской области, в том числе вышедшим на пенсию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6 890.9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5 450.0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5 450.0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6 890.9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5 450.0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5 450.0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Дополнительные меры социальной поддержки отдельных категорий педагогических работников, работающих в сельской местности на территории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71230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2 178.3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2 271.9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2 301.9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71230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2 178.3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2 271.9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2 301.9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Социальная поддержка отдельных категорий обучающихся муниципальных образовательных организаций в виде обеспечения бесплатным питанием и молоком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71234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18 406.0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23 305.5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23 305.5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71234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671.2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586.7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586.7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71234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17 734.8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22 718.8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22 718.8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395 227.2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211 194.8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226 078.4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7 087.6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4 185.4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3 985.4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11 001.1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4 712.7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2 633.0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376 812.3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201 957.2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219 114.2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326.3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339.5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345.8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9 091.3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30 000.0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9 091.3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30 000.0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Социальная поддержка отдельных категорий граждан, проживающих и работающих в сельской местности, за счет средств местного бюджета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91020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130.0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91020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130.0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Дополнительное образование детей, выявление и поддержка лиц, проявивших выдающиеся способности, защита прав несовершеннолетних, организация и обеспечение отдыха и оздоровления детей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238 948.0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164 727.1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205 544.1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Субвенция на реализацию Закона Сахалинской области от 24 ноября 2011 года № 125-ЗО «О содействии в создании временных рабочих мест для трудоустройства несовершеннолетних граждан в возрасте от 14 до 18 лет в свободное от учебы время и о наделении органов местного самоуправления отдельными государственными полномочиями Сахалинской области в сфере содействия занятости несовершеннолетних граждан в возрасте от 14 до 18 лет в свободное от учебы время»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62180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3 199.7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2 743.7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2 743.7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62180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3 199.7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2 743.7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2 743.7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Ежемесячные денежные выплаты и компенсации специалистам, проживающим и работающим в сельской местности, поселках городского типа на территории Сахалинской области, в том числе вышедшим на пенсию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1 159.1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546.0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546.0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1 159.1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546.0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546.0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Реализация дополнительных гарантий социальной поддержке детей-сирот и детей, оставшихся без попечения родителей, в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71701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108 608.8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112 257.8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112 477.8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71701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108 608.8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112 257.8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112 477.8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111 262.5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40 977.6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85 667.6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111 262.5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40 977.6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85 667.6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14 717.9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8 202.0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4 109.0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668.9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380.0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191.0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14 049.0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7 822.0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3 918.0</w:t>
            </w:r>
          </w:p>
        </w:tc>
      </w:tr>
      <w:tr w:rsidR="00775EBA" w:rsidRPr="00775EBA" w:rsidTr="00775EBA">
        <w:trPr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Оказание социальной поддержки и стимулирование труда педагогических работников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01403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865.5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639.1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639.1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Ежемесячная денежная выплата работникам образовательных учреждений, которым присвоено почетное звание «Заслуженный педагог Сахалинской области»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01403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70501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523.6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523.6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523.6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01403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70501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523.6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523.6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523.6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Ежемесячная денежная выплата работникам образовательных учреждений, имеющим государственные награды Российской Федерации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01403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70601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120.7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115.5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115.5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01403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70601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120.7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115.5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115.5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01403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01403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Поддержка учителей при ипотечном кредитовании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01403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91010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71.2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01403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91010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71.2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деятельности учреждений, подведомственных Департаменту образования администрации Холмского муниципального округа Сахалинской области, и реализация государственной политики в сфере образования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01404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121 635.3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76 737.0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66 644.0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01404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121 635.3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76 737.0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66 644.0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01404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91 739.0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62 128.0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56 056.0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01404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10 223.6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1 686.0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536.0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01404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19 654.6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12 912.2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10 047.2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01404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18.1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10.8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4.8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Муниципальная программа «Развитие физической культуры и спорта в Холмском муниципальном округе Сахалинской области»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02000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402 819.6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54 925.0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95 505.2</w:t>
            </w:r>
          </w:p>
        </w:tc>
      </w:tr>
      <w:tr w:rsidR="00775EBA" w:rsidRPr="00775EBA" w:rsidTr="00775EBA">
        <w:trPr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Создание для всех категорий и групп населения условий для занятий физической культурой и спортом, массовым спортом, в том числе повышение уровня обеспеченности населения объектами спорта, а так же подготовка спортивного резерва в Холмском муниципальном округе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126 588.5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4 721.1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4 721.1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развитие физической культуры и спорта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63130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107 195.4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4 579.3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4 579.3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63130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97 193.6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63130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10 001.8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4 579.3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4 579.3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15 297.0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5 497.0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9 800.0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развитие физической культуры и спорта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S3130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4 096.1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141.8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141.8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S3130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3 786.6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S3130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309.5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141.8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141.8</w:t>
            </w:r>
          </w:p>
        </w:tc>
      </w:tr>
      <w:tr w:rsidR="00775EBA" w:rsidRPr="00775EBA" w:rsidTr="00775EBA">
        <w:trPr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Бизнес-спринт (Я выбираю спорт)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02102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12 371.1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Cофинансирование</w:t>
            </w:r>
            <w:proofErr w:type="spellEnd"/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 xml:space="preserve"> закупки и монтажа оборудования для создания "умных" спортивных площадок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02102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L7530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12 371.1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02102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L7530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12 371.1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Развитие физической культуры и массового спорта в Холмском муниципальном округе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276 231.1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37 832.8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90 784.1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Ежемесячные денежные выплаты и компенсации специалистам, проживающим и работающим в сельской местности, поселках городского типа на территории Сахалинской области, в том числе вышедшим на пенсию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113.0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137.3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142.7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113.0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137.3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142.7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276 118.1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37 695.5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90 641.4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276 118.1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37 695.5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90 641.4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Муниципальная программа «Развитие сферы культуры Холмского муниципального округа Сахалинской области»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03000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410 636.9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179 032.9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265 200.3</w:t>
            </w:r>
          </w:p>
        </w:tc>
      </w:tr>
      <w:tr w:rsidR="00775EBA" w:rsidRPr="00775EBA" w:rsidTr="00775EBA">
        <w:trPr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Обеспечение качественно нового уровня развития инфраструктуры («Культурная среда»)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10 872.1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Сахалинской области на сохранение, использование и популяризацию объектов культурного наследия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63420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8 287.7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63420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8 287.7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521.0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521.0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1 807.0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1 807.0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сохранение, использование и популяризацию объектов культурного наследия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S3420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256.4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S3420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256.4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деятельности учреждений подведомственных Департаменту культуры, спорта и молодежной политики администрации Холмского муниципального округа Сахалинской области и реализации государственной политики в сфере искусства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91 132.7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76 759.5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65 732.0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89 949.7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65 582.0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64 932.0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84 484.1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65 082.0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64 932.0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2 063.3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3 396.8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383.0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10 377.5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383.0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10 377.5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Социальная поддержка отдельных категорий граждан, проживающих и работающих в сельской местности, за счет средств местного бюджета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91020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800.0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800.0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800.0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91020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800.0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800.0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800.0</w:t>
            </w:r>
          </w:p>
        </w:tc>
      </w:tr>
      <w:tr w:rsidR="00775EBA" w:rsidRPr="00775EBA" w:rsidTr="00775EBA">
        <w:trPr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Создание условий для развития музейного дела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03402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12 432.3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10 938.6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10 623.6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03402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12 432.3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10 938.6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10 623.6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03402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12 432.3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10 938.6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10 623.6</w:t>
            </w:r>
          </w:p>
        </w:tc>
      </w:tr>
      <w:tr w:rsidR="00775EBA" w:rsidRPr="00775EBA" w:rsidTr="00775EBA">
        <w:trPr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Создание условий для развития библиотечного дела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03403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56 729.5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24 354.2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36 574.2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03403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56 729.5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24 354.2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36 574.2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03403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56 729.5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24 354.2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36 574.2</w:t>
            </w:r>
          </w:p>
        </w:tc>
      </w:tr>
      <w:tr w:rsidR="00775EBA" w:rsidRPr="00775EBA" w:rsidTr="00775EBA">
        <w:trPr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Создание условий для развития искусства и творчества, культурно-досугового обслуживания населения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03404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179 129.4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56 391.5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111 265.4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03404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179 129.4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56 391.5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111 265.4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03404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179 129.4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56 391.5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111 265.4</w:t>
            </w:r>
          </w:p>
        </w:tc>
      </w:tr>
      <w:tr w:rsidR="00775EBA" w:rsidRPr="00775EBA" w:rsidTr="00775EBA">
        <w:trPr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Создание условий для развития отраслевого образования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03405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60 340.9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10 589.1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41 005.1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03405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60 340.9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10 589.1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41 005.1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03405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60 340.9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10 589.1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41 005.1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Муниципальная программа «Обеспечение населения Холмского муниципального округа Сахалинской области качественным жильем»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04000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586 250.7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250 608.3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236 681.2</w:t>
            </w:r>
          </w:p>
        </w:tc>
      </w:tr>
      <w:tr w:rsidR="00775EBA" w:rsidRPr="00775EBA" w:rsidTr="00775EBA">
        <w:trPr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Ликвидация аварийного и непригодного для проживания жилищного фонда, неиспользуемых и бесхозяйных объектов производственного и непроизводственного назначения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201 993.7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171 421.1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176 928.1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обеспечение населения качественным жильем (Проведены работы по обследованию жилых домов на предмет признания их аварийными и подлежащими сносу, разработана проектная документация, а также завершены работы по демонтажу ветхого и аварийного жилья, неиспользуемых объектов производственного и непроизводственного назначения)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63031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191 880.6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166 278.4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171 620.3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63031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191 880.6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166 278.4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171 620.3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4 178.6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4 178.6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по обеспечению населения качественным жильем (Проведены работы по обследованию жилых домов на предмет признания их аварийными и подлежащими сносу, разработана проектная документация, а также завершены работы по демонтажу ветхого и аварийного жилья, неиспользуемых объектов производственного и непроизводственного назначения)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S3031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5 934.5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5 142.7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5 307.8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S3031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5 934.5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5 142.7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5 307.8</w:t>
            </w:r>
          </w:p>
        </w:tc>
      </w:tr>
      <w:tr w:rsidR="00775EBA" w:rsidRPr="00775EBA" w:rsidTr="00775EBA">
        <w:trPr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 xml:space="preserve">Муниципальный проект. Повышение </w:t>
            </w:r>
            <w:proofErr w:type="spellStart"/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сейсмоустойчивости</w:t>
            </w:r>
            <w:proofErr w:type="spellEnd"/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 xml:space="preserve"> жилых домов, основных объектов и систем жизнеобеспечения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04102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39 464.3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10 580.5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капитальных вложений в объекты муниципальной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04102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37 570.4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04102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37 570.4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04102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579.5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10 580.5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04102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579.5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04102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10 580.5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капитальных вложений в объекты муниципальной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04102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S3500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1 314.4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04102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S3500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1 162.1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04102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S3500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152.3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Формирование современного механизма градостроительного планирования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04103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1 642.7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13 917.6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15 464.0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обеспечение населения качественным жильем (Проведены мероприятия, направленные на реализацию градостроительной деятельности и создание инфраструктуры пространственных данных на территории Холмского муниципального округа Сахалинской области)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04103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63033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1 500.0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13 500.0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15 000.0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04103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63033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1 500.0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13 500.0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15 000.0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04103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96.3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04103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96.3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по обеспечению населения качественным жильем (Проведены мероприятия, направленные на реализацию градостроительной деятельности и создание инфраструктуры пространственных данных на территории Холмского муниципального округа Сахалинской области)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04103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S3033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46.4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417.6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464.0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04103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S3033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46.4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417.6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464.0</w:t>
            </w:r>
          </w:p>
        </w:tc>
      </w:tr>
      <w:tr w:rsidR="00775EBA" w:rsidRPr="00775EBA" w:rsidTr="00775EBA">
        <w:trPr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Инфраструктурное развитие территорий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04104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17 621.7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7 889.1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7 889.1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обеспечение населения качественным жильем (Созданы объекты инженерной и транспортной инфраструктуры, обеспечены инженерными сетями земельные участки, предназначенные для жилищного строительства, в том числе для бесплатного представления семьям, имеющим трех и более детей)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04104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63034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7 652.4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7 652.4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7 652.4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04104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63034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7 652.4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7 652.4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7 652.4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капитальных вложений в объекты муниципальной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04104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9 428.4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04104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9 428.4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04104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12.6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04104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12.6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по обеспечению населения качественным жильем (Созданы объекты инженерной и транспортной инфраструктуры, обеспечены инженерными сетями земельные участки, предназначенные для жилищного строительства, в том числе для бесплатного представления семьям, имеющим трех и более детей)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04104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S3034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236.7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236.7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236.7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04104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S3034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236.7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236.7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236.7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капитальных вложений в объекты муниципальной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04104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S3500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291.6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04104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S3500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291.6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Обеспечение жилыми помещениями детей-сирот, детей оставшихся без попечения родителей, а также лиц из числа детей-сирот и детей, оставшихся без попечения родителей, не имеющих закрепленных жилых помещений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04105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55 000.0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46 800.0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36 400.0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Реализация дополнительных гарантий социальной поддержке детей-сирот и детей, оставшихся без попечения родителей, в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04105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71701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55 000.0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46 800.0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36 400.0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04105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71701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55 000.0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46 800.0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36 400.0</w:t>
            </w:r>
          </w:p>
        </w:tc>
      </w:tr>
      <w:tr w:rsidR="00775EBA" w:rsidRPr="00775EBA" w:rsidTr="00775EBA">
        <w:trPr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Национальный проект "Инфраструктура для жизни". Муниципальный проект "Жилье"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041И2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264 019.3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обеспечение населения качественным жильем (Обеспечены права граждан-собственников жилых помещений, расположенных в аварийном жилищном фонде)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041И2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63032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80 045.0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041И2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63032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80 045.0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капитальных вложений в объекты муниципальной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041И2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181 135.3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041И2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181 135.3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по обеспечению населения качественным жильем (Обеспечены права граждан-собственников жилых помещений, расположенных в аварийном жилищном фонде)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041И2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S3032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1 009.3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041И2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S3032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1 009.3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капитальных вложений в объекты муниципальной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041И2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S3500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1 829.7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041И2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S3500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1 829.7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прав собственников нежилых помещений, расположенных в аварийном жилищном фонде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04401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6 509.0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04401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6 509.0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04401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6 509.0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Муниципальная программа «Обеспечение населения Холмского муниципального округа Сахалинской области качественными услугами жилищно-коммунального хозяйства»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617 680.3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315 306.9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693 712.9</w:t>
            </w:r>
          </w:p>
        </w:tc>
      </w:tr>
      <w:tr w:rsidR="00775EBA" w:rsidRPr="00775EBA" w:rsidTr="00775EBA">
        <w:trPr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Реализация услуг жилищно-коммунального хозяйства в сфере водоснабжения, водоотведения, теплоснабжения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485 918.3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278 147.9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292 389.0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осуществление мероприятий по повышению качества предоставляемых жилищно-коммунальных услуг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63060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375 516.9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150 876.3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139 077.6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63060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335 723.6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105 833.0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94 034.3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63060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39 793.3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45 043.3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45 043.3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Субсидии за счет средств бюджета Холмского муниципального округа Сахалинской области на возмещение недополученных доходов и (или) финансового обеспечения (возмещения) затрат в связи с производством (реализацией) товаров, выполнением работ, оказанием услуг в сфере жилищно-коммунального хозяйства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80190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5 400.0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80190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5 400.0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Выполнение полномочий органов местного самоуправления по организации бытового обслуживания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80200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15 500.0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2 000.0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80200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15 500.0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2 000.0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Субсидии управляющим организациям на возмещение затрат по вывозу снега с придомовых территорий многоквартирных домов Холмского муниципального округа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80350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3 734.0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80350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3 734.0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Субсидии в целях возмещения затрат по содержанию и (или) обустройству муниципального имущества расположенного на территории Холмского муниципального округа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80370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17 500.0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80370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17 500.0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Краткосрочный план реализации региональной программы "Капитальный ремонт общего имущества в многоквартирных домах, расположенных на территории Сахалинской области, на 2014-2043 годы"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83030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17 890.0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52 613.2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83030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17 890.0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52 613.2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38 763.3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116 605.3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94 396.8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38 763.3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116 605.3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94 396.8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мероприятий на осуществление мероприятий по повышению качества предоставляемых жилищно-коммунальных услуг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S3060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11 614.1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4 666.3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4 301.4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S3060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10 383.3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3 273.2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2 908.3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S3060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1 230.8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1 393.1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1 393.1</w:t>
            </w:r>
          </w:p>
        </w:tc>
      </w:tr>
      <w:tr w:rsidR="00775EBA" w:rsidRPr="00775EBA" w:rsidTr="00775EBA">
        <w:trPr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Реализация мероприятий по обустройству (созданию) мест (площадок) накопления твердых коммунальных отходов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05102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3 092.8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Субсидия на реализацию мероприятий по обустройству (созданию) мест (площадок) накопления твердых коммунальных отходов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05102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63360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05102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63360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субсидии на реализацию мероприятий по обустройству (созданию) мест (площадок) накопления твердых коммунальных отходов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05102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S3360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92.8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05102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S3360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92.8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Реализация мероприятий по созданию условий для управления многоквартирными домами, расположенных на территории Холмского района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05103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1 654.7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реализацию мероприятий по созданию условий для управления многоквартирными домами.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05103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63310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1 605.0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05103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63310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1 605.0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субсидии муниципальным образованиям на реализацию мероприятий по созданию условий для управления многоквартирными домами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05103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S3310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49.7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05103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S3310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49.7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 "Развитие полигонов твердых коммунальных отходов, рекультивация"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05104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1 237.2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Субсидия на реализацию мероприятий по рекультивации объектов размещения отходов, земель (территорий), на которых они размещены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05104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63520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1 200.0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05104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63520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1 200.0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субсидии на реализацию мероприятий по рекультивации объектов размещения отходов, земель (территорий), на которых они размещены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05104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S3520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37.2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05104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S3520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37.2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Национальный проект "Инфраструктура для жизни". Муниципальный проект "Модернизация коммунальной инфраструктуры"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051И3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371 675.5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051И3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51540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371 675.5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051И3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51540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371 675.5</w:t>
            </w:r>
          </w:p>
        </w:tc>
      </w:tr>
      <w:tr w:rsidR="00775EBA" w:rsidRPr="00775EBA" w:rsidTr="00775EBA">
        <w:trPr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Реализация муниципальной политики в сфере жилищно-коммунального хозяйства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05401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13 205.0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4 484.2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4 566.4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Субвенция на реализацию Закона Сахалинской области от 30 июля 2020 года N 56-ЗО "О наделении органов местного самоуправления государственными полномочиями Сахалинской области по организации мероприятий при осуществлении деятельности по обращению с животными без владельцев"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05401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62200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13 205.0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4 484.2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4 566.4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05401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62200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13 205.0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4 484.2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4 566.4</w:t>
            </w:r>
          </w:p>
        </w:tc>
      </w:tr>
      <w:tr w:rsidR="00775EBA" w:rsidRPr="00775EBA" w:rsidTr="00775EBA">
        <w:trPr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Развитие инфраструктуры населенных пунктов и повышение уровня благоустроенности городских и сельских поселений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05402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68 982.1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4 500.0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05402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33 701.5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4 500.0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05402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33 701.5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4 500.0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05402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35 280.6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05402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35 280.6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деятельности органа местного самоуправления в сфере жилищно-коммунального хозяйства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05403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46 683.0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25 082.0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25 082.0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Дотации (гранты) бюджетам субъектов Российской Федерации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05403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55490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37.5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05403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55490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37.5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Субвенция на реализацию Закона Сахалинской области от 23 декабря 2005 года № 106-ЗО «О дополнительной гарантии молодежи, проживающей и работающей в Сахалинской области, в виде выплаты процентной надбавки к заработной плате (денежному содержанию) и о наделении органов местного самоуправления отдельными государственными полномочиями Сахалинской области по назначению и выплате процентной надбавки к заработной плате (денежному содержанию)»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05403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62100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05403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62100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05403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46 345.5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25 082.0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25 082.0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05403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46 245.5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25 082.0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25 082.0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05403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Муниципальная программа «Патриотическое воспитание в Холмском муниципальном округе Сахалинской области»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6 589.8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1 070.0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1 070.0</w:t>
            </w:r>
          </w:p>
        </w:tc>
      </w:tr>
      <w:tr w:rsidR="00775EBA" w:rsidRPr="00775EBA" w:rsidTr="00775EBA">
        <w:trPr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Совершенствование системы патриотического воспитания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06401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6 508.3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770.0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770.0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06401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4 439.7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500.0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06401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4 439.7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500.0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06401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2 068.6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270.0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270.0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06401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1 678.6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06401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390.0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120.0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120.0</w:t>
            </w:r>
          </w:p>
        </w:tc>
      </w:tr>
      <w:tr w:rsidR="00775EBA" w:rsidRPr="00775EBA" w:rsidTr="00775EBA">
        <w:trPr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Военно-спортивная подготовка населения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06402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81.5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300.0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06402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81.5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300.0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06402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81.5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300.0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Муниципальная программа «Охрана окружающей среды, воспроизводство и использование природных ресурсов Холмского муниципального округа Сахалинской области»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07000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6 277.0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4 000.0</w:t>
            </w:r>
          </w:p>
        </w:tc>
      </w:tr>
      <w:tr w:rsidR="00775EBA" w:rsidRPr="00775EBA" w:rsidTr="00775EBA">
        <w:trPr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Выявление, оценка и ликвидация объектов накопленного вреда окружающей среде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07401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6 277.0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07401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07401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07401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1 277.0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07401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1 277.0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Муниципальная программа «Экономическое развитие Холмского муниципального округа Сахалинской области»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08000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11 737.7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10 987.7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10 987.7</w:t>
            </w:r>
          </w:p>
        </w:tc>
      </w:tr>
      <w:tr w:rsidR="00775EBA" w:rsidRPr="00775EBA" w:rsidTr="00775EBA">
        <w:trPr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Реализация мероприятий по поддержке и развитию субъектов малого и среднего предпринимательства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11 737.7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10 987.7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10 987.7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реализацию мероприятий муниципальных программ по поддержке и развитию субъектов малого и среднего предпринимательства, физических лиц, не являющихся индивидуальными предпринимателями и применяющих специальный налоговый режим "Налог на профессиональный доход", организаций, образующих инфраструктуру поддержки субъектов малого и среднего предпринимательства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63320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1 794.1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10 658.0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63320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1 794.1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10 658.0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реализацию мероприятий муниципальных программ по поддержке и развитию субъектов малого и среднего предпринимательства, физических лиц, не являющихся индивидуальными предпринимателями и применяющих специальный налоговый режим «Налог на профессиональный доход», организаций, образующих инфраструктуру поддержки субъектов малого и среднего предпринимательства (возмещение затрат физическим лицам, не являющимся индивидуальными предпринимателями и применяющим специальный налоговый режим «Налог на профессиональный доход»)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63322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2 898.0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63322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2 898.0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реализацию мероприятий муниципальных программ по поддержке и развитию субъектов малого и среднего предпринимательства, физических лиц, не являющихся индивидуальными предпринимателями и применяющих специальный налоговый режим «Налог на профессиональный доход», организаций, образующих инфраструктуру поддержки субъектов малого и среднего предпринимательства (на возмещение затрат на уплату лизинговых платежей по договорам финансовой аренды (лизинга) и первого взноса при заключении договора лизина)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63323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7 760.0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63323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7 760.0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реализацию мероприятий муниципальных программ по поддержке и развитию субъектов малого и среднего предпринимательства, физических лиц, не являющихся индивидуальными предпринимателями и применяющих специальный налоговый режим «Налог на профессиональный доход», организаций, образующих инфраструктуру поддержки субъектов малого и среднего предпринимательства (на возмещение затрат, связанных с осуществлением деятельности социально ориентированных объектов розничной торговли продовольственными товарами (социальный магазин), лекарственными средствами (социальная аптека) и объектов бытового обслуживания населения (социальная парикмахерская, социальная баня)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63325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8 863.9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63325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8 863.9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субсидии на возмещение затрат субъектам малого и среднего предпринимательства из числа молодежи, открывшим собственное дело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80080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80080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субсидии субъектам инвестиционной деятельности на реализацию инвестиционных проектов на территории Холмского муниципального округа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80170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80170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субсидии муниципальным образованиям на реализацию мероприятий муниципальных программ по поддержке и развитию субъектов малого и среднего предпринимательства, физических лиц, не являющихся индивидуальными предпринимателями и применяющих специальный налоговый режим "Налог на профессиональный доход", организаций, образующих инфраструктуру поддержки субъектов малого и среднего предпринимательства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S3320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55.5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329.7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S3320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55.5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329.7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субсидии муниципальным образованиям на реализацию мероприятий муниципальных программ по поддержке и развитию субъектов малого и среднего предпринимательства, физических лиц, не являющихся индивидуальными предпринимателями и применяющих специальный налоговый режим «Налог на профессиональный доход», организаций, образующих инфраструктуру поддержки субъектов малого и среднего предпринимательства (возмещение затрат физическим лицам, не являющимся индивидуальными предпринимателями и применяющим специальный налоговый режим «Налог на профессиональный доход»)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S3322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89.7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S3322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89.7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субсидии муниципальным образованиям на реализацию мероприятий муниципальных программ по поддержке и развитию субъектов малого и среднего предпринимательства, физических лиц, не являющихся индивидуальными предпринимателями и применяющих специальный налоговый режим «Налог на профессиональный доход», организаций, образующих инфраструктуру поддержки субъектов малого и среднего предпринимательства (на возмещение затрат на уплату лизинговых платежей по договорам финансовой аренды (лизинга) и первого взноса при заключении договора лизина)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S3323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240.0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S3323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240.0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субсидии муниципальным образованиям на реализацию мероприятий муниципальных программ по поддержке и развитию субъектов малого и среднего предпринимательства, физических лиц, не являющихся индивидуальными предпринимателями и применяющих специальный налоговый режим «Налог на профессиональный доход», организаций, образующих инфраструктуру поддержки субъектов малого и среднего предпринимательства (на возмещение затрат, связанных с осуществлением деятельности социально ориентированных объектов розничной торговли продовольственными товарами (социальный магазин), лекарственными средствами (социальная аптека) и объектов бытового обслуживания населения (социальная парикмахерская, социальная баня)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S3325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274.2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S3325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274.2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Муниципальная программа «Развитие сельского хозяйства в Холмском муниципальном округе Сахалинской области»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09000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58 244.1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21 612.9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266 996.5</w:t>
            </w:r>
          </w:p>
        </w:tc>
      </w:tr>
      <w:tr w:rsidR="00775EBA" w:rsidRPr="00775EBA" w:rsidTr="00775EBA">
        <w:trPr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Развитие агропромышленного комплекса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19 401.8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18 613.7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18 613.7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развитие агропромышленного комплекса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63180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18 819.6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18 055.2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18 055.2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63180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18 819.6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18 055.2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18 055.2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субсидии муниципальным образованиям на развитие агропромышленного комплекса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S3180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582.2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558.5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558.5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S3180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582.2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558.5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558.5</w:t>
            </w:r>
          </w:p>
        </w:tc>
      </w:tr>
      <w:tr w:rsidR="00775EBA" w:rsidRPr="00775EBA" w:rsidTr="00775EBA">
        <w:trPr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Локализация борщевика Сосновского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09102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2 999.2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2 999.2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2 999.2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проведение комплекса мероприятий по борьбе с борщевиком Сосновского на территории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09102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63380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2 909.2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2 909.2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2 909.2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09102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63380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2 909.2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2 909.2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2 909.2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проведение комплекса мероприятий по борьбе с борщевиком Сосновского на территории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09102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S3380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09102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S3380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90.0</w:t>
            </w:r>
          </w:p>
        </w:tc>
      </w:tr>
      <w:tr w:rsidR="00775EBA" w:rsidRPr="00775EBA" w:rsidTr="00775EBA">
        <w:trPr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Комплексное развитие сельских территорий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09103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35 200.8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245 383.6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09103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95.7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09103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95.7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Обеспечение комплексного развития сельских территорий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09103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L5760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6 470.6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245 383.6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09103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L5760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6 470.6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245 383.6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Обеспечение комплексного развития сельских территорий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09103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А5760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19 627.1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09103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А5760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19 627.1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обеспечение комплексного развития сельских территорий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09103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А576S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9 007.4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09103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А576S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9 007.4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Эффективное вовлечение в оборот земель сельскохозяйственного назначения и развитие мелиоративного комплекса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09104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285.6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Подготовка проектов межевания земельных участков, выделяемых в счет невостребованных земельных долей, находящихся в собственности муниципальных образований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09104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L5991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146.7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09104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L5991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146.7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Осуществление государственного кадастрового учета земельных участков, государственная собственность на которые не разграничена, из состава земель сельскохозяйственного назначения и земельных участков, выделяемых в счет невостребованных земельных долей, находящихся в собственности муниципальных образований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09104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L5992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138.9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09104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L5992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138.9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Реализация мероприятий на поддержку животноводства в личном подсобном хозяйстве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09402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356.7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Субсидии на возмещение затрат, возникающих при реализации мероприятий на поддержку животноводства в личных подсобных хозяйствах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09402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80130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356.7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09402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80130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356.7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Муниципальная программа «Развитие транспортной инфраструктуры и дорожного хозяйства Холмского муниципального округа Сахалинской области»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10000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358 192.6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361 939.3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38 487.0</w:t>
            </w:r>
          </w:p>
        </w:tc>
      </w:tr>
      <w:tr w:rsidR="00775EBA" w:rsidRPr="00775EBA" w:rsidTr="00775EBA">
        <w:trPr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Развитие автомобильных дорог общего пользования местного значения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358 192.6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361 939.3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38 487.0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0.1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0.1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Капитальный ремонт, ремонт и содержание автомобильных дорог общего пользования и искусственных дорожных сооружений на них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9Д082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266 340.2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323 452.3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9Д082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212 840.2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323 452.3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9Д082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53 500.0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Осуществление мероприятий по капитальному ремонту, ремонту и содержанию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9Д102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89 096.6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37 332.2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37 332.2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9Д102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89 096.6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37 332.2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37 332.2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осуществление мероприятий по капитальному ремонту, ремонту и содержанию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SД102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2 755.8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1 154.7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1 154.7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SД102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2 755.8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1 154.7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1 154.7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Муниципальная программа «Совершенствование системы управления муниципальным имуществом в Холмском муниципальном округе Сахалинской области»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11000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96 246.2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38 543.5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34 587.5</w:t>
            </w:r>
          </w:p>
        </w:tc>
      </w:tr>
      <w:tr w:rsidR="00775EBA" w:rsidRPr="00775EBA" w:rsidTr="00775EBA">
        <w:trPr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Обеспечение полноты и качества сведений в Едином государственном реестре недвижимости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572.0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2 831.0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3 451.1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проведение комплексных кадастровых работ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63340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554.8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2 746.0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3 347.5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63340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554.8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2 746.0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3 347.5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проведение комплексных кадастровых работ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S3340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17.2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85.0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103.6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S3340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17.2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85.0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103.6</w:t>
            </w:r>
          </w:p>
        </w:tc>
      </w:tr>
      <w:tr w:rsidR="00775EBA" w:rsidRPr="00775EBA" w:rsidTr="00775EBA">
        <w:trPr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Поддержка деятельности социально-ориентированных некоммерческих организаций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11102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субсидии из средств бюджета Холмского муниципального округа Сахалинской области на поддержку деятельности социально–ориентированных некоммерческих организаций, не являющихся государственными (муниципальными) учреждениями, расположенных на территории Холмского муниципального округа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11102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80360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11102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80360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Формирование оптимальной структуры муниципального имущества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9 118.9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450.0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800.0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9 118.9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450.0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800.0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9 118.9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450.0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800.0</w:t>
            </w:r>
          </w:p>
        </w:tc>
      </w:tr>
      <w:tr w:rsidR="00775EBA" w:rsidRPr="00775EBA" w:rsidTr="00775EBA">
        <w:trPr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Создание условий для повышения эффективности управления муниципальной собственностью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86 355.3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35 262.5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30 336.4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Субвенция на реализацию Закона Сахалинской области от 7 июня 2006 года № 63-ЗО «О наделении органов местного самоуправления государственными полномочиями Сахалинской области по регистрации и учету граждан, имеющих право на получение жилищных субсидий в связи с переселением из районов Крайнего Севера и приравненных к ним местностей»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62080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1 500.4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1 321.9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1 321.9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62080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1 369.0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1 201.7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1 201.7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62080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131.4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120.2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120.2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57 757.6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30 739.8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24 411.0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53 928.3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30 130.7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24 411.0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3 829.3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609.1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27 097.3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3 200.8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4 603.5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25 294.9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2 597.3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1 802.4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603.5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4 603.5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Муниципальная программа «Управление муниципальными финансами Холмского муниципального округа Сахалинской области»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12000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128 877.2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56 251.0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50 356.0</w:t>
            </w:r>
          </w:p>
        </w:tc>
      </w:tr>
      <w:tr w:rsidR="00775EBA" w:rsidRPr="00775EBA" w:rsidTr="00775EBA">
        <w:trPr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Развитие инициативного бюджетирования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58 328.6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27 780.0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27 780.0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реализацию инициативных проектов в Сахалинской области (Асфальтирование ул. Озерная в с. Костромское)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63281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63281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реализацию инициативных проектов в Сахалинской области (Асфальтирование ул. Школьной в с. Пионеры (второй этап))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63282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4 886.2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63282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4 886.2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реализацию инициативных проектов в Сахалинской области (Обустройство дороги от д. 19 по ул. Колхозной в с. Красноярское)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63283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3 752.1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63283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3 752.1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реализацию инициативных проектов в Сахалинской области (Благоустройство общественной территории в с. Чапланово по ул. Советской)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63284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63284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реализацию инициативных проектов в Сахалинской области (Обустройство лестницы по ул. Сахалинской в с. Яблочное)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63285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2 278.4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63285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2 278.4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реализацию инициативных проектов в Сахалинской области (Обустройство места памяти героям специальной военной операции с. Правда)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63286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4 814.4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63286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4 814.4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реализацию в Сахалинской области общественно значимых проектов в рамках проекта "Молодежный бюджет"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63330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27 500.0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27 500.0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27 500.0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63330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2 500.0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2 500.0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2 500.0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63330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25 000.0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25 000.0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25 000.0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1 876.7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1 876.7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реализацию инициативных проектов в Сахалинской области (Асфальтирование ул. Озерная в с. Костромское)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S3281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341.4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S3281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341.4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реализацию инициативных проектов в Сахалинской области (Асфальтирование ул. Школьной в с. Пионеры (второй этап))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S3282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203.6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S3282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203.6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реализацию инициативных проектов в Сахалинской области (Обустройство дороги от д. 19 по ул. Колхозной в с. Красноярское)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S3283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156.4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S3283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156.4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реализацию инициативных проектов в Сахалинской области (Благоустройство общественной территории в с. Чапланово по ул. Советской)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S3284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1 865.9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S3284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1 865.9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реализацию инициативных проектов в Сахалинской области (Обустройство лестницы по ул. Сахалинской в с. Яблочное)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S3285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120.0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S3285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120.0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реализацию инициативных проектов в Сахалинской области (Обустройство места памяти героям специальной военной операции с. Правда)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S3286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253.5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S3286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253.5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реализацию в Сахалинской области общественно значимых проектов в рамках проекта "Молодежный бюджет"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S3330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280.0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280.0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280.0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S3330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25.3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25.3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25.3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S3330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254.7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254.7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254.7</w:t>
            </w:r>
          </w:p>
        </w:tc>
      </w:tr>
      <w:tr w:rsidR="00775EBA" w:rsidRPr="00775EBA" w:rsidTr="00775EBA">
        <w:trPr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Организация и управление бюджетным процессом и повышение его открытости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12401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5 500.0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3 000.0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Резервный фонд администрации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12401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91870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5 500.0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3 000.0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12401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91870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5 500.0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3 000.0</w:t>
            </w:r>
          </w:p>
        </w:tc>
      </w:tr>
      <w:tr w:rsidR="00775EBA" w:rsidRPr="00775EBA" w:rsidTr="00775EBA">
        <w:trPr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Управление муниципальным долгом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12402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12402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92730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12402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92730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50.0</w:t>
            </w:r>
          </w:p>
        </w:tc>
      </w:tr>
      <w:tr w:rsidR="00775EBA" w:rsidRPr="00775EBA" w:rsidTr="00775EBA">
        <w:trPr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деятельности и выполнение функций Департамента финансов администрации Холмского муниципального округа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12404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64 998.6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25 421.0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19 526.0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12404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44 697.2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24 456.6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19 276.0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12404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43 924.0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24 186.6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19 276.0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12404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773.2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270.0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12404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1 168.1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964.4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250.0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12404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1 168.1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964.4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250.0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Оплата исполнительных документов, штрафов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12404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99000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19 133.3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12404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99000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19 133.3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Муниципальная программа «Реализация молодежной политики в Холмском муниципальном округе Сахалинской области»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13000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3 479.9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1 887.5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1 536.0</w:t>
            </w:r>
          </w:p>
        </w:tc>
      </w:tr>
      <w:tr w:rsidR="00775EBA" w:rsidRPr="00775EBA" w:rsidTr="00775EBA">
        <w:trPr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Улучшение жилищных условий молодых семей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13101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2 849.9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1 642.5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1 291.0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13101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L4970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2 849.9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1 642.5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1 291.0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13101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L4970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2 849.9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1 642.5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1 291.0</w:t>
            </w:r>
          </w:p>
        </w:tc>
      </w:tr>
      <w:tr w:rsidR="00775EBA" w:rsidRPr="00775EBA" w:rsidTr="00775EBA">
        <w:trPr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Повышение эффективности реализации молодежной политики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13401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630.0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245.0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245.0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13401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268.3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115.0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115.0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13401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268.3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115.0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115.0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13401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361.7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130.0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130.0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13401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13401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359.0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130.0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130.0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Муниципальная программа «Доступная среда в Холмском муниципальном округе Сахалинской области»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14000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11 220.2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11 920.0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11 920.0</w:t>
            </w:r>
          </w:p>
        </w:tc>
      </w:tr>
      <w:tr w:rsidR="00775EBA" w:rsidRPr="00775EBA" w:rsidTr="00775EBA">
        <w:trPr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 xml:space="preserve">Муниципальный проект. Развитие </w:t>
            </w:r>
            <w:proofErr w:type="spellStart"/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безбарьерной</w:t>
            </w:r>
            <w:proofErr w:type="spellEnd"/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 xml:space="preserve"> среды для инвалидов и других маломобильных групп населения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10 947.9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11 920.0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11 920.0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обеспечение доступности приоритетных объектов и услуг в приоритетных сферах жизнедеятельности на территории муниципальных образований Сахалинской области (Адаптированы муниципальные объекты социальной инфраструктуры на территории Холмского муниципального округа Сахалинской области и иные приоритетные объекты, в том числе подготовлена проектно-сметная документация)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63021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8 107.2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7 767.9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11 562.4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63021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6 240.9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6 584.5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5 742.4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63021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1 866.3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1 183.4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5 820.0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обеспечение доступности приоритетных объектов и услуг в приоритетных сферах жизнедеятельности на территории муниципальных образований Сахалинской области (Адаптированы жилые дома, жилые помещения (квартиры), в которых прибывают инвалиды (в том числе подготовлена проектно-сметная документация))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63022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2 493.1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3 794.5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63022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2 493.1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3 794.5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субсидии муниципальным образованиям на обеспечение доступности приоритетных объектов и услуг в приоритетных сферах жизнедеятельности на территории муниципальных образований Сахалинской области (Адаптированы муниципальные объекты социальной инфраструктуры на территории Холмского муниципального округа Сахалинской области и иные приоритетные объекты, в том числе подготовлена проектно-сметная документация)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S3021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270.6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240.2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357.6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S3021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212.8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203.6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177.6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S3021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57.8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36.6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180.0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субсидии муниципальным образованиям на обеспечение доступности приоритетных объектов и услуг в приоритетных сферах жизнедеятельности на территории муниципальных образований Сахалинской области (Адаптированы жилые дома, жилые помещения (квартиры), в которых прибывают инвалиды (в том числе подготовлена проектно-сметная документация))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S3022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77.0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117.4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S3022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77.0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117.4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Создание условий для беспрепятственного доступа инвалидов к информации, объектам инженерной, транспортной и социальной инфраструктуры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272.3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192.0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192.0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80.3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80.3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Муниципальная программа «Повышение безопасности дорожного движения в Холмском муниципальном округе Сахалинской области»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4 025.0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40.0</w:t>
            </w:r>
          </w:p>
        </w:tc>
      </w:tr>
      <w:tr w:rsidR="00775EBA" w:rsidRPr="00775EBA" w:rsidTr="00775EBA">
        <w:trPr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Повышение безопасности дорожного движения в Холмском муниципальном округе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15401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4 025.0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40.0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15401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125.0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40.0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15401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125.0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40.0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Обеспечение транспортной безопасности объектов дорожного хозяйства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15401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9Д480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3 900.0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15401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9Д480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3 900.0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Муниципальная программа «Комплексные меры противодействия злоупотреблению наркотиками и их незаконному обороту в Холмском муниципальном округе Сахалинской области»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623.1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395.0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395.0</w:t>
            </w:r>
          </w:p>
        </w:tc>
      </w:tr>
      <w:tr w:rsidR="00775EBA" w:rsidRPr="00775EBA" w:rsidTr="00775EBA">
        <w:trPr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Профилактика немедицинского потребления наркотических средств и психотропных веществ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16403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623.1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395.0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395.0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16403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501.1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16403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501.1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16403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122.0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195.0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195.0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16403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175.0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175.0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16403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Муниципальная программа «Обеспечение общественного порядка, противодействие преступности, профилактика терроризма и экстремизма в Холмском муниципальном округе Сахалинской области»</w:t>
            </w: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ab/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17000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8 012.1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1 446.1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955.0</w:t>
            </w:r>
          </w:p>
        </w:tc>
      </w:tr>
      <w:tr w:rsidR="00775EBA" w:rsidRPr="00775EBA" w:rsidTr="00775EBA">
        <w:trPr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Профилактика правонарушений в Холмском муниципальном округе Сахалинской области»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7 812.1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1 320.0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820.0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3 848.9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3 848.9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3 963.2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1 170.0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670.0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527.2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3 406.0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870.0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470.0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Профилактика и противодействие экстремизму и терроризму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17402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40.0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17402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40.0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17402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40.0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Противодействие коррупции в Холмском муниципальном округе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17403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160.0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126.1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135.0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17403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160.0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126.1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135.0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17403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27.7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17403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132.3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126.1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135.0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Муниципальная программа «Развитие торговли на территории Холмского муниципального округа Сахалинской области»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18000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Реализация муниципальной политики в сфере торговли на территории Холмского муниципального округа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18401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18401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18401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Муниципальная программа «Развитие внутреннего и въездного туризма в Холмском муниципальном округе Сахалинской области»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19000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10 328.0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150.0</w:t>
            </w:r>
          </w:p>
        </w:tc>
      </w:tr>
      <w:tr w:rsidR="00775EBA" w:rsidRPr="00775EBA" w:rsidTr="00775EBA">
        <w:trPr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Создание условий для развития туризма в Холмском муниципальном округе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19101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10 096.2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создание условий для развития туризма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19101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63300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9 793.3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19101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63300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9 793.3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создание условий для развития туризма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19101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S3300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302.9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19101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S3300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302.9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деятельности органов местного самоуправления по реализации права на создание условий для развития туризма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19401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231.8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19401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196.6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19401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196.6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19401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35.2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19401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35.2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на территории Холмского муниципального округа Сахалинской области»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20000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304 157.8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341 365.7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362 964.1</w:t>
            </w:r>
          </w:p>
        </w:tc>
      </w:tr>
      <w:tr w:rsidR="00775EBA" w:rsidRPr="00775EBA" w:rsidTr="00775EBA">
        <w:trPr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Формирование современной городской среды на территории Холмского муниципального округа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133 068.9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311 731.4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337 838.1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поддержку муниципальных программ формирования современной городской среды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63350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58 535.3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59 246.0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57 000.0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63350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58 535.3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59 246.0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57 000.0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23 535.0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50 808.1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23 535.0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50 808.1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Капитальный ремонт и ремонт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9Д201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39 000.0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10 000.0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10 000.0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9Д201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39 000.0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10 000.0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10 000.0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Капитальный ремонт и ремонт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9Д280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340.5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178 670.3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268 765.9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9Д280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340.5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178 670.3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268 765.9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L5050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8 641.4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10 865.2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L5050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8 641.4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10 865.2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поддержку муниципальных программ формирования современной городской среды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S3350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1 810.5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1 832.5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1 762.9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S3350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1 810.5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1 832.5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1 762.9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капитальный ремонт и ремонт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SД201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1 206.2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309.3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309.3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SД201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1 206.2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309.3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309.3</w:t>
            </w:r>
          </w:p>
        </w:tc>
      </w:tr>
      <w:tr w:rsidR="00775EBA" w:rsidRPr="00775EBA" w:rsidTr="00775EBA">
        <w:trPr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Национальный проект "Инфраструктура для жизни". Муниципальный проект "Формирование комфортной городской среды"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201И4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171 088.9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29 634.3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25 126.0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201И4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54240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102 030.5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201И4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54240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102 030.5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201И4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55550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10 632.7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9 903.0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13 468.0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201И4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55550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10 632.7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9 903.0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13 468.0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201И4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А4240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27 989.9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201И4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А4240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27 989.9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201И4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А424S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282.8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201И4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А424S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282.8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201И4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А5550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29 851.4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19 629.3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11 541.4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201И4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А5550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29 851.4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19 629.3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11 541.4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реализацию программ формирования современной городской среды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201И4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А555S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301.6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102.0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116.6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201И4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А555S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301.6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102.0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116.6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Муниципальная программа «Дополнительные меры социальной поддержки населения в Холмском муниципальном округе Сахалинской области»</w:t>
            </w: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ab/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21000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66 264.3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14 200.0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10 200.0</w:t>
            </w:r>
          </w:p>
        </w:tc>
      </w:tr>
      <w:tr w:rsidR="00775EBA" w:rsidRPr="00775EBA" w:rsidTr="00775EBA">
        <w:trPr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Совершенствование системы транспортной доступности общего образования для обучающихся в общеобразовательных организациях г. Холмска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32 000.0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Субсидии на возмещения затрат в связи с предоставлением дополнительных мер социальной поддержки отдельным категориям граждан, проживающим на территории Холмского муниципального округа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80220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32 000.0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80220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32 000.0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</w:tr>
      <w:tr w:rsidR="00775EBA" w:rsidRPr="00775EBA" w:rsidTr="00775EBA">
        <w:trPr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Совершенствование системы социальной поддержки семей с детьми-инвалидами, проживающих в Холмском муниципальном округе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758.0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99020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758.0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99020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758.0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200.0</w:t>
            </w:r>
          </w:p>
        </w:tc>
      </w:tr>
      <w:tr w:rsidR="00775EBA" w:rsidRPr="00775EBA" w:rsidTr="00775EBA">
        <w:trPr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Совершенствование системы пенсионного обеспечения муниципальных служащих и лиц, замещавших муниципальные должности или должности муниципальной службы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22 370.5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7 000.0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5 000.0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Доплаты к пенсиям муниципальных служащих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99010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22 370.5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7 000.0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5 000.0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99010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22 370.5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7 000.0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5 000.0</w:t>
            </w:r>
          </w:p>
        </w:tc>
      </w:tr>
      <w:tr w:rsidR="00775EBA" w:rsidRPr="00775EBA" w:rsidTr="00775EBA">
        <w:trPr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Совершенствование системы кадрового обеспечения сферы государственных учреждений здравоохранения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21403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2 375.8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Установление дополнительных мер социальной поддержки врачам амбулаторно-поликлинического звена государственных учреждений здравоохранения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21403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91030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2 375.8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21403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91030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2 375.8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Совершенствование системы социальной поддержки граждан, которым присвоено почетное звание Холмского муниципального округа Сахалинской области «Почетный гражданин Холмского муниципального округа Сахалинской области»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21404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1 260.0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1 000.0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21404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99020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1 260.0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1 000.0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21404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99020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1 260.0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1 000.0</w:t>
            </w:r>
          </w:p>
        </w:tc>
      </w:tr>
      <w:tr w:rsidR="00775EBA" w:rsidRPr="00775EBA" w:rsidTr="00775EBA">
        <w:trPr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 "Совершенствование системы социальной поддержки отдельных категорий граждан"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21405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7 500.0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Единовременная материальная помощь членам семьи в связи с гибелью (смертью) граждан, принимавших участие в специальной военной операции на территории Донецкой Народной Республики, Луганской Народной Республики, Запорожской области, Херсонской области, Украины, в контртеррористической операции на территориях Белгородской области, Брянской области, Курской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21405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99030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7 500.0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21405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99030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7 500.0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Муниципальная программа «Развитие энергетики Холмского муниципального округа Сахалинской области»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22000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65 071.8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64 871.2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55 489.7</w:t>
            </w:r>
          </w:p>
        </w:tc>
      </w:tr>
      <w:tr w:rsidR="00775EBA" w:rsidRPr="00775EBA" w:rsidTr="00775EBA">
        <w:trPr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Развитие газификации Холмского муниципального округа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65 071.8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42 500.0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42 500.0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организацию электро-, тепло- и газоснабжения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62 537.1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41 225.0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41 225.0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56 188.8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19 400.0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19 400.0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6 348.3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21 825.0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21 825.0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566.5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566.5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организацию электро-, тепло- и газоснабжения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S3160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1 968.2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1 275.0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1 275.0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S3160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1 737.8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600.0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S3160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230.4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675.0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675.0</w:t>
            </w:r>
          </w:p>
        </w:tc>
      </w:tr>
      <w:tr w:rsidR="00775EBA" w:rsidRPr="00775EBA" w:rsidTr="00775EBA">
        <w:trPr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Развитие электроэнергетики Холмского муниципального округа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22102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22 371.2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12 989.7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организацию электро-, тепло- и газоснабжения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22102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21 700.0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12 600.0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22102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21 700.0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12 600.0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организацию электро-, тепло- и газоснабжения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22102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S3160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671.2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389.7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22102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S3160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671.2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389.7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Непрограммные расходы на обеспечение деятельности органов местного самоуправления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306 497.0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189 418.8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187 729.6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51200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14.2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230.8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13.6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51200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14.2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230.8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13.6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Субвенция на реализацию Закона Сахалинской области от 30 апреля 2004 года № 500 «Об административных комиссиях в Сахалинской области»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62010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1 730.3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1 524.4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1 524.4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62010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1 584.5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1 382.0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1 382.0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62010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145.8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142.4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142.4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Субвенция на реализацию Закона Сахалинской области от 30 января 2006 года № 4-ЗО "О наделении органов местного самоуправления государственными полномочиями Сахалинской области по созданию и организации деятельности комиссий по делам несовершеннолетних и защите их прав"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4 823.1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4 249.4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4 249.4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4 032.7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3 454.8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3 454.8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790.4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794.6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794.6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Субвенция на реализацию Закона Сахалинской области от 23 декабря 2005 года № 106-ЗО «О дополнительной гарантии молодежи, проживающей и работающей в Сахалинской области, в виде выплаты процентной надбавки к заработной плате (денежному содержанию) и о наделении органов местного самоуправления отдельными государственными полномочиями Сахалинской области по назначению и выплате процентной надбавки к заработной плате (денежному содержанию)»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62100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594.1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1 394.1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1 394.1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62100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594.1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1 394.1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1 394.1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Субвенция на реализацию Закона Сахалинской области от 24 декабря 2012 года № 119- З О "О наделении органов местного самоуправления государственными полномочиями Сахалинской области по оказанию гражданам бесплатной юридической помощи"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62210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1 907.7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1 680.8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1 680.8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62210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1 584.5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1 377.7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1 377.7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62210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323.2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303.1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303.1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Субвенция на реализацию Закона Сахалинской области от 3 августа 2009 года № 80-ЗО "О наделении органов местного самоуправления государственными полномочиями Сахалинской области по опеке и попечительству"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62600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11 713.0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10 402.3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10 402.3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62600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9 050.8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7 753.8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7 753.8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62600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2 662.2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2 648.5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2 648.5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55100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16 100.4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5 769.0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5 769.0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Дотации (гранты) бюджетам субъектов Российской Федерации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55100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55490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55100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55490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55100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15 100.4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5 769.0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5 769.0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55100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15 100.4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5 769.0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5 769.0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243 287.1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146 589.0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145 257.0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702.1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702.1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Дотации (гранты) бюджетам субъектов Российской Федерации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55490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1 342.7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55490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1 342.7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241 242.3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146 589.0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145 257.0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240 112.2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146 439.0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145 257.0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1 130.1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Представительные органы местного самоуправления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55300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13 451.4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9 192.0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9 122.0</w:t>
            </w:r>
          </w:p>
        </w:tc>
      </w:tr>
      <w:tr w:rsidR="00775EBA" w:rsidRPr="00775EBA" w:rsidTr="00775EBA">
        <w:trPr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55301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6 735.0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4 363.0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4 363.0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55301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6 735.0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4 363.0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4 363.0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55301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6 735.0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4 363.0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4 363.0</w:t>
            </w:r>
          </w:p>
        </w:tc>
      </w:tr>
      <w:tr w:rsidR="00775EBA" w:rsidRPr="00775EBA" w:rsidTr="00775EBA">
        <w:trPr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6 716.4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4 829.0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4 759.0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6 716.4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4 829.0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4 759.0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6 680.9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4 829.0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4 759.0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35.5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Контрольно-счетная палата муниципального образования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55400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12 875.8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8 387.0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8 317.0</w:t>
            </w:r>
          </w:p>
        </w:tc>
      </w:tr>
      <w:tr w:rsidR="00775EBA" w:rsidRPr="00775EBA" w:rsidTr="00775EBA">
        <w:trPr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 xml:space="preserve">Председатель контрольно-счетной палаты муниципального образования 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55401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5 683.0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3 722.0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3 722.0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55401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5 683.0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3 722.0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3 722.0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55401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5 683.0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3 722.0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3 722.0</w:t>
            </w:r>
          </w:p>
        </w:tc>
      </w:tr>
      <w:tr w:rsidR="00775EBA" w:rsidRPr="00775EBA" w:rsidTr="00775EBA">
        <w:trPr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55402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7 192.8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4 665.0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4 595.0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55402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7 192.8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4 665.0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4 595.0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55402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6 936.5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4 665.0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4 595.0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55402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91.4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55402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139.9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55402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Прочие непрограммные мероприятия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250 576.7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132 671.8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123 981.6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 xml:space="preserve">Телерадиокомпании и </w:t>
            </w:r>
            <w:proofErr w:type="spellStart"/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телеорганизации</w:t>
            </w:r>
            <w:proofErr w:type="spellEnd"/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24 681.5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12 450.0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12 450.0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24 681.5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12 450.0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12 450.0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Периодические издания, учрежденные органами законодательной и исполнительной власти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18 804.2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11 734.0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11 734.0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18 804.2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11 734.0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11 734.0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Проведение выборов в представительный орган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2 383.0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2 383.0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1 239.4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1 015.9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223.5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Оплата исполнительных документов, штрафов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99000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304.5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99000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304.5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Прочие непрограммные расходы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56100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203 164.1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108 467.8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99 777.6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Переподготовка и повышение квалификации кадров органов местного самоуправления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56100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90910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800.9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56100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90910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800.9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Переподготовка и повышение квалификации кадров казенных учреждений за исключением учреждений образования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56100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90920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163.4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56100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90920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163.4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56101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62 090.8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41 416.0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40 950.2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Дотации (гранты) бюджетам субъектов Российской Федерации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56101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55490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119.8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56101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55490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119.8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56101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61 971.0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41 416.0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40 950.2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56101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59 239.6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41 113.0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40 843.0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56101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2 575.4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303.0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107.2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56101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156.0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775EBA" w:rsidRPr="00775EBA" w:rsidTr="00775EBA">
        <w:trPr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Учреждения по обеспечению хозяйственного обслуживания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56102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86 966.0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36 020.6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28 770.4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56102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86 966.0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36 020.6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28 770.4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56102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43 614.3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26 540.0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26 440.0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56102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43 307.1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9 349.6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2 199.4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56102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44.6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131.0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131.0</w:t>
            </w:r>
          </w:p>
        </w:tc>
      </w:tr>
      <w:tr w:rsidR="00775EBA" w:rsidRPr="00775EBA" w:rsidTr="00775EBA">
        <w:trPr>
          <w:cantSplit/>
          <w:trHeight w:val="303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Учреждения по организации и осуществлению мероприятий в области гражданской обороны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56103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53 143.0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31 031.2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30 057.0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56103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53 143.0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31 031.2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30 057.0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56103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46 541.2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29 357.0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29 257.0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56103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6 415.3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1 503.2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629.0</w:t>
            </w:r>
          </w:p>
        </w:tc>
      </w:tr>
      <w:tr w:rsidR="00775EBA" w:rsidRPr="00775EBA" w:rsidTr="00775EBA">
        <w:trPr>
          <w:cantSplit/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8D0B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56103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186.5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171.0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color w:val="000000"/>
                <w:sz w:val="24"/>
                <w:szCs w:val="24"/>
              </w:rPr>
              <w:t>171.0</w:t>
            </w:r>
          </w:p>
        </w:tc>
      </w:tr>
      <w:tr w:rsidR="00775EBA" w:rsidRPr="00775EBA" w:rsidTr="00775EBA">
        <w:trPr>
          <w:trHeight w:val="288"/>
        </w:trPr>
        <w:tc>
          <w:tcPr>
            <w:tcW w:w="8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094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6 622 343.7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4 442 486.4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EBA" w:rsidRPr="00775EBA" w:rsidRDefault="00775EBA" w:rsidP="00775EB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75EB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4 830 940.6</w:t>
            </w:r>
          </w:p>
        </w:tc>
      </w:tr>
    </w:tbl>
    <w:p w:rsidR="00281395" w:rsidRDefault="00281395" w:rsidP="00861AE8">
      <w:pPr>
        <w:spacing w:after="0" w:line="240" w:lineRule="auto"/>
        <w:jc w:val="both"/>
      </w:pPr>
    </w:p>
    <w:p w:rsidR="00281395" w:rsidRDefault="00281395">
      <w:pPr>
        <w:spacing w:after="160" w:line="259" w:lineRule="auto"/>
      </w:pPr>
      <w:r>
        <w:br w:type="page"/>
      </w:r>
    </w:p>
    <w:p w:rsidR="00281395" w:rsidRDefault="00281395" w:rsidP="00281395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№ 7</w:t>
      </w:r>
      <w:r w:rsidRPr="009956F3">
        <w:rPr>
          <w:rFonts w:ascii="Arial" w:hAnsi="Arial" w:cs="Arial"/>
          <w:sz w:val="24"/>
          <w:szCs w:val="24"/>
        </w:rPr>
        <w:t xml:space="preserve"> к решению </w:t>
      </w:r>
    </w:p>
    <w:p w:rsidR="00281395" w:rsidRDefault="00281395" w:rsidP="00281395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9956F3">
        <w:rPr>
          <w:rFonts w:ascii="Arial" w:hAnsi="Arial" w:cs="Arial"/>
          <w:sz w:val="24"/>
          <w:szCs w:val="24"/>
        </w:rPr>
        <w:t>Собрания</w:t>
      </w:r>
      <w:r>
        <w:rPr>
          <w:rFonts w:ascii="Arial" w:hAnsi="Arial" w:cs="Arial"/>
          <w:sz w:val="24"/>
          <w:szCs w:val="24"/>
        </w:rPr>
        <w:t xml:space="preserve"> Холмского муниципального </w:t>
      </w:r>
    </w:p>
    <w:p w:rsidR="00281395" w:rsidRPr="009956F3" w:rsidRDefault="00281395" w:rsidP="00281395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округа Сахалинской области </w:t>
      </w:r>
    </w:p>
    <w:p w:rsidR="00281395" w:rsidRPr="009956F3" w:rsidRDefault="00281395" w:rsidP="00281395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  <w:r w:rsidRPr="009956F3">
        <w:rPr>
          <w:rFonts w:ascii="Arial" w:hAnsi="Arial" w:cs="Arial"/>
          <w:sz w:val="24"/>
          <w:szCs w:val="24"/>
        </w:rPr>
        <w:t xml:space="preserve">от </w:t>
      </w:r>
      <w:r w:rsidRPr="009956F3">
        <w:rPr>
          <w:rFonts w:ascii="Arial" w:hAnsi="Arial" w:cs="Arial"/>
          <w:sz w:val="24"/>
          <w:szCs w:val="24"/>
          <w:u w:val="single"/>
        </w:rPr>
        <w:t>______________</w:t>
      </w:r>
      <w:r w:rsidRPr="009956F3">
        <w:rPr>
          <w:rFonts w:ascii="Arial" w:hAnsi="Arial" w:cs="Arial"/>
          <w:sz w:val="24"/>
          <w:szCs w:val="24"/>
        </w:rPr>
        <w:t xml:space="preserve"> № </w:t>
      </w:r>
      <w:r w:rsidRPr="009956F3">
        <w:rPr>
          <w:rFonts w:ascii="Arial" w:hAnsi="Arial" w:cs="Arial"/>
          <w:sz w:val="24"/>
          <w:szCs w:val="24"/>
          <w:u w:val="single"/>
        </w:rPr>
        <w:t>__________</w:t>
      </w:r>
    </w:p>
    <w:p w:rsidR="00281395" w:rsidRPr="009956F3" w:rsidRDefault="00281395" w:rsidP="00281395">
      <w:pPr>
        <w:jc w:val="right"/>
        <w:rPr>
          <w:rFonts w:ascii="Arial" w:hAnsi="Arial" w:cs="Arial"/>
          <w:sz w:val="24"/>
          <w:szCs w:val="24"/>
        </w:rPr>
      </w:pPr>
    </w:p>
    <w:tbl>
      <w:tblPr>
        <w:tblW w:w="1532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324"/>
      </w:tblGrid>
      <w:tr w:rsidR="00281395" w:rsidRPr="009956F3" w:rsidTr="00D90E53">
        <w:trPr>
          <w:trHeight w:val="312"/>
        </w:trPr>
        <w:tc>
          <w:tcPr>
            <w:tcW w:w="15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395" w:rsidRPr="009956F3" w:rsidRDefault="00281395" w:rsidP="001903A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956F3">
              <w:rPr>
                <w:rFonts w:ascii="Arial" w:hAnsi="Arial" w:cs="Arial"/>
                <w:b/>
                <w:bCs/>
                <w:sz w:val="24"/>
                <w:szCs w:val="24"/>
              </w:rPr>
              <w:t>ПРОГРАММА</w:t>
            </w:r>
          </w:p>
        </w:tc>
      </w:tr>
      <w:tr w:rsidR="00281395" w:rsidRPr="009956F3" w:rsidTr="00D90E53">
        <w:trPr>
          <w:trHeight w:val="345"/>
        </w:trPr>
        <w:tc>
          <w:tcPr>
            <w:tcW w:w="15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395" w:rsidRPr="009956F3" w:rsidRDefault="00281395" w:rsidP="001903A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956F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муниципальных внутренних заимствований 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Холмского муниципального округа Сахалинской области</w:t>
            </w:r>
          </w:p>
        </w:tc>
      </w:tr>
      <w:tr w:rsidR="00281395" w:rsidRPr="009956F3" w:rsidTr="00D90E53">
        <w:trPr>
          <w:trHeight w:val="312"/>
        </w:trPr>
        <w:tc>
          <w:tcPr>
            <w:tcW w:w="15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1395" w:rsidRPr="009956F3" w:rsidRDefault="00281395" w:rsidP="001903A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на 2025 год и на плановый период 2026 и 2027</w:t>
            </w:r>
            <w:r w:rsidRPr="009956F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годов</w:t>
            </w:r>
          </w:p>
        </w:tc>
      </w:tr>
    </w:tbl>
    <w:p w:rsidR="00281395" w:rsidRPr="009956F3" w:rsidRDefault="00281395" w:rsidP="00281395">
      <w:pPr>
        <w:ind w:right="-314"/>
        <w:rPr>
          <w:rFonts w:ascii="Arial" w:hAnsi="Arial" w:cs="Arial"/>
          <w:sz w:val="24"/>
          <w:szCs w:val="24"/>
        </w:rPr>
      </w:pPr>
    </w:p>
    <w:p w:rsidR="00281395" w:rsidRPr="009956F3" w:rsidRDefault="00281395" w:rsidP="00281395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9956F3">
        <w:rPr>
          <w:rFonts w:ascii="Arial" w:hAnsi="Arial" w:cs="Arial"/>
          <w:sz w:val="24"/>
          <w:szCs w:val="24"/>
        </w:rPr>
        <w:t>(тыс. рублей)</w:t>
      </w:r>
    </w:p>
    <w:tbl>
      <w:tblPr>
        <w:tblW w:w="14317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552"/>
        <w:gridCol w:w="1984"/>
        <w:gridCol w:w="1985"/>
        <w:gridCol w:w="1984"/>
        <w:gridCol w:w="1843"/>
        <w:gridCol w:w="1985"/>
        <w:gridCol w:w="1984"/>
      </w:tblGrid>
      <w:tr w:rsidR="00281395" w:rsidRPr="009956F3" w:rsidTr="00D90E53">
        <w:trPr>
          <w:trHeight w:val="30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95" w:rsidRPr="009956F3" w:rsidRDefault="00281395" w:rsidP="00D90E5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956F3">
              <w:rPr>
                <w:rFonts w:ascii="Arial" w:hAnsi="Arial" w:cs="Arial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95" w:rsidRPr="009956F3" w:rsidRDefault="00281395" w:rsidP="00D90E5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2025</w:t>
            </w:r>
            <w:r w:rsidRPr="009956F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95" w:rsidRPr="009956F3" w:rsidRDefault="00281395" w:rsidP="00D90E5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2026</w:t>
            </w:r>
            <w:r w:rsidRPr="009956F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95" w:rsidRPr="009956F3" w:rsidRDefault="00281395" w:rsidP="00D90E5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2027</w:t>
            </w:r>
            <w:r w:rsidRPr="009956F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год</w:t>
            </w:r>
          </w:p>
        </w:tc>
      </w:tr>
      <w:tr w:rsidR="00281395" w:rsidRPr="009956F3" w:rsidTr="00D90E53">
        <w:trPr>
          <w:trHeight w:val="327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395" w:rsidRPr="009956F3" w:rsidRDefault="00281395" w:rsidP="00D90E53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95" w:rsidRPr="009956F3" w:rsidRDefault="00281395" w:rsidP="00D90E5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956F3">
              <w:rPr>
                <w:rFonts w:ascii="Arial" w:hAnsi="Arial" w:cs="Arial"/>
                <w:b/>
                <w:bCs/>
                <w:sz w:val="24"/>
                <w:szCs w:val="24"/>
              </w:rPr>
              <w:t>Объемы привлечения и погашения муниципальных внутренних заимствований по видам соответствующих долговых обязательств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95" w:rsidRPr="009956F3" w:rsidRDefault="00281395" w:rsidP="00D90E5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956F3">
              <w:rPr>
                <w:rFonts w:ascii="Arial" w:hAnsi="Arial" w:cs="Arial"/>
                <w:b/>
                <w:bCs/>
                <w:sz w:val="24"/>
                <w:szCs w:val="24"/>
              </w:rPr>
              <w:t>Предельные сроки погашения долговых обязательств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95" w:rsidRPr="009956F3" w:rsidRDefault="00281395" w:rsidP="00D90E5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956F3">
              <w:rPr>
                <w:rFonts w:ascii="Arial" w:hAnsi="Arial" w:cs="Arial"/>
                <w:b/>
                <w:bCs/>
                <w:sz w:val="24"/>
                <w:szCs w:val="24"/>
              </w:rPr>
              <w:t>Объемы привлечения и погашения муниципальных внутренних заимствований по видам соответствующих долговых обязательств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95" w:rsidRPr="009956F3" w:rsidRDefault="00281395" w:rsidP="00D90E53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956F3">
              <w:rPr>
                <w:rFonts w:ascii="Arial" w:hAnsi="Arial" w:cs="Arial"/>
                <w:b/>
                <w:bCs/>
                <w:sz w:val="24"/>
                <w:szCs w:val="24"/>
              </w:rPr>
              <w:t>Предельные сроки погашения долговых обязательств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95" w:rsidRPr="009956F3" w:rsidRDefault="00281395" w:rsidP="00D90E5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956F3">
              <w:rPr>
                <w:rFonts w:ascii="Arial" w:hAnsi="Arial" w:cs="Arial"/>
                <w:b/>
                <w:bCs/>
                <w:sz w:val="24"/>
                <w:szCs w:val="24"/>
              </w:rPr>
              <w:t>Объемы привлечения и погашения муниципальных внутренних заимствований по видам соответствующих долговых обязательств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95" w:rsidRPr="009956F3" w:rsidRDefault="00281395" w:rsidP="00D90E5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956F3">
              <w:rPr>
                <w:rFonts w:ascii="Arial" w:hAnsi="Arial" w:cs="Arial"/>
                <w:b/>
                <w:bCs/>
                <w:sz w:val="24"/>
                <w:szCs w:val="24"/>
              </w:rPr>
              <w:t>Предельные сроки погашения долговых обязательств</w:t>
            </w:r>
          </w:p>
        </w:tc>
      </w:tr>
      <w:tr w:rsidR="00281395" w:rsidRPr="009956F3" w:rsidTr="00D90E53">
        <w:trPr>
          <w:trHeight w:val="34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95" w:rsidRPr="009956F3" w:rsidRDefault="00281395" w:rsidP="00D90E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956F3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95" w:rsidRPr="009956F3" w:rsidRDefault="00281395" w:rsidP="00D90E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956F3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95" w:rsidRPr="009956F3" w:rsidRDefault="00281395" w:rsidP="00D90E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956F3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95" w:rsidRPr="009956F3" w:rsidRDefault="00281395" w:rsidP="00D90E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956F3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95" w:rsidRPr="009956F3" w:rsidRDefault="00281395" w:rsidP="00D90E5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956F3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95" w:rsidRPr="009956F3" w:rsidRDefault="00281395" w:rsidP="00D90E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956F3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95" w:rsidRPr="009956F3" w:rsidRDefault="00281395" w:rsidP="00D90E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956F3">
              <w:rPr>
                <w:rFonts w:ascii="Arial" w:hAnsi="Arial" w:cs="Arial"/>
                <w:sz w:val="24"/>
                <w:szCs w:val="24"/>
              </w:rPr>
              <w:t>7</w:t>
            </w:r>
          </w:p>
        </w:tc>
      </w:tr>
      <w:tr w:rsidR="00281395" w:rsidRPr="009956F3" w:rsidTr="00D90E53">
        <w:trPr>
          <w:trHeight w:val="62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395" w:rsidRPr="0089394C" w:rsidRDefault="00281395" w:rsidP="00D01DD4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89394C">
              <w:rPr>
                <w:rFonts w:ascii="Arial" w:hAnsi="Arial" w:cs="Arial"/>
                <w:bCs/>
                <w:sz w:val="24"/>
                <w:szCs w:val="24"/>
              </w:rPr>
              <w:t xml:space="preserve">1. Кредиты кредитных организаций в валюте Российской Федерации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95" w:rsidRPr="009956F3" w:rsidRDefault="00281395" w:rsidP="00D90E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956F3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95" w:rsidRPr="009956F3" w:rsidRDefault="00281395" w:rsidP="00D90E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956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95" w:rsidRPr="009956F3" w:rsidRDefault="00281395" w:rsidP="00D90E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956F3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95" w:rsidRPr="009956F3" w:rsidRDefault="00281395" w:rsidP="00D90E5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956F3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95" w:rsidRPr="009956F3" w:rsidRDefault="00281395" w:rsidP="00D90E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956F3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95" w:rsidRPr="009956F3" w:rsidRDefault="00281395" w:rsidP="00D90E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956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281395" w:rsidRPr="009956F3" w:rsidTr="00D90E53">
        <w:trPr>
          <w:trHeight w:val="34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395" w:rsidRPr="009956F3" w:rsidRDefault="00281395" w:rsidP="00D01D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956F3">
              <w:rPr>
                <w:rFonts w:ascii="Arial" w:hAnsi="Arial" w:cs="Arial"/>
                <w:sz w:val="24"/>
                <w:szCs w:val="24"/>
              </w:rPr>
              <w:t>привлечение средств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95" w:rsidRPr="009956F3" w:rsidRDefault="00281395" w:rsidP="00D90E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956F3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95" w:rsidRPr="009956F3" w:rsidRDefault="00281395" w:rsidP="00D90E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956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95" w:rsidRPr="009956F3" w:rsidRDefault="00281395" w:rsidP="00D90E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956F3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95" w:rsidRPr="009956F3" w:rsidRDefault="00281395" w:rsidP="00D90E5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956F3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95" w:rsidRPr="009956F3" w:rsidRDefault="00281395" w:rsidP="00D90E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956F3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95" w:rsidRPr="009956F3" w:rsidRDefault="00281395" w:rsidP="00D90E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956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281395" w:rsidRPr="009956F3" w:rsidTr="00D90E53">
        <w:trPr>
          <w:trHeight w:val="34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95" w:rsidRPr="009956F3" w:rsidRDefault="00281395" w:rsidP="00D01D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956F3">
              <w:rPr>
                <w:rFonts w:ascii="Arial" w:hAnsi="Arial" w:cs="Arial"/>
                <w:sz w:val="24"/>
                <w:szCs w:val="24"/>
              </w:rPr>
              <w:t>погашение средств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95" w:rsidRPr="009956F3" w:rsidRDefault="00281395" w:rsidP="00D90E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956F3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95" w:rsidRPr="009956F3" w:rsidRDefault="00281395" w:rsidP="00D90E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956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95" w:rsidRPr="009956F3" w:rsidRDefault="00281395" w:rsidP="00D90E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956F3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95" w:rsidRPr="009956F3" w:rsidRDefault="00281395" w:rsidP="00D90E5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956F3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95" w:rsidRPr="009956F3" w:rsidRDefault="00281395" w:rsidP="00D90E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956F3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95" w:rsidRPr="009956F3" w:rsidRDefault="00281395" w:rsidP="00D90E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956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281395" w:rsidRPr="009956F3" w:rsidTr="00D90E53">
        <w:trPr>
          <w:trHeight w:val="9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395" w:rsidRPr="0089394C" w:rsidRDefault="00281395" w:rsidP="00D01DD4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89394C">
              <w:rPr>
                <w:rFonts w:ascii="Arial" w:hAnsi="Arial" w:cs="Arial"/>
                <w:bCs/>
                <w:sz w:val="24"/>
                <w:szCs w:val="24"/>
              </w:rPr>
              <w:t xml:space="preserve">2. Бюджетные кредиты из других бюджетов бюджетной системы Российской Федерации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395" w:rsidRPr="0089394C" w:rsidRDefault="00281395" w:rsidP="00D90E53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168 802,8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395" w:rsidRPr="0089394C" w:rsidRDefault="00281395" w:rsidP="00D90E53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9394C">
              <w:rPr>
                <w:rFonts w:ascii="Arial" w:hAnsi="Arial" w:cs="Arial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395" w:rsidRPr="0089394C" w:rsidRDefault="00281395" w:rsidP="00D90E53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9394C">
              <w:rPr>
                <w:rFonts w:ascii="Arial" w:hAnsi="Arial" w:cs="Arial"/>
                <w:bCs/>
                <w:color w:val="000000"/>
                <w:sz w:val="24"/>
                <w:szCs w:val="24"/>
              </w:rPr>
              <w:t>62 301,6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395" w:rsidRPr="0089394C" w:rsidRDefault="00281395" w:rsidP="00D90E53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9394C">
              <w:rPr>
                <w:rFonts w:ascii="Arial" w:hAnsi="Arial" w:cs="Arial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395" w:rsidRPr="0089394C" w:rsidRDefault="00281395" w:rsidP="00D90E53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9394C">
              <w:rPr>
                <w:rFonts w:ascii="Arial" w:hAnsi="Arial" w:cs="Arial"/>
                <w:bCs/>
                <w:color w:val="000000"/>
                <w:sz w:val="24"/>
                <w:szCs w:val="24"/>
              </w:rPr>
              <w:t>64 554,4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395" w:rsidRPr="009956F3" w:rsidRDefault="00281395" w:rsidP="00D90E5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9956F3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81395" w:rsidRPr="009956F3" w:rsidTr="00D90E53">
        <w:trPr>
          <w:trHeight w:val="66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395" w:rsidRPr="009956F3" w:rsidRDefault="00281395" w:rsidP="00D01D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Pr="009956F3">
              <w:rPr>
                <w:rFonts w:ascii="Arial" w:hAnsi="Arial" w:cs="Arial"/>
                <w:sz w:val="24"/>
                <w:szCs w:val="24"/>
              </w:rPr>
              <w:t>.1. Бюджетные кредиты, предоставляемые из областного бюджета Сахалинской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395" w:rsidRPr="009956F3" w:rsidRDefault="00281395" w:rsidP="00D90E5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168 802,8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95" w:rsidRPr="009956F3" w:rsidRDefault="00281395" w:rsidP="00D90E5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956F3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395" w:rsidRPr="009956F3" w:rsidRDefault="00281395" w:rsidP="00D90E5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62 301,6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95" w:rsidRPr="009956F3" w:rsidRDefault="00281395" w:rsidP="00D90E53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9956F3">
              <w:rPr>
                <w:rFonts w:ascii="Arial" w:hAnsi="Arial" w:cs="Arial"/>
                <w:color w:val="FF0000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395" w:rsidRPr="009956F3" w:rsidRDefault="00281395" w:rsidP="00D90E5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64 554,4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95" w:rsidRPr="009956F3" w:rsidRDefault="00281395" w:rsidP="00D90E5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956F3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281395" w:rsidRPr="009956F3" w:rsidTr="00D90E53">
        <w:trPr>
          <w:trHeight w:val="3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395" w:rsidRPr="009956F3" w:rsidRDefault="00281395" w:rsidP="00D01D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956F3">
              <w:rPr>
                <w:rFonts w:ascii="Arial" w:hAnsi="Arial" w:cs="Arial"/>
                <w:sz w:val="24"/>
                <w:szCs w:val="24"/>
              </w:rPr>
              <w:t>привлечение средств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1395" w:rsidRPr="009956F3" w:rsidRDefault="00281395" w:rsidP="00D90E5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178 802,8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95" w:rsidRPr="009956F3" w:rsidRDefault="00281395" w:rsidP="00D90E5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1395" w:rsidRPr="009956F3" w:rsidRDefault="00281395" w:rsidP="00D90E5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241 104,4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95" w:rsidRPr="009956F3" w:rsidRDefault="00281395" w:rsidP="00D90E5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1395" w:rsidRPr="009956F3" w:rsidRDefault="00281395" w:rsidP="00D90E5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305 658,8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95" w:rsidRPr="009956F3" w:rsidRDefault="00281395" w:rsidP="00D90E5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2029</w:t>
            </w:r>
          </w:p>
        </w:tc>
      </w:tr>
      <w:tr w:rsidR="00281395" w:rsidRPr="009956F3" w:rsidTr="00D90E53">
        <w:trPr>
          <w:trHeight w:val="3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395" w:rsidRPr="009956F3" w:rsidRDefault="00281395" w:rsidP="00D01D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956F3">
              <w:rPr>
                <w:rFonts w:ascii="Arial" w:hAnsi="Arial" w:cs="Arial"/>
                <w:sz w:val="24"/>
                <w:szCs w:val="24"/>
              </w:rPr>
              <w:t>погашение средств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395" w:rsidRPr="009956F3" w:rsidRDefault="00281395" w:rsidP="00D90E5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-10 0</w:t>
            </w:r>
            <w:r w:rsidRPr="009956F3">
              <w:rPr>
                <w:rFonts w:ascii="Arial" w:hAnsi="Arial" w:cs="Arial"/>
                <w:color w:val="000000"/>
                <w:sz w:val="24"/>
                <w:szCs w:val="24"/>
              </w:rPr>
              <w:t>00,0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95" w:rsidRPr="009956F3" w:rsidRDefault="00281395" w:rsidP="00D90E5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956F3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395" w:rsidRPr="009956F3" w:rsidRDefault="00281395" w:rsidP="00D90E5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956F3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178 802,8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95" w:rsidRPr="009956F3" w:rsidRDefault="00281395" w:rsidP="00D90E53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9956F3">
              <w:rPr>
                <w:rFonts w:ascii="Arial" w:hAnsi="Arial" w:cs="Arial"/>
                <w:color w:val="FF0000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395" w:rsidRPr="009956F3" w:rsidRDefault="00281395" w:rsidP="00D90E5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956F3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241 104,4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95" w:rsidRPr="009956F3" w:rsidRDefault="00281395" w:rsidP="00D90E5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956F3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</w:tbl>
    <w:p w:rsidR="00BF6E1C" w:rsidRDefault="00BF6E1C" w:rsidP="00861AE8">
      <w:pPr>
        <w:spacing w:after="0" w:line="240" w:lineRule="auto"/>
        <w:jc w:val="both"/>
      </w:pPr>
    </w:p>
    <w:p w:rsidR="00BF6E1C" w:rsidRDefault="00BF6E1C">
      <w:pPr>
        <w:spacing w:after="160" w:line="259" w:lineRule="auto"/>
      </w:pPr>
      <w:r>
        <w:br w:type="page"/>
      </w:r>
    </w:p>
    <w:p w:rsidR="005728BA" w:rsidRDefault="005728BA" w:rsidP="005728BA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№ 8</w:t>
      </w:r>
      <w:r w:rsidRPr="000E0358">
        <w:rPr>
          <w:rFonts w:ascii="Arial" w:hAnsi="Arial" w:cs="Arial"/>
          <w:sz w:val="24"/>
          <w:szCs w:val="24"/>
        </w:rPr>
        <w:t xml:space="preserve"> к решению </w:t>
      </w:r>
    </w:p>
    <w:p w:rsidR="005728BA" w:rsidRDefault="005728BA" w:rsidP="005728BA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E0358">
        <w:rPr>
          <w:rFonts w:ascii="Arial" w:hAnsi="Arial" w:cs="Arial"/>
          <w:sz w:val="24"/>
          <w:szCs w:val="24"/>
        </w:rPr>
        <w:t>Собрания</w:t>
      </w:r>
      <w:r>
        <w:rPr>
          <w:rFonts w:ascii="Arial" w:hAnsi="Arial" w:cs="Arial"/>
          <w:sz w:val="24"/>
          <w:szCs w:val="24"/>
        </w:rPr>
        <w:t xml:space="preserve"> Холмского муниципального</w:t>
      </w:r>
    </w:p>
    <w:p w:rsidR="005728BA" w:rsidRPr="000E0358" w:rsidRDefault="005728BA" w:rsidP="005728BA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округа Сахалинской области</w:t>
      </w:r>
    </w:p>
    <w:p w:rsidR="005728BA" w:rsidRPr="000E0358" w:rsidRDefault="005728BA" w:rsidP="005728BA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  <w:r w:rsidRPr="000E0358">
        <w:rPr>
          <w:rFonts w:ascii="Arial" w:hAnsi="Arial" w:cs="Arial"/>
          <w:sz w:val="24"/>
          <w:szCs w:val="24"/>
        </w:rPr>
        <w:t xml:space="preserve">от ___________№ </w:t>
      </w:r>
      <w:r w:rsidRPr="000E0358">
        <w:rPr>
          <w:rFonts w:ascii="Arial" w:hAnsi="Arial" w:cs="Arial"/>
          <w:sz w:val="24"/>
          <w:szCs w:val="24"/>
          <w:u w:val="single"/>
        </w:rPr>
        <w:t>________</w:t>
      </w:r>
    </w:p>
    <w:p w:rsidR="005728BA" w:rsidRPr="000E0358" w:rsidRDefault="005728BA" w:rsidP="005728BA">
      <w:pPr>
        <w:rPr>
          <w:rFonts w:ascii="Arial" w:hAnsi="Arial" w:cs="Arial"/>
          <w:sz w:val="24"/>
          <w:szCs w:val="24"/>
        </w:rPr>
      </w:pPr>
    </w:p>
    <w:p w:rsidR="005728BA" w:rsidRPr="000E0358" w:rsidRDefault="005728BA" w:rsidP="005728B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0E0358">
        <w:rPr>
          <w:rFonts w:ascii="Arial" w:hAnsi="Arial" w:cs="Arial"/>
          <w:b/>
          <w:sz w:val="24"/>
          <w:szCs w:val="24"/>
        </w:rPr>
        <w:t>ИСТОЧНИКИ</w:t>
      </w:r>
    </w:p>
    <w:p w:rsidR="005728BA" w:rsidRPr="000E0358" w:rsidRDefault="005728BA" w:rsidP="005728B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0E0358">
        <w:rPr>
          <w:rFonts w:ascii="Arial" w:hAnsi="Arial" w:cs="Arial"/>
          <w:b/>
          <w:sz w:val="24"/>
          <w:szCs w:val="24"/>
        </w:rPr>
        <w:t>финансирования дефицит</w:t>
      </w:r>
      <w:r>
        <w:rPr>
          <w:rFonts w:ascii="Arial" w:hAnsi="Arial" w:cs="Arial"/>
          <w:b/>
          <w:sz w:val="24"/>
          <w:szCs w:val="24"/>
        </w:rPr>
        <w:t>а муниципального бюджета на 2025</w:t>
      </w:r>
      <w:r w:rsidRPr="000E0358">
        <w:rPr>
          <w:rFonts w:ascii="Arial" w:hAnsi="Arial" w:cs="Arial"/>
          <w:b/>
          <w:sz w:val="24"/>
          <w:szCs w:val="24"/>
        </w:rPr>
        <w:t xml:space="preserve"> год</w:t>
      </w:r>
    </w:p>
    <w:p w:rsidR="005728BA" w:rsidRPr="000E0358" w:rsidRDefault="005728BA" w:rsidP="005728B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и плановый период 2026 и 2027</w:t>
      </w:r>
      <w:r w:rsidRPr="000E0358">
        <w:rPr>
          <w:rFonts w:ascii="Arial" w:hAnsi="Arial" w:cs="Arial"/>
          <w:b/>
          <w:sz w:val="24"/>
          <w:szCs w:val="24"/>
        </w:rPr>
        <w:t xml:space="preserve"> годов</w:t>
      </w:r>
    </w:p>
    <w:p w:rsidR="005728BA" w:rsidRPr="000E0358" w:rsidRDefault="005728BA" w:rsidP="005728BA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E0358">
        <w:rPr>
          <w:rFonts w:ascii="Arial" w:hAnsi="Arial" w:cs="Arial"/>
          <w:sz w:val="24"/>
          <w:szCs w:val="24"/>
        </w:rPr>
        <w:t>(тыс. рублей)</w:t>
      </w:r>
    </w:p>
    <w:tbl>
      <w:tblPr>
        <w:tblW w:w="14175" w:type="dxa"/>
        <w:tblInd w:w="675" w:type="dxa"/>
        <w:tblLook w:val="04A0" w:firstRow="1" w:lastRow="0" w:firstColumn="1" w:lastColumn="0" w:noHBand="0" w:noVBand="1"/>
      </w:tblPr>
      <w:tblGrid>
        <w:gridCol w:w="3843"/>
        <w:gridCol w:w="4819"/>
        <w:gridCol w:w="1970"/>
        <w:gridCol w:w="1842"/>
        <w:gridCol w:w="1701"/>
      </w:tblGrid>
      <w:tr w:rsidR="005728BA" w:rsidRPr="000E0358" w:rsidTr="00D90E53">
        <w:trPr>
          <w:trHeight w:val="36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8BA" w:rsidRPr="000E0358" w:rsidRDefault="005728BA" w:rsidP="00D90E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E0358">
              <w:rPr>
                <w:rFonts w:ascii="Arial" w:hAnsi="Arial" w:cs="Arial"/>
                <w:sz w:val="24"/>
                <w:szCs w:val="24"/>
              </w:rPr>
              <w:t>Код источника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8BA" w:rsidRPr="000E0358" w:rsidRDefault="005728BA" w:rsidP="00D90E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E0358">
              <w:rPr>
                <w:rFonts w:ascii="Arial" w:hAnsi="Arial" w:cs="Arial"/>
                <w:sz w:val="24"/>
                <w:szCs w:val="24"/>
              </w:rPr>
              <w:t>Наименование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BA" w:rsidRPr="000E0358" w:rsidRDefault="005728BA" w:rsidP="00D90E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2025</w:t>
            </w:r>
            <w:r w:rsidRPr="000E0358">
              <w:rPr>
                <w:rFonts w:ascii="Arial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8BA" w:rsidRPr="000E0358" w:rsidRDefault="005728BA" w:rsidP="00D90E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2026</w:t>
            </w:r>
            <w:r w:rsidRPr="000E0358">
              <w:rPr>
                <w:rFonts w:ascii="Arial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8BA" w:rsidRPr="000E0358" w:rsidRDefault="005728BA" w:rsidP="00D90E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2027</w:t>
            </w:r>
            <w:r w:rsidRPr="000E0358">
              <w:rPr>
                <w:rFonts w:ascii="Arial" w:hAnsi="Arial" w:cs="Arial"/>
                <w:sz w:val="24"/>
                <w:szCs w:val="24"/>
              </w:rPr>
              <w:t xml:space="preserve"> год</w:t>
            </w:r>
          </w:p>
        </w:tc>
      </w:tr>
      <w:tr w:rsidR="005728BA" w:rsidRPr="000E0358" w:rsidTr="00D90E53">
        <w:trPr>
          <w:trHeight w:val="789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8BA" w:rsidRPr="000E0358" w:rsidRDefault="005728BA" w:rsidP="00D90E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E0358">
              <w:rPr>
                <w:rFonts w:ascii="Arial" w:hAnsi="Arial" w:cs="Arial"/>
                <w:sz w:val="24"/>
                <w:szCs w:val="24"/>
              </w:rPr>
              <w:t>000 01 02 00 00 00 0000 000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8BA" w:rsidRPr="000E0358" w:rsidRDefault="005728BA" w:rsidP="00D90E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E0358">
              <w:rPr>
                <w:rFonts w:ascii="Arial" w:hAnsi="Arial" w:cs="Arial"/>
                <w:sz w:val="24"/>
                <w:szCs w:val="24"/>
              </w:rPr>
              <w:t>1. Кредиты кредитных организаций в валюте Российской Федерации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8BA" w:rsidRPr="000E0358" w:rsidRDefault="005728BA" w:rsidP="00D90E5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0358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8BA" w:rsidRPr="000E0358" w:rsidRDefault="005728BA" w:rsidP="00D90E5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0358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8BA" w:rsidRPr="000E0358" w:rsidRDefault="005728BA" w:rsidP="00D90E5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0358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5728BA" w:rsidRPr="000E0358" w:rsidTr="00D90E53">
        <w:trPr>
          <w:trHeight w:val="1112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8BA" w:rsidRPr="000E0358" w:rsidRDefault="005728BA" w:rsidP="00D90E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000 01 03 00</w:t>
            </w:r>
            <w:r w:rsidRPr="000E0358">
              <w:rPr>
                <w:rFonts w:ascii="Arial" w:hAnsi="Arial" w:cs="Arial"/>
                <w:sz w:val="24"/>
                <w:szCs w:val="24"/>
              </w:rPr>
              <w:t xml:space="preserve"> 00 00 0000 000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8BA" w:rsidRPr="000E0358" w:rsidRDefault="005728BA" w:rsidP="00D90E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2.Бюджетные кредиты из</w:t>
            </w:r>
            <w:r w:rsidRPr="000E0358">
              <w:rPr>
                <w:rFonts w:ascii="Arial" w:hAnsi="Arial" w:cs="Arial"/>
                <w:sz w:val="24"/>
                <w:szCs w:val="24"/>
              </w:rPr>
              <w:t xml:space="preserve"> других бюджетов бюджетной системы Российской Федерации 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8BA" w:rsidRPr="000E0358" w:rsidRDefault="005728BA" w:rsidP="00D90E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125 883,1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8BA" w:rsidRPr="000E0358" w:rsidRDefault="005728BA" w:rsidP="00D90E5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62 301,6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8BA" w:rsidRPr="000E0358" w:rsidRDefault="005728BA" w:rsidP="00D90E5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64 554,4</w:t>
            </w:r>
          </w:p>
        </w:tc>
      </w:tr>
      <w:tr w:rsidR="005728BA" w:rsidRPr="000E0358" w:rsidTr="00D90E53">
        <w:trPr>
          <w:trHeight w:val="807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8BA" w:rsidRPr="000E0358" w:rsidRDefault="005728BA" w:rsidP="00D90E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E0358">
              <w:rPr>
                <w:rFonts w:ascii="Arial" w:hAnsi="Arial" w:cs="Arial"/>
                <w:sz w:val="24"/>
                <w:szCs w:val="24"/>
              </w:rPr>
              <w:t>000 01 05 00 00 00 0000 000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8BA" w:rsidRPr="000E0358" w:rsidRDefault="005728BA" w:rsidP="00D90E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E0358">
              <w:rPr>
                <w:rFonts w:ascii="Arial" w:hAnsi="Arial" w:cs="Arial"/>
                <w:sz w:val="24"/>
                <w:szCs w:val="24"/>
              </w:rPr>
              <w:t xml:space="preserve">3. Изменение остатков средств на </w:t>
            </w:r>
            <w:r>
              <w:rPr>
                <w:rFonts w:ascii="Arial" w:hAnsi="Arial" w:cs="Arial"/>
                <w:sz w:val="24"/>
                <w:szCs w:val="24"/>
              </w:rPr>
              <w:t>счетах по учету средств бюджета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8BA" w:rsidRPr="000E0358" w:rsidRDefault="005728BA" w:rsidP="00D90E5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42 919,7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8BA" w:rsidRPr="000E0358" w:rsidRDefault="005728BA" w:rsidP="00D90E5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0358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8BA" w:rsidRPr="000E0358" w:rsidRDefault="005728BA" w:rsidP="00D90E5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0358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5728BA" w:rsidRPr="000E0358" w:rsidTr="00D90E53">
        <w:trPr>
          <w:trHeight w:val="807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28BA" w:rsidRPr="000E0358" w:rsidRDefault="005728BA" w:rsidP="00D90E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000 01 06 00 00 00 0000 000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28BA" w:rsidRPr="000E0358" w:rsidRDefault="005728BA" w:rsidP="00D90E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4. Иные источники внутреннего финансирования дефицитов бюджетов 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28BA" w:rsidRDefault="005728BA" w:rsidP="00D90E5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28BA" w:rsidRPr="000E0358" w:rsidRDefault="005728BA" w:rsidP="00D90E5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28BA" w:rsidRPr="000E0358" w:rsidRDefault="005728BA" w:rsidP="00D90E5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5728BA" w:rsidRPr="000E0358" w:rsidTr="00D90E53">
        <w:trPr>
          <w:trHeight w:val="348"/>
        </w:trPr>
        <w:tc>
          <w:tcPr>
            <w:tcW w:w="8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8BA" w:rsidRPr="000E0358" w:rsidRDefault="005728BA" w:rsidP="00D90E5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035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           ИТОГО: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8BA" w:rsidRPr="000E0358" w:rsidRDefault="005728BA" w:rsidP="00D90E5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168 802,8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8BA" w:rsidRPr="000E0358" w:rsidRDefault="005728BA" w:rsidP="00D90E5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62 301,6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8BA" w:rsidRPr="000E0358" w:rsidRDefault="005728BA" w:rsidP="00D90E5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64 554,4</w:t>
            </w:r>
          </w:p>
        </w:tc>
      </w:tr>
    </w:tbl>
    <w:p w:rsidR="005728BA" w:rsidRPr="000E0358" w:rsidRDefault="005728BA" w:rsidP="005728BA">
      <w:pPr>
        <w:rPr>
          <w:rFonts w:ascii="Arial" w:hAnsi="Arial" w:cs="Arial"/>
          <w:sz w:val="24"/>
          <w:szCs w:val="24"/>
        </w:rPr>
      </w:pPr>
    </w:p>
    <w:p w:rsidR="006B282B" w:rsidRDefault="006B282B" w:rsidP="00861AE8">
      <w:pPr>
        <w:spacing w:after="0" w:line="240" w:lineRule="auto"/>
        <w:jc w:val="both"/>
      </w:pPr>
    </w:p>
    <w:sectPr w:rsidR="006B282B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/>
      <w:pgMar w:top="1134" w:right="1134" w:bottom="851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0E53" w:rsidRDefault="00D90E53">
      <w:pPr>
        <w:spacing w:after="0" w:line="240" w:lineRule="auto"/>
      </w:pPr>
      <w:r>
        <w:separator/>
      </w:r>
    </w:p>
  </w:endnote>
  <w:endnote w:type="continuationSeparator" w:id="0">
    <w:p w:rsidR="00D90E53" w:rsidRDefault="00D90E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0E53" w:rsidRDefault="00D90E53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0E53" w:rsidRDefault="00D90E5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0E53" w:rsidRDefault="00D90E53">
      <w:pPr>
        <w:spacing w:after="0" w:line="240" w:lineRule="auto"/>
      </w:pPr>
      <w:r>
        <w:separator/>
      </w:r>
    </w:p>
  </w:footnote>
  <w:footnote w:type="continuationSeparator" w:id="0">
    <w:p w:rsidR="00D90E53" w:rsidRDefault="00D90E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0E53" w:rsidRDefault="00D90E53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0E53" w:rsidRDefault="00D90E53">
    <w:pPr>
      <w:pStyle w:val="a7"/>
      <w:ind w:left="7088" w:hanging="7088"/>
    </w:pPr>
    <w:r>
      <w:t xml:space="preserve">                                                                                                                                    </w:t>
    </w: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7DBB"/>
    <w:rsid w:val="00004C7D"/>
    <w:rsid w:val="00022DDC"/>
    <w:rsid w:val="00074F5C"/>
    <w:rsid w:val="000A5552"/>
    <w:rsid w:val="000E156B"/>
    <w:rsid w:val="001012F9"/>
    <w:rsid w:val="00125745"/>
    <w:rsid w:val="00127E6C"/>
    <w:rsid w:val="0015723F"/>
    <w:rsid w:val="001903A4"/>
    <w:rsid w:val="001C3006"/>
    <w:rsid w:val="002566B4"/>
    <w:rsid w:val="002635AE"/>
    <w:rsid w:val="0027357B"/>
    <w:rsid w:val="0027506B"/>
    <w:rsid w:val="00281395"/>
    <w:rsid w:val="0028159C"/>
    <w:rsid w:val="00282E12"/>
    <w:rsid w:val="0029261F"/>
    <w:rsid w:val="002A0AAE"/>
    <w:rsid w:val="002A78A0"/>
    <w:rsid w:val="00326908"/>
    <w:rsid w:val="0036276A"/>
    <w:rsid w:val="00377061"/>
    <w:rsid w:val="00383742"/>
    <w:rsid w:val="0039214B"/>
    <w:rsid w:val="00421F96"/>
    <w:rsid w:val="00457628"/>
    <w:rsid w:val="004631A3"/>
    <w:rsid w:val="00473103"/>
    <w:rsid w:val="00491F31"/>
    <w:rsid w:val="004E6FC8"/>
    <w:rsid w:val="0051399A"/>
    <w:rsid w:val="00514FF6"/>
    <w:rsid w:val="00524C55"/>
    <w:rsid w:val="00543845"/>
    <w:rsid w:val="005728BA"/>
    <w:rsid w:val="00580D12"/>
    <w:rsid w:val="0059709D"/>
    <w:rsid w:val="005A06B6"/>
    <w:rsid w:val="005B6884"/>
    <w:rsid w:val="005B73F1"/>
    <w:rsid w:val="005C33F9"/>
    <w:rsid w:val="005E6928"/>
    <w:rsid w:val="00621779"/>
    <w:rsid w:val="00664F06"/>
    <w:rsid w:val="006B282B"/>
    <w:rsid w:val="006E5A70"/>
    <w:rsid w:val="00705750"/>
    <w:rsid w:val="00723673"/>
    <w:rsid w:val="00744195"/>
    <w:rsid w:val="0074562C"/>
    <w:rsid w:val="00775EBA"/>
    <w:rsid w:val="00821D19"/>
    <w:rsid w:val="00831B3B"/>
    <w:rsid w:val="008447F5"/>
    <w:rsid w:val="00861AE8"/>
    <w:rsid w:val="0087442A"/>
    <w:rsid w:val="0088260F"/>
    <w:rsid w:val="008D0B71"/>
    <w:rsid w:val="008E1306"/>
    <w:rsid w:val="009073CE"/>
    <w:rsid w:val="00946D6E"/>
    <w:rsid w:val="009A09B8"/>
    <w:rsid w:val="009A2CD6"/>
    <w:rsid w:val="009A3147"/>
    <w:rsid w:val="009A6401"/>
    <w:rsid w:val="009F1869"/>
    <w:rsid w:val="00A03141"/>
    <w:rsid w:val="00A7365D"/>
    <w:rsid w:val="00A871A2"/>
    <w:rsid w:val="00A94195"/>
    <w:rsid w:val="00AD4450"/>
    <w:rsid w:val="00AF4E84"/>
    <w:rsid w:val="00B25016"/>
    <w:rsid w:val="00B32C67"/>
    <w:rsid w:val="00B52867"/>
    <w:rsid w:val="00B92CB9"/>
    <w:rsid w:val="00BF6E1C"/>
    <w:rsid w:val="00C1575B"/>
    <w:rsid w:val="00C561A3"/>
    <w:rsid w:val="00C60939"/>
    <w:rsid w:val="00CC648C"/>
    <w:rsid w:val="00CE24CE"/>
    <w:rsid w:val="00CF7A86"/>
    <w:rsid w:val="00D01DD4"/>
    <w:rsid w:val="00D15329"/>
    <w:rsid w:val="00D17305"/>
    <w:rsid w:val="00D47DBB"/>
    <w:rsid w:val="00D7561F"/>
    <w:rsid w:val="00D82576"/>
    <w:rsid w:val="00D90E53"/>
    <w:rsid w:val="00DF2206"/>
    <w:rsid w:val="00E0418F"/>
    <w:rsid w:val="00E05DE8"/>
    <w:rsid w:val="00E31BD8"/>
    <w:rsid w:val="00E9498E"/>
    <w:rsid w:val="00F41030"/>
    <w:rsid w:val="00F428F3"/>
    <w:rsid w:val="00F60DBE"/>
    <w:rsid w:val="00FB4B5B"/>
    <w:rsid w:val="00FC0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B4A0C3-7DF0-43CE-99EB-BEDC60DB3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33F9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C33F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022DD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22D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2DDC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Hyperlink"/>
    <w:unhideWhenUsed/>
    <w:rsid w:val="00F428F3"/>
    <w:rPr>
      <w:color w:val="0000FF"/>
      <w:u w:val="single"/>
    </w:rPr>
  </w:style>
  <w:style w:type="paragraph" w:styleId="a7">
    <w:name w:val="header"/>
    <w:basedOn w:val="a"/>
    <w:link w:val="a8"/>
    <w:uiPriority w:val="99"/>
    <w:rsid w:val="00473103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8">
    <w:name w:val="Верхний колонтитул Знак"/>
    <w:basedOn w:val="a0"/>
    <w:link w:val="a7"/>
    <w:uiPriority w:val="99"/>
    <w:rsid w:val="004731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473103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a">
    <w:name w:val="Нижний колонтитул Знак"/>
    <w:basedOn w:val="a0"/>
    <w:link w:val="a9"/>
    <w:rsid w:val="00473103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39214B"/>
  </w:style>
  <w:style w:type="character" w:styleId="ab">
    <w:name w:val="line number"/>
    <w:basedOn w:val="a0"/>
    <w:semiHidden/>
    <w:rsid w:val="0039214B"/>
  </w:style>
  <w:style w:type="table" w:styleId="10">
    <w:name w:val="Table Simple 1"/>
    <w:basedOn w:val="a1"/>
    <w:rsid w:val="0039214B"/>
    <w:pPr>
      <w:spacing w:after="0" w:line="240" w:lineRule="auto"/>
    </w:pPr>
    <w:rPr>
      <w:rFonts w:eastAsia="Times New Roman"/>
      <w:sz w:val="24"/>
      <w:szCs w:val="24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">
    <w:name w:val="Нет списка2"/>
    <w:next w:val="a2"/>
    <w:uiPriority w:val="99"/>
    <w:semiHidden/>
    <w:unhideWhenUsed/>
    <w:rsid w:val="00D15329"/>
  </w:style>
  <w:style w:type="table" w:customStyle="1" w:styleId="11">
    <w:name w:val="Простая таблица 11"/>
    <w:basedOn w:val="a1"/>
    <w:next w:val="10"/>
    <w:rsid w:val="00D15329"/>
    <w:pPr>
      <w:spacing w:after="0" w:line="240" w:lineRule="auto"/>
    </w:pPr>
    <w:rPr>
      <w:rFonts w:eastAsia="Times New Roman"/>
      <w:sz w:val="24"/>
      <w:szCs w:val="24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3">
    <w:name w:val="Нет списка3"/>
    <w:next w:val="a2"/>
    <w:uiPriority w:val="99"/>
    <w:semiHidden/>
    <w:unhideWhenUsed/>
    <w:rsid w:val="00775EBA"/>
  </w:style>
  <w:style w:type="table" w:customStyle="1" w:styleId="12">
    <w:name w:val="Простая таблица 12"/>
    <w:basedOn w:val="a1"/>
    <w:next w:val="10"/>
    <w:rsid w:val="00775EBA"/>
    <w:pPr>
      <w:spacing w:after="0" w:line="240" w:lineRule="auto"/>
    </w:pPr>
    <w:rPr>
      <w:rFonts w:eastAsia="Times New Roman"/>
      <w:sz w:val="24"/>
      <w:szCs w:val="24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94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CEFD23-7B34-4D42-9851-817B150D8D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</TotalTime>
  <Pages>215</Pages>
  <Words>60112</Words>
  <Characters>342643</Characters>
  <Application>Microsoft Office Word</Application>
  <DocSecurity>0</DocSecurity>
  <Lines>2855</Lines>
  <Paragraphs>803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2025-10-14T03:37:00Z</cp:lastPrinted>
  <dcterms:created xsi:type="dcterms:W3CDTF">2024-06-27T04:02:00Z</dcterms:created>
  <dcterms:modified xsi:type="dcterms:W3CDTF">2025-10-15T04:17:00Z</dcterms:modified>
</cp:coreProperties>
</file>